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7A0DB" w14:textId="3BB6EF0B" w:rsidR="00587F2E" w:rsidRPr="00587F2E" w:rsidRDefault="00F01EE3" w:rsidP="00587F2E">
      <w:pPr>
        <w:spacing w:after="0"/>
        <w:jc w:val="center"/>
        <w:rPr>
          <w:rFonts w:ascii="Times New Roman" w:hAnsi="Times New Roman" w:cs="Times New Roman"/>
          <w:b/>
          <w:i/>
          <w:sz w:val="36"/>
          <w:szCs w:val="36"/>
        </w:rPr>
      </w:pPr>
      <w:r w:rsidRPr="00F01EE3">
        <w:rPr>
          <w:rFonts w:ascii="Avenir Next LT Pro" w:hAnsi="Avenir Next LT Pro"/>
          <w:noProof/>
          <w:sz w:val="32"/>
          <w:szCs w:val="32"/>
        </w:rPr>
        <w:drawing>
          <wp:anchor distT="0" distB="0" distL="114300" distR="114300" simplePos="0" relativeHeight="251676672" behindDoc="0" locked="0" layoutInCell="1" allowOverlap="1" wp14:anchorId="4B01BC21" wp14:editId="0EF7DE8F">
            <wp:simplePos x="0" y="0"/>
            <wp:positionH relativeFrom="margin">
              <wp:align>left</wp:align>
            </wp:positionH>
            <wp:positionV relativeFrom="margin">
              <wp:align>top</wp:align>
            </wp:positionV>
            <wp:extent cx="831850" cy="822960"/>
            <wp:effectExtent l="0" t="0" r="6350" b="0"/>
            <wp:wrapNone/>
            <wp:docPr id="1678228511" name="Picture 7" descr="A yellow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228511" name="Picture 7" descr="A yellow and blue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1850"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224E" w:rsidRPr="00587F2E">
        <w:rPr>
          <w:rFonts w:ascii="Times New Roman" w:hAnsi="Times New Roman" w:cs="Times New Roman"/>
          <w:b/>
          <w:i/>
          <w:sz w:val="36"/>
          <w:szCs w:val="36"/>
        </w:rPr>
        <w:t>Danville Country Club</w:t>
      </w:r>
    </w:p>
    <w:p w14:paraId="5AA3DDCC" w14:textId="3BA30049" w:rsidR="0032173D" w:rsidRPr="00587F2E" w:rsidRDefault="00D6224E" w:rsidP="0032173D">
      <w:pPr>
        <w:jc w:val="center"/>
        <w:rPr>
          <w:rFonts w:ascii="Times New Roman" w:hAnsi="Times New Roman" w:cs="Times New Roman"/>
          <w:b/>
          <w:i/>
          <w:sz w:val="36"/>
          <w:szCs w:val="36"/>
        </w:rPr>
      </w:pPr>
      <w:r w:rsidRPr="00587F2E">
        <w:rPr>
          <w:rFonts w:ascii="Times New Roman" w:hAnsi="Times New Roman" w:cs="Times New Roman"/>
          <w:b/>
          <w:i/>
          <w:sz w:val="36"/>
          <w:szCs w:val="36"/>
        </w:rPr>
        <w:t>New Member Information</w:t>
      </w:r>
    </w:p>
    <w:p w14:paraId="057B9134" w14:textId="6168C4C1" w:rsidR="00E7688C" w:rsidRPr="00CD2B7D" w:rsidRDefault="00E7688C" w:rsidP="00E7688C">
      <w:pPr>
        <w:spacing w:after="0"/>
        <w:jc w:val="center"/>
        <w:rPr>
          <w:rFonts w:ascii="Times New Roman" w:hAnsi="Times New Roman" w:cs="Times New Roman"/>
          <w:b/>
          <w:bCs/>
          <w:i/>
          <w:iCs/>
          <w:sz w:val="36"/>
          <w:szCs w:val="36"/>
          <w:u w:val="single"/>
        </w:rPr>
      </w:pPr>
      <w:r w:rsidRPr="00CD2B7D">
        <w:rPr>
          <w:rFonts w:ascii="Times New Roman" w:hAnsi="Times New Roman" w:cs="Times New Roman"/>
          <w:b/>
          <w:bCs/>
          <w:i/>
          <w:iCs/>
          <w:sz w:val="36"/>
          <w:szCs w:val="36"/>
          <w:u w:val="single"/>
        </w:rPr>
        <w:t xml:space="preserve">New </w:t>
      </w:r>
      <w:r w:rsidR="00933FF0">
        <w:rPr>
          <w:rFonts w:ascii="Times New Roman" w:hAnsi="Times New Roman" w:cs="Times New Roman"/>
          <w:b/>
          <w:bCs/>
          <w:i/>
          <w:iCs/>
          <w:sz w:val="36"/>
          <w:szCs w:val="36"/>
          <w:u w:val="single"/>
        </w:rPr>
        <w:t>M</w:t>
      </w:r>
      <w:r w:rsidRPr="00CD2B7D">
        <w:rPr>
          <w:rFonts w:ascii="Times New Roman" w:hAnsi="Times New Roman" w:cs="Times New Roman"/>
          <w:b/>
          <w:bCs/>
          <w:i/>
          <w:iCs/>
          <w:sz w:val="36"/>
          <w:szCs w:val="36"/>
          <w:u w:val="single"/>
        </w:rPr>
        <w:t xml:space="preserve">embers </w:t>
      </w:r>
      <w:r w:rsidR="00933FF0">
        <w:rPr>
          <w:rFonts w:ascii="Times New Roman" w:hAnsi="Times New Roman" w:cs="Times New Roman"/>
          <w:b/>
          <w:bCs/>
          <w:i/>
          <w:iCs/>
          <w:sz w:val="36"/>
          <w:szCs w:val="36"/>
          <w:u w:val="single"/>
        </w:rPr>
        <w:t>W</w:t>
      </w:r>
      <w:r w:rsidRPr="00CD2B7D">
        <w:rPr>
          <w:rFonts w:ascii="Times New Roman" w:hAnsi="Times New Roman" w:cs="Times New Roman"/>
          <w:b/>
          <w:bCs/>
          <w:i/>
          <w:iCs/>
          <w:sz w:val="36"/>
          <w:szCs w:val="36"/>
          <w:u w:val="single"/>
        </w:rPr>
        <w:t xml:space="preserve">on’t </w:t>
      </w:r>
      <w:r w:rsidR="00933FF0">
        <w:rPr>
          <w:rFonts w:ascii="Times New Roman" w:hAnsi="Times New Roman" w:cs="Times New Roman"/>
          <w:b/>
          <w:bCs/>
          <w:i/>
          <w:iCs/>
          <w:sz w:val="36"/>
          <w:szCs w:val="36"/>
          <w:u w:val="single"/>
        </w:rPr>
        <w:t>P</w:t>
      </w:r>
      <w:r w:rsidRPr="00CD2B7D">
        <w:rPr>
          <w:rFonts w:ascii="Times New Roman" w:hAnsi="Times New Roman" w:cs="Times New Roman"/>
          <w:b/>
          <w:bCs/>
          <w:i/>
          <w:iCs/>
          <w:sz w:val="36"/>
          <w:szCs w:val="36"/>
          <w:u w:val="single"/>
        </w:rPr>
        <w:t xml:space="preserve">ay </w:t>
      </w:r>
      <w:r w:rsidR="00933FF0">
        <w:rPr>
          <w:rFonts w:ascii="Times New Roman" w:hAnsi="Times New Roman" w:cs="Times New Roman"/>
          <w:b/>
          <w:bCs/>
          <w:i/>
          <w:iCs/>
          <w:sz w:val="36"/>
          <w:szCs w:val="36"/>
          <w:u w:val="single"/>
        </w:rPr>
        <w:t>D</w:t>
      </w:r>
      <w:r w:rsidRPr="00CD2B7D">
        <w:rPr>
          <w:rFonts w:ascii="Times New Roman" w:hAnsi="Times New Roman" w:cs="Times New Roman"/>
          <w:b/>
          <w:bCs/>
          <w:i/>
          <w:iCs/>
          <w:sz w:val="36"/>
          <w:szCs w:val="36"/>
          <w:u w:val="single"/>
        </w:rPr>
        <w:t xml:space="preserve">ues </w:t>
      </w:r>
      <w:r w:rsidR="00933FF0">
        <w:rPr>
          <w:rFonts w:ascii="Times New Roman" w:hAnsi="Times New Roman" w:cs="Times New Roman"/>
          <w:b/>
          <w:bCs/>
          <w:i/>
          <w:iCs/>
          <w:sz w:val="36"/>
          <w:szCs w:val="36"/>
          <w:u w:val="single"/>
        </w:rPr>
        <w:t>U</w:t>
      </w:r>
      <w:r w:rsidRPr="00CD2B7D">
        <w:rPr>
          <w:rFonts w:ascii="Times New Roman" w:hAnsi="Times New Roman" w:cs="Times New Roman"/>
          <w:b/>
          <w:bCs/>
          <w:i/>
          <w:iCs/>
          <w:sz w:val="36"/>
          <w:szCs w:val="36"/>
          <w:u w:val="single"/>
        </w:rPr>
        <w:t>ntil March 1</w:t>
      </w:r>
      <w:r w:rsidRPr="00CD2B7D">
        <w:rPr>
          <w:rFonts w:ascii="Times New Roman" w:hAnsi="Times New Roman" w:cs="Times New Roman"/>
          <w:b/>
          <w:bCs/>
          <w:i/>
          <w:iCs/>
          <w:sz w:val="36"/>
          <w:szCs w:val="36"/>
          <w:u w:val="single"/>
          <w:vertAlign w:val="superscript"/>
        </w:rPr>
        <w:t>st</w:t>
      </w:r>
      <w:r w:rsidRPr="00CD2B7D">
        <w:rPr>
          <w:rFonts w:ascii="Times New Roman" w:hAnsi="Times New Roman" w:cs="Times New Roman"/>
          <w:b/>
          <w:bCs/>
          <w:i/>
          <w:iCs/>
          <w:sz w:val="36"/>
          <w:szCs w:val="36"/>
          <w:u w:val="single"/>
        </w:rPr>
        <w:t>, 202</w:t>
      </w:r>
      <w:r w:rsidR="00895947">
        <w:rPr>
          <w:rFonts w:ascii="Times New Roman" w:hAnsi="Times New Roman" w:cs="Times New Roman"/>
          <w:b/>
          <w:bCs/>
          <w:i/>
          <w:iCs/>
          <w:sz w:val="36"/>
          <w:szCs w:val="36"/>
          <w:u w:val="single"/>
        </w:rPr>
        <w:t>6</w:t>
      </w:r>
    </w:p>
    <w:p w14:paraId="5FDA3B40" w14:textId="36458FD5" w:rsidR="00D61AB1" w:rsidRPr="00D61AB1" w:rsidRDefault="00D61AB1" w:rsidP="00D61AB1">
      <w:pPr>
        <w:spacing w:after="0"/>
        <w:jc w:val="center"/>
        <w:rPr>
          <w:rFonts w:ascii="Times New Roman" w:hAnsi="Times New Roman" w:cs="Times New Roman"/>
          <w:i/>
          <w:iCs/>
          <w:sz w:val="24"/>
          <w:szCs w:val="24"/>
        </w:rPr>
      </w:pPr>
    </w:p>
    <w:p w14:paraId="69CE3EE2" w14:textId="77777777" w:rsidR="00CD2B7D" w:rsidRDefault="00CD2B7D" w:rsidP="000F5398">
      <w:pPr>
        <w:spacing w:after="0" w:line="240" w:lineRule="auto"/>
        <w:rPr>
          <w:rFonts w:ascii="Times New Roman" w:hAnsi="Times New Roman" w:cs="Times New Roman"/>
          <w:b/>
          <w:bCs/>
          <w:color w:val="0070C0"/>
          <w:sz w:val="32"/>
          <w:szCs w:val="32"/>
        </w:rPr>
      </w:pPr>
    </w:p>
    <w:p w14:paraId="169F075F" w14:textId="78AB9709" w:rsidR="00D6224E" w:rsidRPr="003A235B" w:rsidRDefault="00D6224E" w:rsidP="000F5398">
      <w:pPr>
        <w:spacing w:after="0" w:line="240" w:lineRule="auto"/>
        <w:rPr>
          <w:rFonts w:ascii="Times New Roman" w:hAnsi="Times New Roman" w:cs="Times New Roman"/>
          <w:b/>
          <w:bCs/>
          <w:color w:val="0070C0"/>
          <w:sz w:val="32"/>
          <w:szCs w:val="32"/>
        </w:rPr>
      </w:pPr>
      <w:r w:rsidRPr="003A235B">
        <w:rPr>
          <w:rFonts w:ascii="Times New Roman" w:hAnsi="Times New Roman" w:cs="Times New Roman"/>
          <w:b/>
          <w:bCs/>
          <w:color w:val="0070C0"/>
          <w:sz w:val="32"/>
          <w:szCs w:val="32"/>
        </w:rPr>
        <w:t>Full Individual or Family Membership</w:t>
      </w:r>
    </w:p>
    <w:p w14:paraId="48765D80" w14:textId="440A8FA3" w:rsidR="00885BC1" w:rsidRPr="00885BC1" w:rsidRDefault="00885BC1" w:rsidP="00885BC1">
      <w:pPr>
        <w:spacing w:after="0" w:line="240" w:lineRule="auto"/>
        <w:rPr>
          <w:rFonts w:ascii="Times New Roman" w:hAnsi="Times New Roman" w:cs="Times New Roman"/>
        </w:rPr>
      </w:pPr>
      <w:r w:rsidRPr="00885BC1">
        <w:rPr>
          <w:rFonts w:ascii="Times New Roman" w:hAnsi="Times New Roman" w:cs="Times New Roman"/>
        </w:rPr>
        <w:t xml:space="preserve">Benefits include unlimited golf privileges and unlimited use of all other </w:t>
      </w:r>
      <w:r w:rsidR="009E1890">
        <w:rPr>
          <w:rFonts w:ascii="Times New Roman" w:hAnsi="Times New Roman" w:cs="Times New Roman"/>
        </w:rPr>
        <w:t>C</w:t>
      </w:r>
      <w:r w:rsidRPr="00885BC1">
        <w:rPr>
          <w:rFonts w:ascii="Times New Roman" w:hAnsi="Times New Roman" w:cs="Times New Roman"/>
        </w:rPr>
        <w:t xml:space="preserve">lub amenities including the swimming pool, tennis courts, and restaurant dining. Full members are also eligible to participate in all </w:t>
      </w:r>
      <w:r w:rsidR="009E1890">
        <w:rPr>
          <w:rFonts w:ascii="Times New Roman" w:hAnsi="Times New Roman" w:cs="Times New Roman"/>
        </w:rPr>
        <w:t>C</w:t>
      </w:r>
      <w:r w:rsidRPr="00885BC1">
        <w:rPr>
          <w:rFonts w:ascii="Times New Roman" w:hAnsi="Times New Roman" w:cs="Times New Roman"/>
        </w:rPr>
        <w:t>lub functions such as MGA, Women’s Golf Groups, Tuesday Night League, Junior Swim Team, Junior Diving Team, and Junior Tennis Camps.  (Additional fees may apply).</w:t>
      </w:r>
    </w:p>
    <w:p w14:paraId="7FEDD682" w14:textId="2A160438" w:rsidR="00885BC1" w:rsidRPr="00885BC1" w:rsidRDefault="00885BC1" w:rsidP="00885BC1">
      <w:pPr>
        <w:spacing w:after="0" w:line="240" w:lineRule="auto"/>
        <w:rPr>
          <w:rFonts w:ascii="Times New Roman" w:hAnsi="Times New Roman" w:cs="Times New Roman"/>
        </w:rPr>
      </w:pPr>
      <w:r w:rsidRPr="00885BC1">
        <w:rPr>
          <w:rFonts w:ascii="Times New Roman" w:hAnsi="Times New Roman" w:cs="Times New Roman"/>
        </w:rPr>
        <w:t xml:space="preserve">A Capital Fee for new members will apply and will be utilized for the DCC Capital Program. The Capital Fee will be $25 per month for full members, $15 for </w:t>
      </w:r>
      <w:r w:rsidR="00B44805">
        <w:rPr>
          <w:rFonts w:ascii="Times New Roman" w:hAnsi="Times New Roman" w:cs="Times New Roman"/>
        </w:rPr>
        <w:t>full juniors</w:t>
      </w:r>
      <w:r w:rsidRPr="00885BC1">
        <w:rPr>
          <w:rFonts w:ascii="Times New Roman" w:hAnsi="Times New Roman" w:cs="Times New Roman"/>
        </w:rPr>
        <w:t xml:space="preserve">. </w:t>
      </w:r>
    </w:p>
    <w:p w14:paraId="624B365B" w14:textId="77777777" w:rsidR="00885BC1" w:rsidRPr="00885BC1" w:rsidRDefault="00885BC1" w:rsidP="00885BC1">
      <w:pPr>
        <w:spacing w:after="0" w:line="240" w:lineRule="auto"/>
        <w:rPr>
          <w:rFonts w:ascii="Times New Roman" w:hAnsi="Times New Roman" w:cs="Times New Roman"/>
        </w:rPr>
      </w:pPr>
    </w:p>
    <w:p w14:paraId="7A712815" w14:textId="77777777" w:rsidR="00885BC1" w:rsidRPr="00885BC1" w:rsidRDefault="00885BC1" w:rsidP="00885BC1">
      <w:pPr>
        <w:spacing w:after="0" w:line="240" w:lineRule="auto"/>
        <w:rPr>
          <w:rFonts w:ascii="Times New Roman" w:hAnsi="Times New Roman" w:cs="Times New Roman"/>
          <w:b/>
          <w:bCs/>
          <w:sz w:val="28"/>
          <w:szCs w:val="28"/>
        </w:rPr>
      </w:pPr>
      <w:r w:rsidRPr="00885BC1">
        <w:rPr>
          <w:rFonts w:ascii="Times New Roman" w:hAnsi="Times New Roman" w:cs="Times New Roman"/>
          <w:b/>
          <w:bCs/>
          <w:sz w:val="28"/>
          <w:szCs w:val="28"/>
        </w:rPr>
        <w:t>Full Membership Dues:</w:t>
      </w:r>
    </w:p>
    <w:p w14:paraId="621BA477" w14:textId="21657A64" w:rsidR="00885BC1" w:rsidRPr="00885BC1" w:rsidRDefault="00885BC1" w:rsidP="00885BC1">
      <w:pPr>
        <w:spacing w:after="0" w:line="240" w:lineRule="auto"/>
        <w:rPr>
          <w:rFonts w:ascii="Times New Roman" w:hAnsi="Times New Roman" w:cs="Times New Roman"/>
          <w:bCs/>
          <w:i/>
        </w:rPr>
      </w:pPr>
      <w:r w:rsidRPr="00885BC1">
        <w:rPr>
          <w:rFonts w:ascii="Times New Roman" w:hAnsi="Times New Roman" w:cs="Times New Roman"/>
          <w:bCs/>
          <w:i/>
        </w:rPr>
        <w:t>Family - $</w:t>
      </w:r>
      <w:r w:rsidR="00D94F83">
        <w:rPr>
          <w:rFonts w:ascii="Times New Roman" w:hAnsi="Times New Roman" w:cs="Times New Roman"/>
          <w:bCs/>
          <w:i/>
        </w:rPr>
        <w:t>250</w:t>
      </w:r>
      <w:r w:rsidRPr="00885BC1">
        <w:rPr>
          <w:rFonts w:ascii="Times New Roman" w:hAnsi="Times New Roman" w:cs="Times New Roman"/>
          <w:bCs/>
          <w:i/>
        </w:rPr>
        <w:t xml:space="preserve"> / Month </w:t>
      </w:r>
      <w:r w:rsidR="00B44805">
        <w:rPr>
          <w:rFonts w:ascii="Times New Roman" w:hAnsi="Times New Roman" w:cs="Times New Roman"/>
          <w:bCs/>
          <w:i/>
        </w:rPr>
        <w:t>+ $25 Capital Fee / Month -</w:t>
      </w:r>
      <w:r w:rsidRPr="00885BC1">
        <w:rPr>
          <w:rFonts w:ascii="Times New Roman" w:hAnsi="Times New Roman" w:cs="Times New Roman"/>
          <w:bCs/>
          <w:i/>
        </w:rPr>
        <w:t xml:space="preserve"> 2 Year Commitment</w:t>
      </w:r>
    </w:p>
    <w:p w14:paraId="5981465D" w14:textId="62342631" w:rsidR="00885BC1" w:rsidRPr="00885BC1" w:rsidRDefault="00885BC1" w:rsidP="00885BC1">
      <w:pPr>
        <w:spacing w:after="0" w:line="240" w:lineRule="auto"/>
        <w:rPr>
          <w:rFonts w:ascii="Times New Roman" w:hAnsi="Times New Roman" w:cs="Times New Roman"/>
          <w:bCs/>
          <w:i/>
        </w:rPr>
      </w:pPr>
      <w:r w:rsidRPr="00885BC1">
        <w:rPr>
          <w:rFonts w:ascii="Times New Roman" w:hAnsi="Times New Roman" w:cs="Times New Roman"/>
          <w:bCs/>
          <w:i/>
        </w:rPr>
        <w:t>Single - $2</w:t>
      </w:r>
      <w:r w:rsidR="00632457">
        <w:rPr>
          <w:rFonts w:ascii="Times New Roman" w:hAnsi="Times New Roman" w:cs="Times New Roman"/>
          <w:bCs/>
          <w:i/>
        </w:rPr>
        <w:t>00</w:t>
      </w:r>
      <w:r w:rsidRPr="00885BC1">
        <w:rPr>
          <w:rFonts w:ascii="Times New Roman" w:hAnsi="Times New Roman" w:cs="Times New Roman"/>
          <w:bCs/>
          <w:i/>
        </w:rPr>
        <w:t xml:space="preserve"> / Month </w:t>
      </w:r>
      <w:r w:rsidR="00B44805">
        <w:rPr>
          <w:rFonts w:ascii="Times New Roman" w:hAnsi="Times New Roman" w:cs="Times New Roman"/>
          <w:bCs/>
          <w:i/>
        </w:rPr>
        <w:t>+ $25 Capital Fee / Month -</w:t>
      </w:r>
      <w:r w:rsidRPr="00885BC1">
        <w:rPr>
          <w:rFonts w:ascii="Times New Roman" w:hAnsi="Times New Roman" w:cs="Times New Roman"/>
          <w:bCs/>
          <w:i/>
        </w:rPr>
        <w:t xml:space="preserve"> 2 Year Commitment</w:t>
      </w:r>
    </w:p>
    <w:p w14:paraId="4F755585" w14:textId="26B3B214" w:rsidR="00885BC1" w:rsidRPr="00885BC1" w:rsidRDefault="00885BC1" w:rsidP="00885BC1">
      <w:pPr>
        <w:spacing w:after="0" w:line="240" w:lineRule="auto"/>
        <w:rPr>
          <w:rFonts w:ascii="Times New Roman" w:hAnsi="Times New Roman" w:cs="Times New Roman"/>
          <w:bCs/>
          <w:i/>
        </w:rPr>
      </w:pPr>
      <w:r w:rsidRPr="00885BC1">
        <w:rPr>
          <w:rFonts w:ascii="Times New Roman" w:hAnsi="Times New Roman" w:cs="Times New Roman"/>
          <w:bCs/>
          <w:i/>
        </w:rPr>
        <w:t xml:space="preserve">Junior Family 30-39 – $225 / Month </w:t>
      </w:r>
      <w:r w:rsidR="00B44805">
        <w:rPr>
          <w:rFonts w:ascii="Times New Roman" w:hAnsi="Times New Roman" w:cs="Times New Roman"/>
          <w:bCs/>
          <w:i/>
        </w:rPr>
        <w:t>+ $15 Capital Fee / Month -</w:t>
      </w:r>
      <w:r w:rsidRPr="00885BC1">
        <w:rPr>
          <w:rFonts w:ascii="Times New Roman" w:hAnsi="Times New Roman" w:cs="Times New Roman"/>
          <w:bCs/>
          <w:i/>
        </w:rPr>
        <w:t xml:space="preserve"> 2 Year Commitment</w:t>
      </w:r>
    </w:p>
    <w:p w14:paraId="635EB332" w14:textId="347CC68C" w:rsidR="00885BC1" w:rsidRPr="00885BC1" w:rsidRDefault="00885BC1" w:rsidP="00885BC1">
      <w:pPr>
        <w:spacing w:after="0" w:line="240" w:lineRule="auto"/>
        <w:rPr>
          <w:rFonts w:ascii="Times New Roman" w:hAnsi="Times New Roman" w:cs="Times New Roman"/>
          <w:bCs/>
          <w:i/>
        </w:rPr>
      </w:pPr>
      <w:r w:rsidRPr="00885BC1">
        <w:rPr>
          <w:rFonts w:ascii="Times New Roman" w:hAnsi="Times New Roman" w:cs="Times New Roman"/>
          <w:bCs/>
          <w:i/>
        </w:rPr>
        <w:t>Junior Family 29 &amp; Under - $2</w:t>
      </w:r>
      <w:r w:rsidR="00D94F83">
        <w:rPr>
          <w:rFonts w:ascii="Times New Roman" w:hAnsi="Times New Roman" w:cs="Times New Roman"/>
          <w:bCs/>
          <w:i/>
        </w:rPr>
        <w:t>25</w:t>
      </w:r>
      <w:r w:rsidRPr="00885BC1">
        <w:rPr>
          <w:rFonts w:ascii="Times New Roman" w:hAnsi="Times New Roman" w:cs="Times New Roman"/>
          <w:bCs/>
          <w:i/>
        </w:rPr>
        <w:t xml:space="preserve"> / Month </w:t>
      </w:r>
      <w:r w:rsidR="00B44805">
        <w:rPr>
          <w:rFonts w:ascii="Times New Roman" w:hAnsi="Times New Roman" w:cs="Times New Roman"/>
          <w:bCs/>
          <w:i/>
        </w:rPr>
        <w:t>+ $15 Capital Fee / Month -</w:t>
      </w:r>
      <w:r w:rsidRPr="00885BC1">
        <w:rPr>
          <w:rFonts w:ascii="Times New Roman" w:hAnsi="Times New Roman" w:cs="Times New Roman"/>
          <w:bCs/>
          <w:i/>
        </w:rPr>
        <w:t xml:space="preserve"> 2 Year Commitment</w:t>
      </w:r>
    </w:p>
    <w:p w14:paraId="430D63E0" w14:textId="77777777" w:rsidR="00885BC1" w:rsidRPr="00885BC1" w:rsidRDefault="00885BC1" w:rsidP="00885BC1">
      <w:pPr>
        <w:spacing w:after="0" w:line="240" w:lineRule="auto"/>
        <w:rPr>
          <w:rFonts w:ascii="Times New Roman" w:hAnsi="Times New Roman" w:cs="Times New Roman"/>
          <w:bCs/>
          <w:i/>
        </w:rPr>
      </w:pPr>
    </w:p>
    <w:p w14:paraId="2FCCF9E1" w14:textId="77777777" w:rsidR="00CD2B7D" w:rsidRDefault="00CD2B7D" w:rsidP="00D61AB1">
      <w:pPr>
        <w:spacing w:after="0" w:line="240" w:lineRule="auto"/>
        <w:rPr>
          <w:rFonts w:ascii="Times New Roman" w:hAnsi="Times New Roman" w:cs="Times New Roman"/>
          <w:b/>
          <w:bCs/>
          <w:color w:val="0070C0"/>
          <w:sz w:val="32"/>
          <w:szCs w:val="32"/>
        </w:rPr>
      </w:pPr>
    </w:p>
    <w:p w14:paraId="41463CC0" w14:textId="09417909" w:rsidR="003B45E6" w:rsidRPr="003A235B" w:rsidRDefault="003B45E6" w:rsidP="00D61AB1">
      <w:pPr>
        <w:spacing w:after="0" w:line="240" w:lineRule="auto"/>
        <w:rPr>
          <w:rFonts w:ascii="Times New Roman" w:hAnsi="Times New Roman" w:cs="Times New Roman"/>
          <w:b/>
          <w:bCs/>
          <w:color w:val="0070C0"/>
          <w:sz w:val="32"/>
          <w:szCs w:val="32"/>
        </w:rPr>
      </w:pPr>
      <w:r w:rsidRPr="003A235B">
        <w:rPr>
          <w:rFonts w:ascii="Times New Roman" w:hAnsi="Times New Roman" w:cs="Times New Roman"/>
          <w:b/>
          <w:bCs/>
          <w:color w:val="0070C0"/>
          <w:sz w:val="32"/>
          <w:szCs w:val="32"/>
        </w:rPr>
        <w:t>Social Membership</w:t>
      </w:r>
    </w:p>
    <w:p w14:paraId="104A064B" w14:textId="6C5C52D2" w:rsidR="00885BC1" w:rsidRPr="00885BC1" w:rsidRDefault="00885BC1" w:rsidP="00885BC1">
      <w:pPr>
        <w:spacing w:line="240" w:lineRule="auto"/>
        <w:rPr>
          <w:rFonts w:ascii="Times New Roman" w:hAnsi="Times New Roman" w:cs="Times New Roman"/>
        </w:rPr>
      </w:pPr>
      <w:r w:rsidRPr="00885BC1">
        <w:rPr>
          <w:rFonts w:ascii="Times New Roman" w:hAnsi="Times New Roman" w:cs="Times New Roman"/>
        </w:rPr>
        <w:t xml:space="preserve">Social Members enjoy unlimited use of the swimming pool, tennis courts, and restaurant dining.  Social Members are limited to </w:t>
      </w:r>
      <w:r w:rsidR="009415A6">
        <w:rPr>
          <w:rFonts w:ascii="Times New Roman" w:hAnsi="Times New Roman" w:cs="Times New Roman"/>
        </w:rPr>
        <w:t>4</w:t>
      </w:r>
      <w:r w:rsidRPr="00885BC1">
        <w:rPr>
          <w:rFonts w:ascii="Times New Roman" w:hAnsi="Times New Roman" w:cs="Times New Roman"/>
        </w:rPr>
        <w:t xml:space="preserve"> rounds of golf per calendar year excluding outings and non-MGA tournaments. Other benefits for new members include no initiation fee and no assessment for 2 years.  A Capital Fee will still be applied per month and fee will be </w:t>
      </w:r>
      <w:r w:rsidR="00B44805">
        <w:rPr>
          <w:rFonts w:ascii="Times New Roman" w:hAnsi="Times New Roman" w:cs="Times New Roman"/>
        </w:rPr>
        <w:t>$15 per month</w:t>
      </w:r>
      <w:r w:rsidRPr="00885BC1">
        <w:rPr>
          <w:rFonts w:ascii="Times New Roman" w:hAnsi="Times New Roman" w:cs="Times New Roman"/>
        </w:rPr>
        <w:t>.</w:t>
      </w:r>
    </w:p>
    <w:p w14:paraId="02E01788" w14:textId="77777777" w:rsidR="00885BC1" w:rsidRPr="00885BC1" w:rsidRDefault="00885BC1" w:rsidP="00885BC1">
      <w:pPr>
        <w:spacing w:after="0" w:line="240" w:lineRule="auto"/>
        <w:rPr>
          <w:rFonts w:ascii="Times New Roman" w:hAnsi="Times New Roman" w:cs="Times New Roman"/>
          <w:b/>
          <w:bCs/>
          <w:sz w:val="28"/>
          <w:szCs w:val="28"/>
        </w:rPr>
      </w:pPr>
      <w:r w:rsidRPr="00885BC1">
        <w:rPr>
          <w:rFonts w:ascii="Times New Roman" w:hAnsi="Times New Roman" w:cs="Times New Roman"/>
          <w:b/>
          <w:bCs/>
          <w:sz w:val="28"/>
          <w:szCs w:val="28"/>
        </w:rPr>
        <w:t>Social Membership Dues:</w:t>
      </w:r>
    </w:p>
    <w:p w14:paraId="69F37D4B" w14:textId="1D7AD5C8" w:rsidR="00885BC1" w:rsidRPr="00885BC1" w:rsidRDefault="00885BC1" w:rsidP="00885BC1">
      <w:pPr>
        <w:spacing w:after="0" w:line="240" w:lineRule="auto"/>
        <w:rPr>
          <w:rFonts w:ascii="Times New Roman" w:hAnsi="Times New Roman" w:cs="Times New Roman"/>
          <w:bCs/>
          <w:i/>
        </w:rPr>
      </w:pPr>
      <w:r w:rsidRPr="00885BC1">
        <w:rPr>
          <w:rFonts w:ascii="Times New Roman" w:hAnsi="Times New Roman" w:cs="Times New Roman"/>
          <w:bCs/>
          <w:i/>
        </w:rPr>
        <w:t>Family - $2</w:t>
      </w:r>
      <w:r w:rsidR="00D94F83">
        <w:rPr>
          <w:rFonts w:ascii="Times New Roman" w:hAnsi="Times New Roman" w:cs="Times New Roman"/>
          <w:bCs/>
          <w:i/>
        </w:rPr>
        <w:t>00</w:t>
      </w:r>
      <w:r w:rsidRPr="00885BC1">
        <w:rPr>
          <w:rFonts w:ascii="Times New Roman" w:hAnsi="Times New Roman" w:cs="Times New Roman"/>
          <w:bCs/>
          <w:i/>
        </w:rPr>
        <w:t xml:space="preserve"> / Month </w:t>
      </w:r>
      <w:r w:rsidR="00B44805">
        <w:rPr>
          <w:rFonts w:ascii="Times New Roman" w:hAnsi="Times New Roman" w:cs="Times New Roman"/>
          <w:bCs/>
          <w:i/>
        </w:rPr>
        <w:t>+ $15 Capital Fee / Month -</w:t>
      </w:r>
      <w:r w:rsidRPr="00885BC1">
        <w:rPr>
          <w:rFonts w:ascii="Times New Roman" w:hAnsi="Times New Roman" w:cs="Times New Roman"/>
          <w:bCs/>
          <w:i/>
        </w:rPr>
        <w:t xml:space="preserve"> 2 Year Commitment</w:t>
      </w:r>
    </w:p>
    <w:p w14:paraId="3D1A8BA0" w14:textId="3A6F8A27" w:rsidR="00885BC1" w:rsidRPr="00885BC1" w:rsidRDefault="00885BC1" w:rsidP="00885BC1">
      <w:pPr>
        <w:spacing w:after="0" w:line="240" w:lineRule="auto"/>
        <w:rPr>
          <w:rFonts w:ascii="Times New Roman" w:hAnsi="Times New Roman" w:cs="Times New Roman"/>
          <w:bCs/>
          <w:i/>
        </w:rPr>
      </w:pPr>
      <w:r w:rsidRPr="00885BC1">
        <w:rPr>
          <w:rFonts w:ascii="Times New Roman" w:hAnsi="Times New Roman" w:cs="Times New Roman"/>
          <w:bCs/>
          <w:i/>
        </w:rPr>
        <w:t>Single - $1</w:t>
      </w:r>
      <w:r w:rsidR="000307F7">
        <w:rPr>
          <w:rFonts w:ascii="Times New Roman" w:hAnsi="Times New Roman" w:cs="Times New Roman"/>
          <w:bCs/>
          <w:i/>
        </w:rPr>
        <w:t>50</w:t>
      </w:r>
      <w:r w:rsidRPr="00885BC1">
        <w:rPr>
          <w:rFonts w:ascii="Times New Roman" w:hAnsi="Times New Roman" w:cs="Times New Roman"/>
          <w:bCs/>
          <w:i/>
        </w:rPr>
        <w:t xml:space="preserve"> / Month </w:t>
      </w:r>
      <w:r w:rsidR="00B44805">
        <w:rPr>
          <w:rFonts w:ascii="Times New Roman" w:hAnsi="Times New Roman" w:cs="Times New Roman"/>
          <w:bCs/>
          <w:i/>
        </w:rPr>
        <w:t xml:space="preserve">+ $15 Capital Fee / Month - </w:t>
      </w:r>
      <w:r w:rsidRPr="00885BC1">
        <w:rPr>
          <w:rFonts w:ascii="Times New Roman" w:hAnsi="Times New Roman" w:cs="Times New Roman"/>
          <w:bCs/>
          <w:i/>
        </w:rPr>
        <w:t>2 Year Commitment</w:t>
      </w:r>
    </w:p>
    <w:p w14:paraId="23FCAC18" w14:textId="1739E9A8" w:rsidR="003B45E6" w:rsidRPr="00062448" w:rsidRDefault="00885BC1" w:rsidP="00062448">
      <w:pPr>
        <w:spacing w:after="0" w:line="240" w:lineRule="auto"/>
        <w:rPr>
          <w:rFonts w:ascii="Times New Roman" w:hAnsi="Times New Roman" w:cs="Times New Roman"/>
          <w:bCs/>
          <w:i/>
        </w:rPr>
      </w:pPr>
      <w:r w:rsidRPr="00885BC1">
        <w:rPr>
          <w:rFonts w:ascii="Times New Roman" w:hAnsi="Times New Roman" w:cs="Times New Roman"/>
          <w:bCs/>
          <w:i/>
        </w:rPr>
        <w:t>Junior Family 20-39 – $1</w:t>
      </w:r>
      <w:r w:rsidR="00D94F83">
        <w:rPr>
          <w:rFonts w:ascii="Times New Roman" w:hAnsi="Times New Roman" w:cs="Times New Roman"/>
          <w:bCs/>
          <w:i/>
        </w:rPr>
        <w:t>75</w:t>
      </w:r>
      <w:r w:rsidRPr="00885BC1">
        <w:rPr>
          <w:rFonts w:ascii="Times New Roman" w:hAnsi="Times New Roman" w:cs="Times New Roman"/>
          <w:bCs/>
          <w:i/>
        </w:rPr>
        <w:t xml:space="preserve"> / Month </w:t>
      </w:r>
      <w:r w:rsidR="00B44805">
        <w:rPr>
          <w:rFonts w:ascii="Times New Roman" w:hAnsi="Times New Roman" w:cs="Times New Roman"/>
          <w:bCs/>
          <w:i/>
        </w:rPr>
        <w:t>+ $15 Capital Fee / Month -</w:t>
      </w:r>
      <w:r w:rsidRPr="00885BC1">
        <w:rPr>
          <w:rFonts w:ascii="Times New Roman" w:hAnsi="Times New Roman" w:cs="Times New Roman"/>
          <w:bCs/>
          <w:i/>
        </w:rPr>
        <w:t xml:space="preserve"> 2 Year Commitment</w:t>
      </w:r>
    </w:p>
    <w:p w14:paraId="05B48053" w14:textId="77777777" w:rsidR="00CD2B7D" w:rsidRDefault="00CD2B7D" w:rsidP="00D61AB1">
      <w:pPr>
        <w:spacing w:after="0" w:line="240" w:lineRule="auto"/>
        <w:rPr>
          <w:rFonts w:ascii="Times New Roman" w:hAnsi="Times New Roman" w:cs="Times New Roman"/>
          <w:b/>
          <w:bCs/>
          <w:color w:val="0070C0"/>
          <w:sz w:val="32"/>
          <w:szCs w:val="32"/>
        </w:rPr>
      </w:pPr>
    </w:p>
    <w:p w14:paraId="6A372EB9" w14:textId="77777777" w:rsidR="00062448" w:rsidRDefault="00062448" w:rsidP="00D61AB1">
      <w:pPr>
        <w:spacing w:after="0" w:line="240" w:lineRule="auto"/>
        <w:rPr>
          <w:rFonts w:ascii="Times New Roman" w:hAnsi="Times New Roman" w:cs="Times New Roman"/>
          <w:b/>
          <w:bCs/>
          <w:color w:val="0070C0"/>
          <w:sz w:val="32"/>
          <w:szCs w:val="32"/>
        </w:rPr>
      </w:pPr>
    </w:p>
    <w:p w14:paraId="28A1DFD6" w14:textId="65BEF7D9" w:rsidR="00D61AB1" w:rsidRPr="003A235B" w:rsidRDefault="00D61AB1" w:rsidP="00D61AB1">
      <w:pPr>
        <w:spacing w:after="0" w:line="240" w:lineRule="auto"/>
        <w:rPr>
          <w:rFonts w:ascii="Times New Roman" w:hAnsi="Times New Roman" w:cs="Times New Roman"/>
          <w:b/>
          <w:bCs/>
          <w:color w:val="0070C0"/>
          <w:sz w:val="32"/>
          <w:szCs w:val="32"/>
        </w:rPr>
      </w:pPr>
      <w:r w:rsidRPr="003A235B">
        <w:rPr>
          <w:rFonts w:ascii="Times New Roman" w:hAnsi="Times New Roman" w:cs="Times New Roman"/>
          <w:b/>
          <w:bCs/>
          <w:color w:val="0070C0"/>
          <w:sz w:val="32"/>
          <w:szCs w:val="32"/>
        </w:rPr>
        <w:t>Non – Resident Membership</w:t>
      </w:r>
    </w:p>
    <w:p w14:paraId="6514D69A" w14:textId="0AD08F73" w:rsidR="00D61AB1" w:rsidRPr="000948E7" w:rsidRDefault="00D61AB1" w:rsidP="00D61AB1">
      <w:pPr>
        <w:spacing w:after="0" w:line="240" w:lineRule="auto"/>
        <w:rPr>
          <w:rFonts w:ascii="Times New Roman" w:hAnsi="Times New Roman" w:cs="Times New Roman"/>
        </w:rPr>
      </w:pPr>
      <w:r w:rsidRPr="000948E7">
        <w:rPr>
          <w:rFonts w:ascii="Times New Roman" w:hAnsi="Times New Roman" w:cs="Times New Roman"/>
        </w:rPr>
        <w:t xml:space="preserve">A Non-Resident Member is someone who lives 50 or more miles from Danville Country Club.  Non-Resident members will enjoy unlimited use of </w:t>
      </w:r>
      <w:r>
        <w:rPr>
          <w:rFonts w:ascii="Times New Roman" w:hAnsi="Times New Roman" w:cs="Times New Roman"/>
        </w:rPr>
        <w:t xml:space="preserve">the </w:t>
      </w:r>
      <w:r w:rsidRPr="000948E7">
        <w:rPr>
          <w:rFonts w:ascii="Times New Roman" w:hAnsi="Times New Roman" w:cs="Times New Roman"/>
        </w:rPr>
        <w:t xml:space="preserve">swimming pool, tennis courts, restaurant dining, and 15 </w:t>
      </w:r>
      <w:r w:rsidR="00015F1E">
        <w:rPr>
          <w:rFonts w:ascii="Times New Roman" w:hAnsi="Times New Roman" w:cs="Times New Roman"/>
        </w:rPr>
        <w:t>days</w:t>
      </w:r>
      <w:r w:rsidRPr="000948E7">
        <w:rPr>
          <w:rFonts w:ascii="Times New Roman" w:hAnsi="Times New Roman" w:cs="Times New Roman"/>
        </w:rPr>
        <w:t xml:space="preserve"> of golf per calendar year.  </w:t>
      </w:r>
    </w:p>
    <w:p w14:paraId="6B79C52F" w14:textId="11786A1F" w:rsidR="00D61AB1" w:rsidRDefault="00D61AB1" w:rsidP="00D61AB1">
      <w:pPr>
        <w:spacing w:after="0" w:line="240" w:lineRule="auto"/>
        <w:rPr>
          <w:rFonts w:ascii="Times New Roman" w:hAnsi="Times New Roman" w:cs="Times New Roman"/>
        </w:rPr>
      </w:pPr>
      <w:r w:rsidRPr="000948E7">
        <w:rPr>
          <w:rFonts w:ascii="Times New Roman" w:hAnsi="Times New Roman" w:cs="Times New Roman"/>
        </w:rPr>
        <w:t>Other benefits for new members include no initiation fee and no assessment for 2 years.</w:t>
      </w:r>
    </w:p>
    <w:p w14:paraId="398E83DA" w14:textId="77777777" w:rsidR="00D61AB1" w:rsidRPr="000948E7" w:rsidRDefault="00D61AB1" w:rsidP="00D61AB1">
      <w:pPr>
        <w:spacing w:after="0" w:line="240" w:lineRule="auto"/>
        <w:rPr>
          <w:rFonts w:ascii="Times New Roman" w:hAnsi="Times New Roman" w:cs="Times New Roman"/>
        </w:rPr>
      </w:pPr>
      <w:r>
        <w:rPr>
          <w:rFonts w:ascii="Times New Roman" w:hAnsi="Times New Roman" w:cs="Times New Roman"/>
        </w:rPr>
        <w:t xml:space="preserve"> </w:t>
      </w:r>
    </w:p>
    <w:p w14:paraId="2B650BB4" w14:textId="661433E3" w:rsidR="00D61AB1" w:rsidRPr="00D61AB1" w:rsidRDefault="00D61AB1" w:rsidP="00D61AB1">
      <w:pPr>
        <w:spacing w:after="0" w:line="240" w:lineRule="auto"/>
        <w:rPr>
          <w:rFonts w:ascii="Times New Roman" w:hAnsi="Times New Roman" w:cs="Times New Roman"/>
          <w:b/>
          <w:bCs/>
          <w:sz w:val="28"/>
          <w:szCs w:val="28"/>
        </w:rPr>
      </w:pPr>
      <w:r w:rsidRPr="00D61AB1">
        <w:rPr>
          <w:rFonts w:ascii="Times New Roman" w:hAnsi="Times New Roman" w:cs="Times New Roman"/>
          <w:b/>
          <w:bCs/>
          <w:sz w:val="28"/>
          <w:szCs w:val="28"/>
        </w:rPr>
        <w:t>Non-Resident Membership</w:t>
      </w:r>
      <w:r w:rsidR="00B4575D">
        <w:rPr>
          <w:rFonts w:ascii="Times New Roman" w:hAnsi="Times New Roman" w:cs="Times New Roman"/>
          <w:b/>
          <w:bCs/>
          <w:sz w:val="28"/>
          <w:szCs w:val="28"/>
        </w:rPr>
        <w:t xml:space="preserve"> Dues</w:t>
      </w:r>
      <w:r w:rsidRPr="00D61AB1">
        <w:rPr>
          <w:rFonts w:ascii="Times New Roman" w:hAnsi="Times New Roman" w:cs="Times New Roman"/>
          <w:b/>
          <w:bCs/>
          <w:sz w:val="28"/>
          <w:szCs w:val="28"/>
        </w:rPr>
        <w:t>:</w:t>
      </w:r>
    </w:p>
    <w:p w14:paraId="5E7EB322" w14:textId="26B19681" w:rsidR="004C3ECC" w:rsidRDefault="00D61AB1" w:rsidP="00D61AB1">
      <w:pPr>
        <w:spacing w:after="0" w:line="240" w:lineRule="auto"/>
        <w:rPr>
          <w:rFonts w:ascii="Times New Roman" w:hAnsi="Times New Roman" w:cs="Times New Roman"/>
          <w:bCs/>
          <w:i/>
        </w:rPr>
      </w:pPr>
      <w:r w:rsidRPr="00D61AB1">
        <w:rPr>
          <w:rFonts w:ascii="Times New Roman" w:hAnsi="Times New Roman" w:cs="Times New Roman"/>
          <w:bCs/>
          <w:i/>
        </w:rPr>
        <w:t>Non-Resident Family - $1</w:t>
      </w:r>
      <w:r w:rsidR="00885BC1">
        <w:rPr>
          <w:rFonts w:ascii="Times New Roman" w:hAnsi="Times New Roman" w:cs="Times New Roman"/>
          <w:bCs/>
          <w:i/>
        </w:rPr>
        <w:t>8</w:t>
      </w:r>
      <w:r w:rsidRPr="00D61AB1">
        <w:rPr>
          <w:rFonts w:ascii="Times New Roman" w:hAnsi="Times New Roman" w:cs="Times New Roman"/>
          <w:bCs/>
          <w:i/>
        </w:rPr>
        <w:t>00 per year</w:t>
      </w:r>
    </w:p>
    <w:p w14:paraId="05E79D1F" w14:textId="77777777" w:rsidR="004C3ECC" w:rsidRDefault="004C3ECC">
      <w:pPr>
        <w:rPr>
          <w:rFonts w:ascii="Times New Roman" w:hAnsi="Times New Roman" w:cs="Times New Roman"/>
          <w:bCs/>
          <w:i/>
        </w:rPr>
      </w:pPr>
      <w:r>
        <w:rPr>
          <w:rFonts w:ascii="Times New Roman" w:hAnsi="Times New Roman" w:cs="Times New Roman"/>
          <w:bCs/>
          <w:i/>
        </w:rPr>
        <w:br w:type="page"/>
      </w:r>
    </w:p>
    <w:p w14:paraId="32082D27" w14:textId="73171820" w:rsidR="007F2588" w:rsidRPr="00D61AB1" w:rsidRDefault="003D3BBF" w:rsidP="00D61AB1">
      <w:pPr>
        <w:spacing w:after="0" w:line="240" w:lineRule="auto"/>
        <w:rPr>
          <w:rFonts w:ascii="Times New Roman" w:hAnsi="Times New Roman" w:cs="Times New Roman"/>
          <w:b/>
          <w:bCs/>
          <w:sz w:val="32"/>
          <w:szCs w:val="32"/>
        </w:rPr>
      </w:pPr>
      <w:r w:rsidRPr="003A235B">
        <w:rPr>
          <w:rFonts w:ascii="Times New Roman" w:hAnsi="Times New Roman" w:cs="Times New Roman"/>
          <w:b/>
          <w:bCs/>
          <w:color w:val="0070C0"/>
          <w:sz w:val="32"/>
          <w:szCs w:val="32"/>
        </w:rPr>
        <w:lastRenderedPageBreak/>
        <w:t>Corporate Membership</w:t>
      </w:r>
    </w:p>
    <w:p w14:paraId="27F3806C" w14:textId="77777777" w:rsidR="00885BC1" w:rsidRPr="00885BC1" w:rsidRDefault="00885BC1" w:rsidP="00885BC1">
      <w:pPr>
        <w:spacing w:after="0" w:line="240" w:lineRule="auto"/>
        <w:rPr>
          <w:rFonts w:ascii="Times New Roman" w:hAnsi="Times New Roman" w:cs="Times New Roman"/>
        </w:rPr>
      </w:pPr>
      <w:r w:rsidRPr="00885BC1">
        <w:rPr>
          <w:rFonts w:ascii="Times New Roman" w:hAnsi="Times New Roman" w:cs="Times New Roman"/>
        </w:rPr>
        <w:t>Sign your business up for a Corporate Membership and enjoy your all-access experience of Danville Country Club and its golf course, swimming pool, tennis courts, and restaurant. You can also utilize the Clubhouse for any corporate function.</w:t>
      </w:r>
    </w:p>
    <w:p w14:paraId="43926CC0" w14:textId="77777777" w:rsidR="00885BC1" w:rsidRPr="00885BC1" w:rsidRDefault="00885BC1" w:rsidP="00885BC1">
      <w:pPr>
        <w:spacing w:after="0" w:line="240" w:lineRule="auto"/>
        <w:rPr>
          <w:rFonts w:ascii="Times New Roman" w:hAnsi="Times New Roman" w:cs="Times New Roman"/>
        </w:rPr>
      </w:pPr>
    </w:p>
    <w:p w14:paraId="6362E075" w14:textId="77777777" w:rsidR="00885BC1" w:rsidRPr="00885BC1" w:rsidRDefault="00885BC1" w:rsidP="00885BC1">
      <w:pPr>
        <w:spacing w:after="0" w:line="240" w:lineRule="auto"/>
        <w:rPr>
          <w:rFonts w:ascii="Times New Roman" w:hAnsi="Times New Roman" w:cs="Times New Roman"/>
        </w:rPr>
      </w:pPr>
      <w:r w:rsidRPr="00885BC1">
        <w:rPr>
          <w:rFonts w:ascii="Times New Roman" w:hAnsi="Times New Roman" w:cs="Times New Roman"/>
        </w:rPr>
        <w:t>The corporation / LLC must be an active, economically viable entity. Each corporate member must be employed or paid by the corporate entity as evidenced by a W-2 from that business. The corporate entity must be the primary place of employment for each of the corporate members. Corporation or LLC must consist of at least 10 employees. Membership will include full family privileges for the member, spouse and children through the age of 24. All corporate members are required to have a valid credit card on file for all other fees associated with club usage</w:t>
      </w:r>
    </w:p>
    <w:p w14:paraId="6349D91F" w14:textId="77777777" w:rsidR="00885BC1" w:rsidRPr="00885BC1" w:rsidRDefault="00885BC1" w:rsidP="00885BC1">
      <w:pPr>
        <w:spacing w:after="0" w:line="240" w:lineRule="auto"/>
        <w:rPr>
          <w:rFonts w:ascii="Times New Roman" w:hAnsi="Times New Roman" w:cs="Times New Roman"/>
        </w:rPr>
      </w:pPr>
    </w:p>
    <w:p w14:paraId="231B5454" w14:textId="77777777" w:rsidR="00885BC1" w:rsidRPr="00885BC1" w:rsidRDefault="00885BC1" w:rsidP="00885BC1">
      <w:pPr>
        <w:spacing w:after="0" w:line="240" w:lineRule="auto"/>
        <w:rPr>
          <w:rFonts w:ascii="Times New Roman" w:hAnsi="Times New Roman" w:cs="Times New Roman"/>
        </w:rPr>
      </w:pPr>
      <w:r w:rsidRPr="00885BC1">
        <w:rPr>
          <w:rFonts w:ascii="Times New Roman" w:hAnsi="Times New Roman" w:cs="Times New Roman"/>
        </w:rPr>
        <w:t>One designee from the business must be named the corporate representative and is responsible for approving and communicating with the Club concerning member transfer.  Only the corporate representative of that business has voting privileges with the Club.</w:t>
      </w:r>
    </w:p>
    <w:p w14:paraId="6A7EDABA" w14:textId="77777777" w:rsidR="00885BC1" w:rsidRPr="00885BC1" w:rsidRDefault="00885BC1" w:rsidP="00885BC1">
      <w:pPr>
        <w:spacing w:after="0" w:line="240" w:lineRule="auto"/>
        <w:rPr>
          <w:rFonts w:ascii="Times New Roman" w:hAnsi="Times New Roman" w:cs="Times New Roman"/>
        </w:rPr>
      </w:pPr>
    </w:p>
    <w:p w14:paraId="1F9A04F6" w14:textId="77777777" w:rsidR="00885BC1" w:rsidRPr="00885BC1" w:rsidRDefault="00885BC1" w:rsidP="00885BC1">
      <w:pPr>
        <w:spacing w:after="0" w:line="240" w:lineRule="auto"/>
        <w:rPr>
          <w:rFonts w:ascii="Times New Roman" w:hAnsi="Times New Roman" w:cs="Times New Roman"/>
        </w:rPr>
      </w:pPr>
      <w:r w:rsidRPr="00885BC1">
        <w:rPr>
          <w:rFonts w:ascii="Times New Roman" w:hAnsi="Times New Roman" w:cs="Times New Roman"/>
        </w:rPr>
        <w:t xml:space="preserve">Corporate golf membership may be transferred from one member of the business to another.  A transfer fee of $150 will be charged for each transfer and must be requested in writing by the designated corporate representative.  </w:t>
      </w:r>
    </w:p>
    <w:p w14:paraId="72BD20B7" w14:textId="77777777" w:rsidR="00885BC1" w:rsidRPr="00885BC1" w:rsidRDefault="00885BC1" w:rsidP="00885BC1">
      <w:pPr>
        <w:spacing w:after="0" w:line="240" w:lineRule="auto"/>
        <w:rPr>
          <w:rFonts w:ascii="Times New Roman" w:hAnsi="Times New Roman" w:cs="Times New Roman"/>
        </w:rPr>
      </w:pPr>
    </w:p>
    <w:p w14:paraId="5C9CF408" w14:textId="77777777" w:rsidR="00885BC1" w:rsidRPr="00885BC1" w:rsidRDefault="00885BC1" w:rsidP="00885BC1">
      <w:pPr>
        <w:spacing w:after="0" w:line="240" w:lineRule="auto"/>
        <w:rPr>
          <w:rFonts w:ascii="Times New Roman" w:hAnsi="Times New Roman" w:cs="Times New Roman"/>
        </w:rPr>
      </w:pPr>
      <w:r w:rsidRPr="00885BC1">
        <w:rPr>
          <w:rFonts w:ascii="Times New Roman" w:hAnsi="Times New Roman" w:cs="Times New Roman"/>
        </w:rPr>
        <w:t>There will be 2 categories of corporate membership: One category will include 2-5 corporate members and the second will include 6-10 corporate members.  Membership commitment will be a minimum of 2-years from the time of approval.</w:t>
      </w:r>
    </w:p>
    <w:p w14:paraId="0C4AB1F3" w14:textId="77777777" w:rsidR="00885BC1" w:rsidRPr="00885BC1" w:rsidRDefault="00885BC1" w:rsidP="00885BC1">
      <w:pPr>
        <w:spacing w:after="0" w:line="240" w:lineRule="auto"/>
        <w:rPr>
          <w:rFonts w:ascii="Times New Roman" w:hAnsi="Times New Roman" w:cs="Times New Roman"/>
        </w:rPr>
      </w:pPr>
    </w:p>
    <w:p w14:paraId="28995EFE" w14:textId="410750EA" w:rsidR="00885BC1" w:rsidRPr="006B5EB9" w:rsidRDefault="006B5EB9" w:rsidP="00885BC1">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Corporate Membership </w:t>
      </w:r>
      <w:r w:rsidR="00885BC1" w:rsidRPr="006B5EB9">
        <w:rPr>
          <w:rFonts w:ascii="Times New Roman" w:hAnsi="Times New Roman" w:cs="Times New Roman"/>
          <w:b/>
          <w:bCs/>
          <w:sz w:val="28"/>
          <w:szCs w:val="28"/>
        </w:rPr>
        <w:t>Monthly Dues:</w:t>
      </w:r>
    </w:p>
    <w:p w14:paraId="1EDDF417" w14:textId="70462595" w:rsidR="00885BC1" w:rsidRPr="00885BC1" w:rsidRDefault="00885BC1" w:rsidP="00885BC1">
      <w:pPr>
        <w:spacing w:after="0" w:line="240" w:lineRule="auto"/>
        <w:rPr>
          <w:rFonts w:ascii="Times New Roman" w:hAnsi="Times New Roman" w:cs="Times New Roman"/>
          <w:i/>
          <w:iCs/>
        </w:rPr>
      </w:pPr>
      <w:r w:rsidRPr="00885BC1">
        <w:rPr>
          <w:rFonts w:ascii="Times New Roman" w:hAnsi="Times New Roman" w:cs="Times New Roman"/>
          <w:i/>
          <w:iCs/>
        </w:rPr>
        <w:t>2 - 5 Corporate Members - $</w:t>
      </w:r>
      <w:r w:rsidR="00062448">
        <w:rPr>
          <w:rFonts w:ascii="Times New Roman" w:hAnsi="Times New Roman" w:cs="Times New Roman"/>
          <w:i/>
          <w:iCs/>
        </w:rPr>
        <w:t>12</w:t>
      </w:r>
      <w:r w:rsidRPr="00885BC1">
        <w:rPr>
          <w:rFonts w:ascii="Times New Roman" w:hAnsi="Times New Roman" w:cs="Times New Roman"/>
          <w:i/>
          <w:iCs/>
        </w:rPr>
        <w:t xml:space="preserve">00.00 </w:t>
      </w:r>
      <w:r w:rsidR="006B5EB9">
        <w:rPr>
          <w:rFonts w:ascii="Times New Roman" w:hAnsi="Times New Roman" w:cs="Times New Roman"/>
          <w:i/>
          <w:iCs/>
        </w:rPr>
        <w:t>a</w:t>
      </w:r>
      <w:r w:rsidRPr="00885BC1">
        <w:rPr>
          <w:rFonts w:ascii="Times New Roman" w:hAnsi="Times New Roman" w:cs="Times New Roman"/>
          <w:i/>
          <w:iCs/>
        </w:rPr>
        <w:t xml:space="preserve"> month</w:t>
      </w:r>
    </w:p>
    <w:p w14:paraId="43E9EA93" w14:textId="3E559BE0" w:rsidR="00885BC1" w:rsidRPr="00885BC1" w:rsidRDefault="00885BC1" w:rsidP="00885BC1">
      <w:pPr>
        <w:spacing w:after="0" w:line="240" w:lineRule="auto"/>
        <w:rPr>
          <w:rFonts w:ascii="Times New Roman" w:hAnsi="Times New Roman" w:cs="Times New Roman"/>
          <w:i/>
          <w:iCs/>
        </w:rPr>
      </w:pPr>
      <w:r w:rsidRPr="00885BC1">
        <w:rPr>
          <w:rFonts w:ascii="Times New Roman" w:hAnsi="Times New Roman" w:cs="Times New Roman"/>
          <w:i/>
          <w:iCs/>
        </w:rPr>
        <w:t>6 - 10 Corporate Members - $</w:t>
      </w:r>
      <w:r w:rsidR="00062448">
        <w:rPr>
          <w:rFonts w:ascii="Times New Roman" w:hAnsi="Times New Roman" w:cs="Times New Roman"/>
          <w:i/>
          <w:iCs/>
        </w:rPr>
        <w:t>18</w:t>
      </w:r>
      <w:r w:rsidRPr="00885BC1">
        <w:rPr>
          <w:rFonts w:ascii="Times New Roman" w:hAnsi="Times New Roman" w:cs="Times New Roman"/>
          <w:i/>
          <w:iCs/>
        </w:rPr>
        <w:t xml:space="preserve">00.00 </w:t>
      </w:r>
      <w:r w:rsidR="006B5EB9">
        <w:rPr>
          <w:rFonts w:ascii="Times New Roman" w:hAnsi="Times New Roman" w:cs="Times New Roman"/>
          <w:i/>
          <w:iCs/>
        </w:rPr>
        <w:t>a</w:t>
      </w:r>
      <w:r w:rsidRPr="00885BC1">
        <w:rPr>
          <w:rFonts w:ascii="Times New Roman" w:hAnsi="Times New Roman" w:cs="Times New Roman"/>
          <w:i/>
          <w:iCs/>
        </w:rPr>
        <w:t xml:space="preserve"> month</w:t>
      </w:r>
    </w:p>
    <w:p w14:paraId="7FD8E988" w14:textId="77777777" w:rsidR="00885BC1" w:rsidRPr="00885BC1" w:rsidRDefault="00885BC1" w:rsidP="00885BC1">
      <w:pPr>
        <w:spacing w:after="0" w:line="240" w:lineRule="auto"/>
        <w:rPr>
          <w:rFonts w:ascii="Times New Roman" w:hAnsi="Times New Roman" w:cs="Times New Roman"/>
          <w:i/>
          <w:iCs/>
        </w:rPr>
      </w:pPr>
      <w:r w:rsidRPr="00885BC1">
        <w:rPr>
          <w:rFonts w:ascii="Times New Roman" w:hAnsi="Times New Roman" w:cs="Times New Roman"/>
          <w:i/>
          <w:iCs/>
        </w:rPr>
        <w:t>*Bag storage and range membership will be additional fees by each corporate member*</w:t>
      </w:r>
    </w:p>
    <w:p w14:paraId="57550FAA" w14:textId="303DA90B" w:rsidR="000F5398" w:rsidRPr="00D61AB1" w:rsidRDefault="000F5398" w:rsidP="00D61AB1">
      <w:pPr>
        <w:spacing w:after="0" w:line="240" w:lineRule="auto"/>
        <w:rPr>
          <w:rFonts w:ascii="Times New Roman" w:hAnsi="Times New Roman" w:cs="Times New Roman"/>
          <w:b/>
          <w:bCs/>
          <w:sz w:val="28"/>
          <w:szCs w:val="28"/>
        </w:rPr>
      </w:pPr>
    </w:p>
    <w:p w14:paraId="6269D348" w14:textId="4110C747" w:rsidR="000F5398" w:rsidRPr="000948E7" w:rsidRDefault="000F5398" w:rsidP="000F5398">
      <w:pPr>
        <w:spacing w:after="0" w:line="240" w:lineRule="auto"/>
        <w:rPr>
          <w:rFonts w:ascii="Times New Roman" w:hAnsi="Times New Roman" w:cs="Times New Roman"/>
          <w:b/>
          <w:i/>
        </w:rPr>
      </w:pPr>
      <w:r>
        <w:rPr>
          <w:rFonts w:ascii="Times New Roman" w:hAnsi="Times New Roman" w:cs="Times New Roman"/>
          <w:b/>
          <w:i/>
        </w:rPr>
        <w:t>Questions?</w:t>
      </w:r>
    </w:p>
    <w:p w14:paraId="1E8EA354" w14:textId="131D6258" w:rsidR="000F5398" w:rsidRDefault="00D94F83" w:rsidP="000F5398">
      <w:pPr>
        <w:tabs>
          <w:tab w:val="left" w:pos="1005"/>
        </w:tabs>
        <w:spacing w:after="0" w:line="240" w:lineRule="auto"/>
        <w:rPr>
          <w:rFonts w:ascii="Times New Roman" w:hAnsi="Times New Roman" w:cs="Times New Roman"/>
        </w:rPr>
      </w:pPr>
      <w:r>
        <w:rPr>
          <w:rFonts w:ascii="Times New Roman" w:hAnsi="Times New Roman" w:cs="Times New Roman"/>
        </w:rPr>
        <w:t>Abby Muehl</w:t>
      </w:r>
    </w:p>
    <w:p w14:paraId="611C8F4D" w14:textId="4CFA40B8" w:rsidR="000F5398" w:rsidRDefault="00D94F83" w:rsidP="000F5398">
      <w:pPr>
        <w:tabs>
          <w:tab w:val="left" w:pos="1005"/>
        </w:tabs>
        <w:spacing w:after="0" w:line="240" w:lineRule="auto"/>
        <w:rPr>
          <w:rFonts w:ascii="Times New Roman" w:hAnsi="Times New Roman" w:cs="Times New Roman"/>
        </w:rPr>
      </w:pPr>
      <w:r>
        <w:rPr>
          <w:rFonts w:ascii="Times New Roman" w:hAnsi="Times New Roman" w:cs="Times New Roman"/>
        </w:rPr>
        <w:t>Clubhouse</w:t>
      </w:r>
      <w:r w:rsidR="000F5398">
        <w:rPr>
          <w:rFonts w:ascii="Times New Roman" w:hAnsi="Times New Roman" w:cs="Times New Roman"/>
        </w:rPr>
        <w:t xml:space="preserve"> Manager </w:t>
      </w:r>
    </w:p>
    <w:p w14:paraId="5872A147" w14:textId="2E44500D" w:rsidR="003A235B" w:rsidRDefault="00D94F83" w:rsidP="000F5398">
      <w:pPr>
        <w:tabs>
          <w:tab w:val="left" w:pos="1005"/>
        </w:tabs>
        <w:spacing w:after="0" w:line="240" w:lineRule="auto"/>
        <w:rPr>
          <w:rFonts w:ascii="Times New Roman" w:hAnsi="Times New Roman" w:cs="Times New Roman"/>
        </w:rPr>
      </w:pPr>
      <w:r>
        <w:rPr>
          <w:rFonts w:ascii="Times New Roman" w:hAnsi="Times New Roman" w:cs="Times New Roman"/>
        </w:rPr>
        <w:t>abby.muehl</w:t>
      </w:r>
      <w:r w:rsidR="003A235B">
        <w:rPr>
          <w:rFonts w:ascii="Times New Roman" w:hAnsi="Times New Roman" w:cs="Times New Roman"/>
        </w:rPr>
        <w:t>@golfdanvillecc.com</w:t>
      </w:r>
    </w:p>
    <w:p w14:paraId="6CB06F91" w14:textId="0DBFD05A" w:rsidR="001A44BB" w:rsidRDefault="000F5398" w:rsidP="000F5398">
      <w:pPr>
        <w:tabs>
          <w:tab w:val="left" w:pos="1005"/>
        </w:tabs>
        <w:spacing w:after="0" w:line="240" w:lineRule="auto"/>
        <w:rPr>
          <w:rFonts w:ascii="Times New Roman" w:hAnsi="Times New Roman" w:cs="Times New Roman"/>
        </w:rPr>
      </w:pPr>
      <w:r>
        <w:rPr>
          <w:rFonts w:ascii="Times New Roman" w:hAnsi="Times New Roman" w:cs="Times New Roman"/>
        </w:rPr>
        <w:t>217-442-5213</w:t>
      </w:r>
    </w:p>
    <w:p w14:paraId="4E2352BE" w14:textId="77777777" w:rsidR="000F5398" w:rsidRDefault="000F5398" w:rsidP="00A14713">
      <w:pPr>
        <w:jc w:val="center"/>
        <w:rPr>
          <w:rFonts w:ascii="Times New Roman" w:hAnsi="Times New Roman" w:cs="Times New Roman"/>
          <w:sz w:val="32"/>
          <w:szCs w:val="32"/>
        </w:rPr>
      </w:pPr>
    </w:p>
    <w:p w14:paraId="37CA2EA3" w14:textId="77777777" w:rsidR="000F5398" w:rsidRDefault="000F5398" w:rsidP="00A14713">
      <w:pPr>
        <w:jc w:val="center"/>
        <w:rPr>
          <w:rFonts w:ascii="Times New Roman" w:hAnsi="Times New Roman" w:cs="Times New Roman"/>
          <w:sz w:val="32"/>
          <w:szCs w:val="32"/>
        </w:rPr>
      </w:pPr>
    </w:p>
    <w:p w14:paraId="7358CB71" w14:textId="628842CD" w:rsidR="00D61AB1" w:rsidRDefault="00D61AB1" w:rsidP="00885BC1">
      <w:pPr>
        <w:rPr>
          <w:rFonts w:ascii="Times New Roman" w:hAnsi="Times New Roman" w:cs="Times New Roman"/>
          <w:sz w:val="32"/>
          <w:szCs w:val="32"/>
        </w:rPr>
      </w:pPr>
    </w:p>
    <w:p w14:paraId="77B36431" w14:textId="2857CA65" w:rsidR="00D61AB1" w:rsidRDefault="00D61AB1" w:rsidP="00A14713">
      <w:pPr>
        <w:jc w:val="center"/>
        <w:rPr>
          <w:rFonts w:ascii="Times New Roman" w:hAnsi="Times New Roman" w:cs="Times New Roman"/>
          <w:sz w:val="32"/>
          <w:szCs w:val="32"/>
        </w:rPr>
      </w:pPr>
    </w:p>
    <w:p w14:paraId="65D89EFB" w14:textId="77777777" w:rsidR="00F01EE3" w:rsidRDefault="00F01EE3" w:rsidP="00A14713">
      <w:pPr>
        <w:jc w:val="center"/>
        <w:rPr>
          <w:rFonts w:ascii="Times New Roman" w:hAnsi="Times New Roman" w:cs="Times New Roman"/>
          <w:sz w:val="32"/>
          <w:szCs w:val="32"/>
        </w:rPr>
      </w:pPr>
    </w:p>
    <w:p w14:paraId="6F70F4C1" w14:textId="311B3ACC" w:rsidR="00D61AB1" w:rsidRDefault="00A21961" w:rsidP="00A14713">
      <w:pPr>
        <w:jc w:val="center"/>
        <w:rPr>
          <w:rFonts w:ascii="Times New Roman" w:hAnsi="Times New Roman" w:cs="Times New Roman"/>
          <w:sz w:val="32"/>
          <w:szCs w:val="32"/>
        </w:rPr>
      </w:pPr>
      <w:r w:rsidRPr="002B4BF8">
        <w:rPr>
          <w:rFonts w:ascii="Times New Roman" w:hAnsi="Times New Roman" w:cs="Times New Roman"/>
          <w:b/>
          <w:bCs/>
          <w:noProof/>
          <w:sz w:val="32"/>
          <w:szCs w:val="32"/>
        </w:rPr>
        <mc:AlternateContent>
          <mc:Choice Requires="wps">
            <w:drawing>
              <wp:anchor distT="45720" distB="45720" distL="114300" distR="114300" simplePos="0" relativeHeight="251666432" behindDoc="0" locked="0" layoutInCell="1" allowOverlap="1" wp14:anchorId="36696DB2" wp14:editId="04D79EA7">
                <wp:simplePos x="0" y="0"/>
                <wp:positionH relativeFrom="margin">
                  <wp:align>left</wp:align>
                </wp:positionH>
                <wp:positionV relativeFrom="margin">
                  <wp:align>bottom</wp:align>
                </wp:positionV>
                <wp:extent cx="1851660" cy="1404620"/>
                <wp:effectExtent l="0" t="0" r="0" b="0"/>
                <wp:wrapSquare wrapText="bothSides"/>
                <wp:docPr id="537851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660" cy="1404620"/>
                        </a:xfrm>
                        <a:prstGeom prst="rect">
                          <a:avLst/>
                        </a:prstGeom>
                        <a:solidFill>
                          <a:srgbClr val="FFFFFF"/>
                        </a:solidFill>
                        <a:ln w="9525">
                          <a:noFill/>
                          <a:miter lim="800000"/>
                          <a:headEnd/>
                          <a:tailEnd/>
                        </a:ln>
                      </wps:spPr>
                      <wps:txbx>
                        <w:txbxContent>
                          <w:p w14:paraId="7D3EFFA8" w14:textId="77777777" w:rsidR="005038E8" w:rsidRPr="002B4BF8" w:rsidRDefault="005038E8" w:rsidP="005038E8">
                            <w:pPr>
                              <w:rPr>
                                <w:rFonts w:ascii="Times New Roman" w:hAnsi="Times New Roman" w:cs="Times New Roman"/>
                                <w:b/>
                                <w:bCs/>
                                <w:sz w:val="28"/>
                                <w:szCs w:val="28"/>
                              </w:rPr>
                            </w:pPr>
                            <w:r w:rsidRPr="002B4BF8">
                              <w:rPr>
                                <w:rFonts w:ascii="Times New Roman" w:hAnsi="Times New Roman" w:cs="Times New Roman"/>
                                <w:b/>
                                <w:bCs/>
                                <w:sz w:val="28"/>
                                <w:szCs w:val="28"/>
                              </w:rPr>
                              <w:t>Follow Us!</w:t>
                            </w:r>
                          </w:p>
                          <w:p w14:paraId="74E2D28E" w14:textId="77777777" w:rsidR="005038E8" w:rsidRPr="002B4BF8" w:rsidRDefault="005038E8" w:rsidP="005038E8">
                            <w:pPr>
                              <w:spacing w:after="0"/>
                              <w:rPr>
                                <w:rFonts w:ascii="Times New Roman" w:hAnsi="Times New Roman" w:cs="Times New Roman"/>
                              </w:rPr>
                            </w:pPr>
                            <w:r w:rsidRPr="002B4BF8">
                              <w:rPr>
                                <w:rFonts w:ascii="Times New Roman" w:hAnsi="Times New Roman" w:cs="Times New Roman"/>
                              </w:rPr>
                              <w:t>Facebook</w:t>
                            </w:r>
                          </w:p>
                          <w:p w14:paraId="3CB47B9C" w14:textId="744B5C9F" w:rsidR="005038E8" w:rsidRDefault="005038E8" w:rsidP="005038E8">
                            <w:pPr>
                              <w:spacing w:after="0"/>
                              <w:rPr>
                                <w:rFonts w:ascii="Times New Roman" w:hAnsi="Times New Roman" w:cs="Times New Roman"/>
                              </w:rPr>
                            </w:pPr>
                            <w:r w:rsidRPr="002B4BF8">
                              <w:rPr>
                                <w:rFonts w:ascii="Times New Roman" w:hAnsi="Times New Roman" w:cs="Times New Roman"/>
                              </w:rPr>
                              <w:t>Danville Country Club</w:t>
                            </w:r>
                            <w:r w:rsidR="00482E94">
                              <w:rPr>
                                <w:rFonts w:ascii="Times New Roman" w:hAnsi="Times New Roman" w:cs="Times New Roman"/>
                              </w:rPr>
                              <w:t xml:space="preserve"> - IL</w:t>
                            </w:r>
                          </w:p>
                          <w:p w14:paraId="72F6EA68" w14:textId="77777777" w:rsidR="005038E8" w:rsidRDefault="005038E8" w:rsidP="005038E8">
                            <w:pPr>
                              <w:spacing w:after="0"/>
                              <w:rPr>
                                <w:rFonts w:ascii="Times New Roman" w:hAnsi="Times New Roman" w:cs="Times New Roman"/>
                              </w:rPr>
                            </w:pPr>
                          </w:p>
                          <w:p w14:paraId="058B96B7" w14:textId="77777777" w:rsidR="005038E8" w:rsidRPr="002B4BF8" w:rsidRDefault="005038E8" w:rsidP="005038E8">
                            <w:pPr>
                              <w:spacing w:after="0"/>
                              <w:rPr>
                                <w:rFonts w:ascii="Times New Roman" w:hAnsi="Times New Roman" w:cs="Times New Roman"/>
                              </w:rPr>
                            </w:pPr>
                            <w:r w:rsidRPr="002B4BF8">
                              <w:rPr>
                                <w:rFonts w:ascii="Times New Roman" w:hAnsi="Times New Roman" w:cs="Times New Roman"/>
                              </w:rPr>
                              <w:t>Instagram</w:t>
                            </w:r>
                          </w:p>
                          <w:p w14:paraId="57219291" w14:textId="77777777" w:rsidR="005038E8" w:rsidRDefault="005038E8" w:rsidP="005038E8">
                            <w:pPr>
                              <w:spacing w:after="0"/>
                              <w:rPr>
                                <w:rFonts w:ascii="Times New Roman" w:hAnsi="Times New Roman" w:cs="Times New Roman"/>
                              </w:rPr>
                            </w:pPr>
                            <w:r>
                              <w:rPr>
                                <w:rFonts w:ascii="Times New Roman" w:hAnsi="Times New Roman" w:cs="Times New Roman"/>
                              </w:rPr>
                              <w:t>d</w:t>
                            </w:r>
                            <w:r w:rsidRPr="002B4BF8">
                              <w:rPr>
                                <w:rFonts w:ascii="Times New Roman" w:hAnsi="Times New Roman" w:cs="Times New Roman"/>
                              </w:rPr>
                              <w:t>anvillecountryclubil</w:t>
                            </w:r>
                          </w:p>
                          <w:p w14:paraId="3E00A555" w14:textId="77777777" w:rsidR="005038E8" w:rsidRDefault="005038E8" w:rsidP="005038E8">
                            <w:pPr>
                              <w:spacing w:after="0"/>
                              <w:rPr>
                                <w:rFonts w:ascii="Times New Roman" w:hAnsi="Times New Roman" w:cs="Times New Roman"/>
                              </w:rPr>
                            </w:pPr>
                          </w:p>
                          <w:p w14:paraId="39D393DB" w14:textId="77777777" w:rsidR="005038E8" w:rsidRDefault="005038E8" w:rsidP="005038E8">
                            <w:pPr>
                              <w:spacing w:after="0"/>
                              <w:rPr>
                                <w:rFonts w:ascii="Times New Roman" w:hAnsi="Times New Roman" w:cs="Times New Roman"/>
                              </w:rPr>
                            </w:pPr>
                            <w:r>
                              <w:rPr>
                                <w:rFonts w:ascii="Times New Roman" w:hAnsi="Times New Roman" w:cs="Times New Roman"/>
                              </w:rPr>
                              <w:t>Website</w:t>
                            </w:r>
                          </w:p>
                          <w:p w14:paraId="04DC1A92" w14:textId="77777777" w:rsidR="005038E8" w:rsidRPr="002B4BF8" w:rsidRDefault="005038E8" w:rsidP="005038E8">
                            <w:pPr>
                              <w:spacing w:after="0"/>
                              <w:rPr>
                                <w:rFonts w:ascii="Times New Roman" w:hAnsi="Times New Roman" w:cs="Times New Roman"/>
                              </w:rPr>
                            </w:pPr>
                            <w:r>
                              <w:rPr>
                                <w:rFonts w:ascii="Times New Roman" w:hAnsi="Times New Roman" w:cs="Times New Roman"/>
                              </w:rPr>
                              <w:t>golfdanvillecc.com</w:t>
                            </w:r>
                          </w:p>
                          <w:p w14:paraId="0AF3F6A2" w14:textId="77777777" w:rsidR="005038E8" w:rsidRPr="002B4BF8" w:rsidRDefault="005038E8" w:rsidP="005038E8">
                            <w:pPr>
                              <w:spacing w:after="0"/>
                              <w:rPr>
                                <w:rFonts w:ascii="Times New Roman" w:hAnsi="Times New Roman" w:cs="Times New Roman"/>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696DB2" id="_x0000_t202" coordsize="21600,21600" o:spt="202" path="m,l,21600r21600,l21600,xe">
                <v:stroke joinstyle="miter"/>
                <v:path gradientshapeok="t" o:connecttype="rect"/>
              </v:shapetype>
              <v:shape id="Text Box 2" o:spid="_x0000_s1026" type="#_x0000_t202" style="position:absolute;left:0;text-align:left;margin-left:0;margin-top:0;width:145.8pt;height:110.6pt;z-index:251666432;visibility:visible;mso-wrap-style:square;mso-width-percent:0;mso-height-percent:200;mso-wrap-distance-left:9pt;mso-wrap-distance-top:3.6pt;mso-wrap-distance-right:9pt;mso-wrap-distance-bottom:3.6pt;mso-position-horizontal:left;mso-position-horizontal-relative:margin;mso-position-vertical:bottom;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" stroked="f">
                <v:textbox style="mso-fit-shape-to-text:t">
                  <w:txbxContent>
                    <w:p w14:paraId="7D3EFFA8" w14:textId="77777777" w:rsidR="005038E8" w:rsidRPr="002B4BF8" w:rsidRDefault="005038E8" w:rsidP="005038E8">
                      <w:pPr>
                        <w:rPr>
                          <w:rFonts w:ascii="Times New Roman" w:hAnsi="Times New Roman" w:cs="Times New Roman"/>
                          <w:b/>
                          <w:bCs/>
                          <w:sz w:val="28"/>
                          <w:szCs w:val="28"/>
                        </w:rPr>
                      </w:pPr>
                      <w:r w:rsidRPr="002B4BF8">
                        <w:rPr>
                          <w:rFonts w:ascii="Times New Roman" w:hAnsi="Times New Roman" w:cs="Times New Roman"/>
                          <w:b/>
                          <w:bCs/>
                          <w:sz w:val="28"/>
                          <w:szCs w:val="28"/>
                        </w:rPr>
                        <w:t>Follow Us!</w:t>
                      </w:r>
                    </w:p>
                    <w:p w14:paraId="74E2D28E" w14:textId="77777777" w:rsidR="005038E8" w:rsidRPr="002B4BF8" w:rsidRDefault="005038E8" w:rsidP="005038E8">
                      <w:pPr>
                        <w:spacing w:after="0"/>
                        <w:rPr>
                          <w:rFonts w:ascii="Times New Roman" w:hAnsi="Times New Roman" w:cs="Times New Roman"/>
                        </w:rPr>
                      </w:pPr>
                      <w:r w:rsidRPr="002B4BF8">
                        <w:rPr>
                          <w:rFonts w:ascii="Times New Roman" w:hAnsi="Times New Roman" w:cs="Times New Roman"/>
                        </w:rPr>
                        <w:t>Facebook</w:t>
                      </w:r>
                    </w:p>
                    <w:p w14:paraId="3CB47B9C" w14:textId="744B5C9F" w:rsidR="005038E8" w:rsidRDefault="005038E8" w:rsidP="005038E8">
                      <w:pPr>
                        <w:spacing w:after="0"/>
                        <w:rPr>
                          <w:rFonts w:ascii="Times New Roman" w:hAnsi="Times New Roman" w:cs="Times New Roman"/>
                        </w:rPr>
                      </w:pPr>
                      <w:r w:rsidRPr="002B4BF8">
                        <w:rPr>
                          <w:rFonts w:ascii="Times New Roman" w:hAnsi="Times New Roman" w:cs="Times New Roman"/>
                        </w:rPr>
                        <w:t>Danville Country Club</w:t>
                      </w:r>
                      <w:r w:rsidR="00482E94">
                        <w:rPr>
                          <w:rFonts w:ascii="Times New Roman" w:hAnsi="Times New Roman" w:cs="Times New Roman"/>
                        </w:rPr>
                        <w:t xml:space="preserve"> - IL</w:t>
                      </w:r>
                    </w:p>
                    <w:p w14:paraId="72F6EA68" w14:textId="77777777" w:rsidR="005038E8" w:rsidRDefault="005038E8" w:rsidP="005038E8">
                      <w:pPr>
                        <w:spacing w:after="0"/>
                        <w:rPr>
                          <w:rFonts w:ascii="Times New Roman" w:hAnsi="Times New Roman" w:cs="Times New Roman"/>
                        </w:rPr>
                      </w:pPr>
                    </w:p>
                    <w:p w14:paraId="058B96B7" w14:textId="77777777" w:rsidR="005038E8" w:rsidRPr="002B4BF8" w:rsidRDefault="005038E8" w:rsidP="005038E8">
                      <w:pPr>
                        <w:spacing w:after="0"/>
                        <w:rPr>
                          <w:rFonts w:ascii="Times New Roman" w:hAnsi="Times New Roman" w:cs="Times New Roman"/>
                        </w:rPr>
                      </w:pPr>
                      <w:r w:rsidRPr="002B4BF8">
                        <w:rPr>
                          <w:rFonts w:ascii="Times New Roman" w:hAnsi="Times New Roman" w:cs="Times New Roman"/>
                        </w:rPr>
                        <w:t>Instagram</w:t>
                      </w:r>
                    </w:p>
                    <w:p w14:paraId="57219291" w14:textId="77777777" w:rsidR="005038E8" w:rsidRDefault="005038E8" w:rsidP="005038E8">
                      <w:pPr>
                        <w:spacing w:after="0"/>
                        <w:rPr>
                          <w:rFonts w:ascii="Times New Roman" w:hAnsi="Times New Roman" w:cs="Times New Roman"/>
                        </w:rPr>
                      </w:pPr>
                      <w:proofErr w:type="spellStart"/>
                      <w:r>
                        <w:rPr>
                          <w:rFonts w:ascii="Times New Roman" w:hAnsi="Times New Roman" w:cs="Times New Roman"/>
                        </w:rPr>
                        <w:t>d</w:t>
                      </w:r>
                      <w:r w:rsidRPr="002B4BF8">
                        <w:rPr>
                          <w:rFonts w:ascii="Times New Roman" w:hAnsi="Times New Roman" w:cs="Times New Roman"/>
                        </w:rPr>
                        <w:t>anvillecountryclubil</w:t>
                      </w:r>
                      <w:proofErr w:type="spellEnd"/>
                    </w:p>
                    <w:p w14:paraId="3E00A555" w14:textId="77777777" w:rsidR="005038E8" w:rsidRDefault="005038E8" w:rsidP="005038E8">
                      <w:pPr>
                        <w:spacing w:after="0"/>
                        <w:rPr>
                          <w:rFonts w:ascii="Times New Roman" w:hAnsi="Times New Roman" w:cs="Times New Roman"/>
                        </w:rPr>
                      </w:pPr>
                    </w:p>
                    <w:p w14:paraId="39D393DB" w14:textId="77777777" w:rsidR="005038E8" w:rsidRDefault="005038E8" w:rsidP="005038E8">
                      <w:pPr>
                        <w:spacing w:after="0"/>
                        <w:rPr>
                          <w:rFonts w:ascii="Times New Roman" w:hAnsi="Times New Roman" w:cs="Times New Roman"/>
                        </w:rPr>
                      </w:pPr>
                      <w:r>
                        <w:rPr>
                          <w:rFonts w:ascii="Times New Roman" w:hAnsi="Times New Roman" w:cs="Times New Roman"/>
                        </w:rPr>
                        <w:t>Website</w:t>
                      </w:r>
                    </w:p>
                    <w:p w14:paraId="04DC1A92" w14:textId="77777777" w:rsidR="005038E8" w:rsidRPr="002B4BF8" w:rsidRDefault="005038E8" w:rsidP="005038E8">
                      <w:pPr>
                        <w:spacing w:after="0"/>
                        <w:rPr>
                          <w:rFonts w:ascii="Times New Roman" w:hAnsi="Times New Roman" w:cs="Times New Roman"/>
                        </w:rPr>
                      </w:pPr>
                      <w:r>
                        <w:rPr>
                          <w:rFonts w:ascii="Times New Roman" w:hAnsi="Times New Roman" w:cs="Times New Roman"/>
                        </w:rPr>
                        <w:t>golfdanvillecc.com</w:t>
                      </w:r>
                    </w:p>
                    <w:p w14:paraId="0AF3F6A2" w14:textId="77777777" w:rsidR="005038E8" w:rsidRPr="002B4BF8" w:rsidRDefault="005038E8" w:rsidP="005038E8">
                      <w:pPr>
                        <w:spacing w:after="0"/>
                        <w:rPr>
                          <w:rFonts w:ascii="Times New Roman" w:hAnsi="Times New Roman" w:cs="Times New Roman"/>
                        </w:rPr>
                      </w:pPr>
                    </w:p>
                  </w:txbxContent>
                </v:textbox>
                <w10:wrap type="square" anchorx="margin" anchory="margin"/>
              </v:shape>
            </w:pict>
          </mc:Fallback>
        </mc:AlternateContent>
      </w:r>
    </w:p>
    <w:p w14:paraId="2054FA97" w14:textId="485A9B04" w:rsidR="00D61AB1" w:rsidRDefault="00D61AB1" w:rsidP="00A14713">
      <w:pPr>
        <w:jc w:val="center"/>
        <w:rPr>
          <w:rFonts w:ascii="Times New Roman" w:hAnsi="Times New Roman" w:cs="Times New Roman"/>
          <w:sz w:val="32"/>
          <w:szCs w:val="32"/>
        </w:rPr>
      </w:pPr>
    </w:p>
    <w:p w14:paraId="4C687B0A" w14:textId="0A35B5F7" w:rsidR="00D61AB1" w:rsidRDefault="00D61AB1" w:rsidP="00D61AB1">
      <w:pPr>
        <w:rPr>
          <w:rFonts w:ascii="Times New Roman" w:hAnsi="Times New Roman" w:cs="Times New Roman"/>
          <w:sz w:val="32"/>
          <w:szCs w:val="32"/>
        </w:rPr>
      </w:pPr>
    </w:p>
    <w:p w14:paraId="059A8BDE" w14:textId="5363A76F" w:rsidR="005038E8" w:rsidRDefault="005038E8" w:rsidP="002B4BF8">
      <w:pPr>
        <w:jc w:val="center"/>
        <w:rPr>
          <w:rFonts w:ascii="Times New Roman" w:hAnsi="Times New Roman" w:cs="Times New Roman"/>
          <w:sz w:val="32"/>
          <w:szCs w:val="32"/>
        </w:rPr>
      </w:pPr>
    </w:p>
    <w:p w14:paraId="40C38DAD" w14:textId="218361F7" w:rsidR="004C3ECC" w:rsidRDefault="004C3ECC">
      <w:pPr>
        <w:rPr>
          <w:rFonts w:ascii="Times New Roman" w:hAnsi="Times New Roman" w:cs="Times New Roman"/>
          <w:b/>
          <w:bCs/>
          <w:sz w:val="32"/>
          <w:szCs w:val="32"/>
        </w:rPr>
      </w:pPr>
      <w:r>
        <w:rPr>
          <w:rFonts w:ascii="Times New Roman" w:hAnsi="Times New Roman" w:cs="Times New Roman"/>
          <w:b/>
          <w:bCs/>
          <w:sz w:val="32"/>
          <w:szCs w:val="32"/>
        </w:rPr>
        <w:br w:type="page"/>
      </w:r>
    </w:p>
    <w:p w14:paraId="5456E180" w14:textId="4613AECE" w:rsidR="002B4BF8" w:rsidRPr="00A21961" w:rsidRDefault="00F573F1" w:rsidP="002B4BF8">
      <w:pPr>
        <w:jc w:val="center"/>
        <w:rPr>
          <w:rFonts w:ascii="Times New Roman" w:hAnsi="Times New Roman" w:cs="Times New Roman"/>
          <w:b/>
          <w:bCs/>
          <w:i/>
          <w:iCs/>
          <w:sz w:val="40"/>
          <w:szCs w:val="40"/>
        </w:rPr>
      </w:pPr>
      <w:r>
        <w:rPr>
          <w:rFonts w:ascii="Times New Roman" w:hAnsi="Times New Roman" w:cs="Times New Roman"/>
          <w:b/>
          <w:bCs/>
          <w:i/>
          <w:iCs/>
          <w:sz w:val="40"/>
          <w:szCs w:val="40"/>
        </w:rPr>
        <w:t xml:space="preserve">DCC </w:t>
      </w:r>
      <w:r w:rsidR="00A14713" w:rsidRPr="00A21961">
        <w:rPr>
          <w:rFonts w:ascii="Times New Roman" w:hAnsi="Times New Roman" w:cs="Times New Roman"/>
          <w:b/>
          <w:bCs/>
          <w:i/>
          <w:iCs/>
          <w:sz w:val="40"/>
          <w:szCs w:val="40"/>
        </w:rPr>
        <w:t>Membership Benefits and Privileges</w:t>
      </w:r>
    </w:p>
    <w:p w14:paraId="70D7FEA2" w14:textId="6479FF5E" w:rsidR="00436CBD" w:rsidRPr="00B4575D" w:rsidRDefault="00436CBD" w:rsidP="00436CBD">
      <w:pPr>
        <w:spacing w:after="0"/>
        <w:rPr>
          <w:rFonts w:ascii="Times New Roman" w:hAnsi="Times New Roman" w:cs="Times New Roman"/>
          <w:b/>
          <w:bCs/>
          <w:sz w:val="28"/>
          <w:szCs w:val="28"/>
        </w:rPr>
      </w:pPr>
      <w:r w:rsidRPr="00B4575D">
        <w:rPr>
          <w:rFonts w:ascii="Times New Roman" w:hAnsi="Times New Roman" w:cs="Times New Roman"/>
          <w:b/>
          <w:bCs/>
          <w:sz w:val="28"/>
          <w:szCs w:val="28"/>
        </w:rPr>
        <w:t>Amenities</w:t>
      </w:r>
    </w:p>
    <w:p w14:paraId="23858A7B" w14:textId="77777777" w:rsidR="00885BC1" w:rsidRPr="00885BC1" w:rsidRDefault="00885BC1" w:rsidP="00885BC1">
      <w:pPr>
        <w:tabs>
          <w:tab w:val="left" w:pos="1005"/>
        </w:tabs>
        <w:spacing w:after="0"/>
        <w:rPr>
          <w:rFonts w:ascii="Times New Roman" w:hAnsi="Times New Roman" w:cs="Times New Roman"/>
        </w:rPr>
      </w:pPr>
      <w:r w:rsidRPr="00885BC1">
        <w:rPr>
          <w:rFonts w:ascii="Times New Roman" w:hAnsi="Times New Roman" w:cs="Times New Roman"/>
        </w:rPr>
        <w:t>Some of the great amenities that Danville Country Club has to offer begin with a beautiful 18-hole championship golf course with lush impeccable bent grass fairways, fast well-maintained greens, and beautiful zoysia tees. Danville Country Club also offers a full-size Olympic swimming pool with a diving well, and a tennis facility with clay tennis courts (We offer the only clay courts in East Central Illinois!)</w:t>
      </w:r>
    </w:p>
    <w:p w14:paraId="551E4BA7" w14:textId="77777777" w:rsidR="00885BC1" w:rsidRPr="00885BC1" w:rsidRDefault="00885BC1" w:rsidP="00885BC1">
      <w:pPr>
        <w:tabs>
          <w:tab w:val="left" w:pos="1005"/>
        </w:tabs>
        <w:spacing w:after="0"/>
        <w:rPr>
          <w:rFonts w:ascii="Times New Roman" w:hAnsi="Times New Roman" w:cs="Times New Roman"/>
        </w:rPr>
      </w:pPr>
    </w:p>
    <w:p w14:paraId="06491DA3" w14:textId="77777777" w:rsidR="00885BC1" w:rsidRPr="00885BC1" w:rsidRDefault="00885BC1" w:rsidP="00885BC1">
      <w:pPr>
        <w:tabs>
          <w:tab w:val="left" w:pos="1005"/>
        </w:tabs>
        <w:spacing w:after="0"/>
        <w:rPr>
          <w:rFonts w:ascii="Times New Roman" w:hAnsi="Times New Roman" w:cs="Times New Roman"/>
        </w:rPr>
      </w:pPr>
      <w:r w:rsidRPr="00885BC1">
        <w:rPr>
          <w:rFonts w:ascii="Times New Roman" w:hAnsi="Times New Roman" w:cs="Times New Roman"/>
        </w:rPr>
        <w:t xml:space="preserve">Also, come out and enjoy all the full amenities that the Clubhouse has to offer.  Chef Robert Eaton and his staff prepare the best food around and offer a full menu daily for lunch and dinner available for dining in and to-go. We also don’t have a food or beverage minimum, allowing you to come and order as you please. Enjoy a cocktail in our cocktail lounge, dinner in our rustic dining room, or sit outside on the patio that overlooks the golf course. </w:t>
      </w:r>
    </w:p>
    <w:p w14:paraId="3E02B322" w14:textId="77777777" w:rsidR="00885BC1" w:rsidRPr="00885BC1" w:rsidRDefault="00885BC1" w:rsidP="00885BC1">
      <w:pPr>
        <w:tabs>
          <w:tab w:val="left" w:pos="1005"/>
        </w:tabs>
        <w:spacing w:after="0"/>
        <w:rPr>
          <w:rFonts w:ascii="Times New Roman" w:hAnsi="Times New Roman" w:cs="Times New Roman"/>
        </w:rPr>
      </w:pPr>
    </w:p>
    <w:p w14:paraId="089EECAE" w14:textId="77777777" w:rsidR="00885BC1" w:rsidRPr="00885BC1" w:rsidRDefault="00885BC1" w:rsidP="00885BC1">
      <w:pPr>
        <w:tabs>
          <w:tab w:val="left" w:pos="1005"/>
        </w:tabs>
        <w:spacing w:after="0"/>
        <w:rPr>
          <w:rFonts w:ascii="Times New Roman" w:hAnsi="Times New Roman" w:cs="Times New Roman"/>
          <w:b/>
          <w:bCs/>
          <w:sz w:val="28"/>
          <w:szCs w:val="28"/>
        </w:rPr>
      </w:pPr>
      <w:r w:rsidRPr="00885BC1">
        <w:rPr>
          <w:rFonts w:ascii="Times New Roman" w:hAnsi="Times New Roman" w:cs="Times New Roman"/>
          <w:b/>
          <w:bCs/>
          <w:sz w:val="28"/>
          <w:szCs w:val="28"/>
        </w:rPr>
        <w:t>CICCA</w:t>
      </w:r>
    </w:p>
    <w:p w14:paraId="53EA9412" w14:textId="77777777" w:rsidR="00885BC1" w:rsidRPr="00885BC1" w:rsidRDefault="00885BC1" w:rsidP="00885BC1">
      <w:pPr>
        <w:tabs>
          <w:tab w:val="left" w:pos="1005"/>
        </w:tabs>
        <w:spacing w:after="0"/>
        <w:rPr>
          <w:rFonts w:ascii="Times New Roman" w:hAnsi="Times New Roman" w:cs="Times New Roman"/>
        </w:rPr>
      </w:pPr>
      <w:r w:rsidRPr="00885BC1">
        <w:rPr>
          <w:rFonts w:ascii="Times New Roman" w:hAnsi="Times New Roman" w:cs="Times New Roman"/>
        </w:rPr>
        <w:t>Danville Country Club is part of the Central Illinois Country Club Association, which gives its members the opportunity to visit other country clubs across Illinois. These clubs include:</w:t>
      </w:r>
    </w:p>
    <w:p w14:paraId="693F4D9B" w14:textId="77777777" w:rsidR="00885BC1" w:rsidRPr="00885BC1" w:rsidRDefault="00885BC1" w:rsidP="00885BC1">
      <w:pPr>
        <w:tabs>
          <w:tab w:val="left" w:pos="1005"/>
        </w:tabs>
        <w:spacing w:after="0"/>
        <w:rPr>
          <w:rFonts w:ascii="Times New Roman" w:hAnsi="Times New Roman" w:cs="Times New Roman"/>
        </w:rPr>
      </w:pPr>
      <w:r w:rsidRPr="00885BC1">
        <w:rPr>
          <w:rFonts w:ascii="Times New Roman" w:hAnsi="Times New Roman" w:cs="Times New Roman"/>
        </w:rPr>
        <w:t>Bloomington Country Club</w:t>
      </w:r>
    </w:p>
    <w:p w14:paraId="3C910FB2" w14:textId="77777777" w:rsidR="00885BC1" w:rsidRPr="00885BC1" w:rsidRDefault="00885BC1" w:rsidP="00885BC1">
      <w:pPr>
        <w:tabs>
          <w:tab w:val="left" w:pos="1005"/>
        </w:tabs>
        <w:spacing w:after="0"/>
        <w:rPr>
          <w:rFonts w:ascii="Times New Roman" w:hAnsi="Times New Roman" w:cs="Times New Roman"/>
        </w:rPr>
      </w:pPr>
      <w:r w:rsidRPr="00885BC1">
        <w:rPr>
          <w:rFonts w:ascii="Times New Roman" w:hAnsi="Times New Roman" w:cs="Times New Roman"/>
        </w:rPr>
        <w:t>Champaign Country Club</w:t>
      </w:r>
    </w:p>
    <w:p w14:paraId="2413F815" w14:textId="77777777" w:rsidR="00885BC1" w:rsidRPr="00885BC1" w:rsidRDefault="00885BC1" w:rsidP="00885BC1">
      <w:pPr>
        <w:tabs>
          <w:tab w:val="left" w:pos="1005"/>
        </w:tabs>
        <w:spacing w:after="0"/>
        <w:rPr>
          <w:rFonts w:ascii="Times New Roman" w:hAnsi="Times New Roman" w:cs="Times New Roman"/>
        </w:rPr>
      </w:pPr>
      <w:r w:rsidRPr="00885BC1">
        <w:rPr>
          <w:rFonts w:ascii="Times New Roman" w:hAnsi="Times New Roman" w:cs="Times New Roman"/>
        </w:rPr>
        <w:t>Country Club of Decatur</w:t>
      </w:r>
    </w:p>
    <w:p w14:paraId="2D20FDFE" w14:textId="77777777" w:rsidR="00885BC1" w:rsidRPr="00885BC1" w:rsidRDefault="00885BC1" w:rsidP="00885BC1">
      <w:pPr>
        <w:tabs>
          <w:tab w:val="left" w:pos="1005"/>
        </w:tabs>
        <w:spacing w:after="0"/>
        <w:rPr>
          <w:rFonts w:ascii="Times New Roman" w:hAnsi="Times New Roman" w:cs="Times New Roman"/>
        </w:rPr>
      </w:pPr>
      <w:r w:rsidRPr="00885BC1">
        <w:rPr>
          <w:rFonts w:ascii="Times New Roman" w:hAnsi="Times New Roman" w:cs="Times New Roman"/>
        </w:rPr>
        <w:t>Country Club of Peoria</w:t>
      </w:r>
    </w:p>
    <w:p w14:paraId="65BCD43C" w14:textId="77777777" w:rsidR="00885BC1" w:rsidRPr="00885BC1" w:rsidRDefault="00885BC1" w:rsidP="00885BC1">
      <w:pPr>
        <w:tabs>
          <w:tab w:val="left" w:pos="1005"/>
        </w:tabs>
        <w:spacing w:after="0"/>
        <w:rPr>
          <w:rFonts w:ascii="Times New Roman" w:hAnsi="Times New Roman" w:cs="Times New Roman"/>
        </w:rPr>
      </w:pPr>
      <w:r w:rsidRPr="00885BC1">
        <w:rPr>
          <w:rFonts w:ascii="Times New Roman" w:hAnsi="Times New Roman" w:cs="Times New Roman"/>
        </w:rPr>
        <w:t>Illini Country Club</w:t>
      </w:r>
    </w:p>
    <w:p w14:paraId="1826EF45" w14:textId="77777777" w:rsidR="00885BC1" w:rsidRPr="00885BC1" w:rsidRDefault="00885BC1" w:rsidP="00885BC1">
      <w:pPr>
        <w:tabs>
          <w:tab w:val="left" w:pos="1005"/>
        </w:tabs>
        <w:spacing w:after="0"/>
        <w:rPr>
          <w:rFonts w:ascii="Times New Roman" w:hAnsi="Times New Roman" w:cs="Times New Roman"/>
        </w:rPr>
      </w:pPr>
      <w:r w:rsidRPr="00885BC1">
        <w:rPr>
          <w:rFonts w:ascii="Times New Roman" w:hAnsi="Times New Roman" w:cs="Times New Roman"/>
        </w:rPr>
        <w:t>Quincy Country Club</w:t>
      </w:r>
    </w:p>
    <w:p w14:paraId="28B5EC01" w14:textId="77777777" w:rsidR="00885BC1" w:rsidRPr="00885BC1" w:rsidRDefault="00885BC1" w:rsidP="00885BC1">
      <w:pPr>
        <w:tabs>
          <w:tab w:val="left" w:pos="1005"/>
        </w:tabs>
        <w:spacing w:after="0"/>
        <w:rPr>
          <w:rFonts w:ascii="Times New Roman" w:hAnsi="Times New Roman" w:cs="Times New Roman"/>
        </w:rPr>
      </w:pPr>
      <w:r w:rsidRPr="00885BC1">
        <w:rPr>
          <w:rFonts w:ascii="Times New Roman" w:hAnsi="Times New Roman" w:cs="Times New Roman"/>
        </w:rPr>
        <w:t>Soangetaha Country Club</w:t>
      </w:r>
    </w:p>
    <w:p w14:paraId="662BB635" w14:textId="77777777" w:rsidR="00885BC1" w:rsidRPr="00885BC1" w:rsidRDefault="00885BC1" w:rsidP="00885BC1">
      <w:pPr>
        <w:tabs>
          <w:tab w:val="left" w:pos="1005"/>
        </w:tabs>
        <w:spacing w:after="0"/>
        <w:rPr>
          <w:rFonts w:ascii="Times New Roman" w:hAnsi="Times New Roman" w:cs="Times New Roman"/>
        </w:rPr>
      </w:pPr>
    </w:p>
    <w:p w14:paraId="35F9F2E9" w14:textId="4B1DE56E" w:rsidR="00885BC1" w:rsidRDefault="00885BC1" w:rsidP="00885BC1">
      <w:pPr>
        <w:tabs>
          <w:tab w:val="left" w:pos="1005"/>
        </w:tabs>
        <w:spacing w:after="0"/>
        <w:rPr>
          <w:rFonts w:ascii="Times New Roman" w:hAnsi="Times New Roman" w:cs="Times New Roman"/>
        </w:rPr>
      </w:pPr>
      <w:r w:rsidRPr="00885BC1">
        <w:rPr>
          <w:rFonts w:ascii="Times New Roman" w:hAnsi="Times New Roman" w:cs="Times New Roman"/>
        </w:rPr>
        <w:t>Full and Social Members receive the same privileges at all these CICCA golf clubs. If you would like to golf at these other clubs, please contact Danville Country Club’s Golf Shop and they will assist you in making a tee time. If you would like to make lunch or dinner reservations, please contact the interested club.</w:t>
      </w:r>
    </w:p>
    <w:p w14:paraId="384B6F99" w14:textId="77777777" w:rsidR="00885BC1" w:rsidRPr="00885BC1" w:rsidRDefault="00885BC1" w:rsidP="00885BC1">
      <w:pPr>
        <w:tabs>
          <w:tab w:val="left" w:pos="1005"/>
        </w:tabs>
        <w:spacing w:after="0"/>
        <w:rPr>
          <w:rFonts w:ascii="Times New Roman" w:hAnsi="Times New Roman" w:cs="Times New Roman"/>
        </w:rPr>
      </w:pPr>
    </w:p>
    <w:p w14:paraId="53AECF8B" w14:textId="08291017" w:rsidR="00436CBD" w:rsidRPr="00B4575D" w:rsidRDefault="00436CBD" w:rsidP="001472E8">
      <w:pPr>
        <w:tabs>
          <w:tab w:val="left" w:pos="1005"/>
        </w:tabs>
        <w:spacing w:after="0"/>
        <w:rPr>
          <w:rFonts w:ascii="Times New Roman" w:hAnsi="Times New Roman" w:cs="Times New Roman"/>
          <w:b/>
          <w:bCs/>
          <w:sz w:val="28"/>
          <w:szCs w:val="28"/>
        </w:rPr>
      </w:pPr>
      <w:r w:rsidRPr="00B4575D">
        <w:rPr>
          <w:rFonts w:ascii="Times New Roman" w:hAnsi="Times New Roman" w:cs="Times New Roman"/>
          <w:b/>
          <w:bCs/>
          <w:sz w:val="28"/>
          <w:szCs w:val="28"/>
        </w:rPr>
        <w:t>Family Memberships</w:t>
      </w:r>
    </w:p>
    <w:p w14:paraId="1C46EF17" w14:textId="5F49F96C" w:rsidR="00885BC1" w:rsidRPr="00885BC1" w:rsidRDefault="00885BC1" w:rsidP="00885BC1">
      <w:pPr>
        <w:tabs>
          <w:tab w:val="left" w:pos="1005"/>
        </w:tabs>
        <w:spacing w:after="0"/>
        <w:rPr>
          <w:rFonts w:ascii="Times New Roman" w:hAnsi="Times New Roman" w:cs="Times New Roman"/>
        </w:rPr>
      </w:pPr>
      <w:r w:rsidRPr="00885BC1">
        <w:rPr>
          <w:rFonts w:ascii="Times New Roman" w:hAnsi="Times New Roman" w:cs="Times New Roman"/>
        </w:rPr>
        <w:t xml:space="preserve">This club membership includes full privileges </w:t>
      </w:r>
      <w:r w:rsidR="000307F7" w:rsidRPr="00885BC1">
        <w:rPr>
          <w:rFonts w:ascii="Times New Roman" w:hAnsi="Times New Roman" w:cs="Times New Roman"/>
        </w:rPr>
        <w:t>for</w:t>
      </w:r>
      <w:r w:rsidRPr="00885BC1">
        <w:rPr>
          <w:rFonts w:ascii="Times New Roman" w:hAnsi="Times New Roman" w:cs="Times New Roman"/>
        </w:rPr>
        <w:t xml:space="preserve"> all family members living in the same household as the Club member.  The current member may provide membership to any family members under the age of 25.  </w:t>
      </w:r>
    </w:p>
    <w:p w14:paraId="684F0E8F" w14:textId="77777777" w:rsidR="00885BC1" w:rsidRPr="00885BC1" w:rsidRDefault="00885BC1" w:rsidP="00885BC1">
      <w:pPr>
        <w:tabs>
          <w:tab w:val="left" w:pos="1005"/>
        </w:tabs>
        <w:spacing w:after="0"/>
        <w:rPr>
          <w:rFonts w:ascii="Times New Roman" w:hAnsi="Times New Roman" w:cs="Times New Roman"/>
        </w:rPr>
      </w:pPr>
    </w:p>
    <w:p w14:paraId="3BEE6F8C" w14:textId="77777777" w:rsidR="00885BC1" w:rsidRPr="00885BC1" w:rsidRDefault="00885BC1" w:rsidP="00885BC1">
      <w:pPr>
        <w:tabs>
          <w:tab w:val="left" w:pos="1005"/>
        </w:tabs>
        <w:spacing w:after="0"/>
        <w:rPr>
          <w:rFonts w:ascii="Times New Roman" w:hAnsi="Times New Roman" w:cs="Times New Roman"/>
          <w:b/>
          <w:bCs/>
          <w:sz w:val="28"/>
          <w:szCs w:val="28"/>
        </w:rPr>
      </w:pPr>
      <w:r w:rsidRPr="00885BC1">
        <w:rPr>
          <w:rFonts w:ascii="Times New Roman" w:hAnsi="Times New Roman" w:cs="Times New Roman"/>
          <w:b/>
          <w:bCs/>
          <w:sz w:val="28"/>
          <w:szCs w:val="28"/>
        </w:rPr>
        <w:t>Lockers</w:t>
      </w:r>
    </w:p>
    <w:p w14:paraId="453A2168" w14:textId="7BDEF350" w:rsidR="00885BC1" w:rsidRPr="00885BC1" w:rsidRDefault="000307F7" w:rsidP="00885BC1">
      <w:pPr>
        <w:tabs>
          <w:tab w:val="left" w:pos="1005"/>
        </w:tabs>
        <w:spacing w:after="0"/>
        <w:rPr>
          <w:rFonts w:ascii="Times New Roman" w:hAnsi="Times New Roman" w:cs="Times New Roman"/>
        </w:rPr>
      </w:pPr>
      <w:r>
        <w:rPr>
          <w:rFonts w:ascii="Times New Roman" w:hAnsi="Times New Roman" w:cs="Times New Roman"/>
        </w:rPr>
        <w:t>Locker rentals are available for all new full club memberships at a yearly fee of $60 for a half locker and $120 for a full locker. We have both a Men’s and Ladies Locker Room</w:t>
      </w:r>
      <w:r w:rsidR="009E1890">
        <w:rPr>
          <w:rFonts w:ascii="Times New Roman" w:hAnsi="Times New Roman" w:cs="Times New Roman"/>
        </w:rPr>
        <w:t xml:space="preserve"> that you can use to freshen up after a round of golf or a swim at the pool</w:t>
      </w:r>
      <w:r>
        <w:rPr>
          <w:rFonts w:ascii="Times New Roman" w:hAnsi="Times New Roman" w:cs="Times New Roman"/>
        </w:rPr>
        <w:t>.</w:t>
      </w:r>
    </w:p>
    <w:p w14:paraId="14909241" w14:textId="77777777" w:rsidR="00436CBD" w:rsidRDefault="00436CBD" w:rsidP="00436CBD">
      <w:pPr>
        <w:tabs>
          <w:tab w:val="left" w:pos="1005"/>
        </w:tabs>
        <w:spacing w:after="0"/>
        <w:rPr>
          <w:rFonts w:ascii="Times New Roman" w:hAnsi="Times New Roman" w:cs="Times New Roman"/>
        </w:rPr>
      </w:pPr>
    </w:p>
    <w:p w14:paraId="54098BBB" w14:textId="09BF1CAB" w:rsidR="00B4575D" w:rsidRPr="00B4575D" w:rsidRDefault="00B4575D" w:rsidP="00B4575D">
      <w:pPr>
        <w:tabs>
          <w:tab w:val="left" w:pos="1005"/>
        </w:tabs>
        <w:spacing w:after="0"/>
        <w:rPr>
          <w:rFonts w:ascii="Times New Roman" w:hAnsi="Times New Roman" w:cs="Times New Roman"/>
          <w:b/>
          <w:bCs/>
          <w:sz w:val="28"/>
          <w:szCs w:val="28"/>
        </w:rPr>
      </w:pPr>
      <w:r w:rsidRPr="00B4575D">
        <w:rPr>
          <w:rFonts w:ascii="Times New Roman" w:hAnsi="Times New Roman" w:cs="Times New Roman"/>
          <w:b/>
          <w:bCs/>
          <w:sz w:val="28"/>
          <w:szCs w:val="28"/>
        </w:rPr>
        <w:t xml:space="preserve">Golf Shop </w:t>
      </w:r>
      <w:r w:rsidR="00D05FEF">
        <w:rPr>
          <w:rFonts w:ascii="Times New Roman" w:hAnsi="Times New Roman" w:cs="Times New Roman"/>
          <w:b/>
          <w:bCs/>
          <w:sz w:val="28"/>
          <w:szCs w:val="28"/>
        </w:rPr>
        <w:t>Amenities</w:t>
      </w:r>
    </w:p>
    <w:p w14:paraId="0D42787A" w14:textId="52E35D1A" w:rsidR="00B4575D" w:rsidRDefault="005536C2" w:rsidP="00B4575D">
      <w:pPr>
        <w:tabs>
          <w:tab w:val="left" w:pos="1005"/>
        </w:tabs>
        <w:spacing w:after="0"/>
        <w:rPr>
          <w:rFonts w:ascii="Times New Roman" w:hAnsi="Times New Roman" w:cs="Times New Roman"/>
        </w:rPr>
      </w:pPr>
      <w:r>
        <w:rPr>
          <w:rFonts w:ascii="Times New Roman" w:hAnsi="Times New Roman" w:cs="Times New Roman"/>
        </w:rPr>
        <w:t xml:space="preserve">Visit the Golf Shop to stock up and order </w:t>
      </w:r>
      <w:r w:rsidR="00C35B3B">
        <w:rPr>
          <w:rFonts w:ascii="Times New Roman" w:hAnsi="Times New Roman" w:cs="Times New Roman"/>
        </w:rPr>
        <w:t>your golf supplies.</w:t>
      </w:r>
      <w:r w:rsidR="00B4575D">
        <w:rPr>
          <w:rFonts w:ascii="Times New Roman" w:hAnsi="Times New Roman" w:cs="Times New Roman"/>
        </w:rPr>
        <w:t xml:space="preserve"> Golf carts</w:t>
      </w:r>
      <w:r w:rsidR="00C35B3B">
        <w:rPr>
          <w:rFonts w:ascii="Times New Roman" w:hAnsi="Times New Roman" w:cs="Times New Roman"/>
        </w:rPr>
        <w:t xml:space="preserve"> and pull carts are available</w:t>
      </w:r>
      <w:r w:rsidR="00B4575D">
        <w:rPr>
          <w:rFonts w:ascii="Times New Roman" w:hAnsi="Times New Roman" w:cs="Times New Roman"/>
        </w:rPr>
        <w:t xml:space="preserve">. Guest green fees </w:t>
      </w:r>
      <w:r w:rsidR="00C35B3B">
        <w:rPr>
          <w:rFonts w:ascii="Times New Roman" w:hAnsi="Times New Roman" w:cs="Times New Roman"/>
        </w:rPr>
        <w:t>will be applied to your guest golfers</w:t>
      </w:r>
      <w:r w:rsidR="00B4575D">
        <w:rPr>
          <w:rFonts w:ascii="Times New Roman" w:hAnsi="Times New Roman" w:cs="Times New Roman"/>
        </w:rPr>
        <w:t xml:space="preserve">. Store your clubs at the Golf Shop for </w:t>
      </w:r>
      <w:r w:rsidR="00C35B3B">
        <w:rPr>
          <w:rFonts w:ascii="Times New Roman" w:hAnsi="Times New Roman" w:cs="Times New Roman"/>
        </w:rPr>
        <w:t>an annual fee so you never have to lug your clubs around</w:t>
      </w:r>
      <w:r w:rsidR="00587F2E">
        <w:rPr>
          <w:rFonts w:ascii="Times New Roman" w:hAnsi="Times New Roman" w:cs="Times New Roman"/>
        </w:rPr>
        <w:t xml:space="preserve">. </w:t>
      </w:r>
      <w:r w:rsidR="00B4575D">
        <w:rPr>
          <w:rFonts w:ascii="Times New Roman" w:hAnsi="Times New Roman" w:cs="Times New Roman"/>
        </w:rPr>
        <w:t xml:space="preserve">Range balls are available in large or small bags in the Golf Shop. Contact the Golf Shop at 217-442-6027 if you have any questions about these amenities. </w:t>
      </w:r>
    </w:p>
    <w:p w14:paraId="5D4800EE" w14:textId="77777777" w:rsidR="00587F2E" w:rsidRDefault="00587F2E" w:rsidP="00B4575D">
      <w:pPr>
        <w:tabs>
          <w:tab w:val="left" w:pos="1005"/>
        </w:tabs>
        <w:spacing w:after="0"/>
        <w:rPr>
          <w:rFonts w:ascii="Times New Roman" w:hAnsi="Times New Roman" w:cs="Times New Roman"/>
        </w:rPr>
      </w:pPr>
    </w:p>
    <w:p w14:paraId="12FB04D6" w14:textId="39842A6E" w:rsidR="00B4575D" w:rsidRPr="00587F2E" w:rsidRDefault="00587F2E" w:rsidP="00B4575D">
      <w:pPr>
        <w:tabs>
          <w:tab w:val="left" w:pos="1005"/>
        </w:tabs>
        <w:spacing w:after="0"/>
        <w:rPr>
          <w:rFonts w:ascii="Times New Roman" w:hAnsi="Times New Roman" w:cs="Times New Roman"/>
          <w:b/>
          <w:bCs/>
          <w:sz w:val="28"/>
          <w:szCs w:val="28"/>
        </w:rPr>
      </w:pPr>
      <w:r w:rsidRPr="00587F2E">
        <w:rPr>
          <w:rFonts w:ascii="Times New Roman" w:hAnsi="Times New Roman" w:cs="Times New Roman"/>
          <w:b/>
          <w:bCs/>
          <w:sz w:val="28"/>
          <w:szCs w:val="28"/>
        </w:rPr>
        <w:t>Golf Events and Leagues</w:t>
      </w:r>
    </w:p>
    <w:p w14:paraId="6143E4A0" w14:textId="3AECAB1B" w:rsidR="004C3ECC" w:rsidRDefault="00587F2E" w:rsidP="00B4575D">
      <w:pPr>
        <w:tabs>
          <w:tab w:val="left" w:pos="1005"/>
        </w:tabs>
        <w:spacing w:after="0"/>
        <w:rPr>
          <w:rFonts w:ascii="Times New Roman" w:hAnsi="Times New Roman" w:cs="Times New Roman"/>
        </w:rPr>
      </w:pPr>
      <w:r>
        <w:rPr>
          <w:rFonts w:ascii="Times New Roman" w:hAnsi="Times New Roman" w:cs="Times New Roman"/>
        </w:rPr>
        <w:t>Join the Men’s Golf Association to participate in MGA events. These events vary in format and are held all golf season long. Tuesday Night League is the most popular league at DCC. Hosted on a weekly basis, play with your partner in the modified chapman to accumulate scores and points throughout the spring and summer.</w:t>
      </w:r>
      <w:r w:rsidR="00C35A28">
        <w:rPr>
          <w:rFonts w:ascii="Times New Roman" w:hAnsi="Times New Roman" w:cs="Times New Roman"/>
        </w:rPr>
        <w:t xml:space="preserve"> Other golf events include the Wednesday Night League, couples’ events, </w:t>
      </w:r>
      <w:r w:rsidR="00CF2BBB">
        <w:rPr>
          <w:rFonts w:ascii="Times New Roman" w:hAnsi="Times New Roman" w:cs="Times New Roman"/>
        </w:rPr>
        <w:t xml:space="preserve">tournaments, </w:t>
      </w:r>
      <w:r w:rsidR="00C35A28">
        <w:rPr>
          <w:rFonts w:ascii="Times New Roman" w:hAnsi="Times New Roman" w:cs="Times New Roman"/>
        </w:rPr>
        <w:t>and more.</w:t>
      </w:r>
      <w:r w:rsidR="00CF2BBB">
        <w:rPr>
          <w:rFonts w:ascii="Times New Roman" w:hAnsi="Times New Roman" w:cs="Times New Roman"/>
        </w:rPr>
        <w:t xml:space="preserve"> Members also receive a discount on outside golf outings hosted at DCC.</w:t>
      </w:r>
    </w:p>
    <w:p w14:paraId="246D05B3" w14:textId="77777777" w:rsidR="004C3ECC" w:rsidRDefault="004C3ECC">
      <w:pPr>
        <w:rPr>
          <w:rFonts w:ascii="Times New Roman" w:hAnsi="Times New Roman" w:cs="Times New Roman"/>
        </w:rPr>
      </w:pPr>
      <w:r>
        <w:rPr>
          <w:rFonts w:ascii="Times New Roman" w:hAnsi="Times New Roman" w:cs="Times New Roman"/>
        </w:rPr>
        <w:br w:type="page"/>
      </w:r>
    </w:p>
    <w:p w14:paraId="65ACA9B0" w14:textId="318F5B58" w:rsidR="00436CBD" w:rsidRPr="00B4575D" w:rsidRDefault="00436CBD" w:rsidP="00436CBD">
      <w:pPr>
        <w:tabs>
          <w:tab w:val="left" w:pos="1005"/>
        </w:tabs>
        <w:spacing w:after="0"/>
        <w:rPr>
          <w:rFonts w:ascii="Times New Roman" w:hAnsi="Times New Roman" w:cs="Times New Roman"/>
          <w:b/>
          <w:bCs/>
          <w:sz w:val="28"/>
          <w:szCs w:val="28"/>
        </w:rPr>
      </w:pPr>
      <w:r w:rsidRPr="00B4575D">
        <w:rPr>
          <w:rFonts w:ascii="Times New Roman" w:hAnsi="Times New Roman" w:cs="Times New Roman"/>
          <w:b/>
          <w:bCs/>
          <w:sz w:val="28"/>
          <w:szCs w:val="28"/>
        </w:rPr>
        <w:t>Golf Lessons</w:t>
      </w:r>
    </w:p>
    <w:p w14:paraId="07CC5F8E" w14:textId="77777777" w:rsidR="00885BC1" w:rsidRPr="00885BC1" w:rsidRDefault="00885BC1" w:rsidP="00885BC1">
      <w:pPr>
        <w:tabs>
          <w:tab w:val="left" w:pos="1005"/>
        </w:tabs>
        <w:spacing w:after="0"/>
        <w:rPr>
          <w:rFonts w:ascii="Times New Roman" w:hAnsi="Times New Roman" w:cs="Times New Roman"/>
        </w:rPr>
      </w:pPr>
      <w:r w:rsidRPr="00885BC1">
        <w:rPr>
          <w:rFonts w:ascii="Times New Roman" w:hAnsi="Times New Roman" w:cs="Times New Roman"/>
        </w:rPr>
        <w:t>Golf lessons are available for anyone for $40-$50 for 30 minutes. Sign up your children or grandchildren for the junior golf program at $65 for golfing members or $175 for non-golfing members.</w:t>
      </w:r>
    </w:p>
    <w:p w14:paraId="6B3C66B0" w14:textId="77777777" w:rsidR="005B0235" w:rsidRDefault="005B0235" w:rsidP="005B0235">
      <w:pPr>
        <w:tabs>
          <w:tab w:val="left" w:pos="1005"/>
        </w:tabs>
        <w:spacing w:after="0"/>
        <w:rPr>
          <w:rFonts w:ascii="Times New Roman" w:hAnsi="Times New Roman" w:cs="Times New Roman"/>
        </w:rPr>
      </w:pPr>
    </w:p>
    <w:p w14:paraId="09AAC7F3" w14:textId="77C5683A" w:rsidR="005B0235" w:rsidRPr="005B0235" w:rsidRDefault="005B0235" w:rsidP="005B0235">
      <w:pPr>
        <w:tabs>
          <w:tab w:val="left" w:pos="1005"/>
        </w:tabs>
        <w:spacing w:after="0"/>
        <w:rPr>
          <w:rFonts w:ascii="Times New Roman" w:hAnsi="Times New Roman" w:cs="Times New Roman"/>
          <w:b/>
          <w:bCs/>
          <w:sz w:val="28"/>
          <w:szCs w:val="28"/>
        </w:rPr>
      </w:pPr>
      <w:r w:rsidRPr="005B0235">
        <w:rPr>
          <w:rFonts w:ascii="Times New Roman" w:hAnsi="Times New Roman" w:cs="Times New Roman"/>
          <w:b/>
          <w:bCs/>
          <w:sz w:val="28"/>
          <w:szCs w:val="28"/>
        </w:rPr>
        <w:t>Launch Monitor</w:t>
      </w:r>
    </w:p>
    <w:p w14:paraId="27CCD9D8" w14:textId="36CEB763" w:rsidR="00587F2E" w:rsidRPr="004222FC" w:rsidRDefault="004222FC" w:rsidP="004222FC">
      <w:pPr>
        <w:tabs>
          <w:tab w:val="left" w:pos="1005"/>
        </w:tabs>
        <w:spacing w:after="0"/>
        <w:rPr>
          <w:rFonts w:ascii="Times New Roman" w:hAnsi="Times New Roman" w:cs="Times New Roman"/>
        </w:rPr>
      </w:pPr>
      <w:r w:rsidRPr="004222FC">
        <w:rPr>
          <w:rFonts w:ascii="Times New Roman" w:hAnsi="Times New Roman" w:cs="Times New Roman"/>
        </w:rPr>
        <w:t>DCC has a Full Swing Launch Monitor</w:t>
      </w:r>
      <w:r>
        <w:rPr>
          <w:rFonts w:ascii="Times New Roman" w:hAnsi="Times New Roman" w:cs="Times New Roman"/>
        </w:rPr>
        <w:t xml:space="preserve">. </w:t>
      </w:r>
      <w:r w:rsidRPr="004222FC">
        <w:rPr>
          <w:rFonts w:ascii="Times New Roman" w:hAnsi="Times New Roman" w:cs="Times New Roman"/>
        </w:rPr>
        <w:t>All the data to help launch your golf game. And best of all, it’s available to all members at no charge</w:t>
      </w:r>
      <w:r>
        <w:rPr>
          <w:rFonts w:ascii="Times New Roman" w:hAnsi="Times New Roman" w:cs="Times New Roman"/>
        </w:rPr>
        <w:t xml:space="preserve">. </w:t>
      </w:r>
      <w:r w:rsidRPr="004222FC">
        <w:rPr>
          <w:rFonts w:ascii="Times New Roman" w:hAnsi="Times New Roman" w:cs="Times New Roman"/>
        </w:rPr>
        <w:t>Use it in conjunction with a guided lesson or use it on your own down at the range. Either way, it’s a perk you won’t find anywhere else.</w:t>
      </w:r>
      <w:r>
        <w:rPr>
          <w:rFonts w:ascii="Times New Roman" w:hAnsi="Times New Roman" w:cs="Times New Roman"/>
        </w:rPr>
        <w:t xml:space="preserve"> </w:t>
      </w:r>
      <w:r w:rsidRPr="004222FC">
        <w:rPr>
          <w:rFonts w:ascii="Times New Roman" w:hAnsi="Times New Roman" w:cs="Times New Roman"/>
        </w:rPr>
        <w:t>Contact the Golf Shop to reserve the launch monitor.</w:t>
      </w:r>
    </w:p>
    <w:p w14:paraId="34E1E8AA" w14:textId="77777777" w:rsidR="005B0235" w:rsidRDefault="005B0235" w:rsidP="00436CBD">
      <w:pPr>
        <w:tabs>
          <w:tab w:val="left" w:pos="1005"/>
        </w:tabs>
        <w:spacing w:after="0"/>
        <w:rPr>
          <w:rFonts w:ascii="Times New Roman" w:hAnsi="Times New Roman" w:cs="Times New Roman"/>
          <w:b/>
          <w:bCs/>
          <w:sz w:val="28"/>
          <w:szCs w:val="28"/>
        </w:rPr>
      </w:pPr>
    </w:p>
    <w:p w14:paraId="7B797BB2" w14:textId="246091FA" w:rsidR="00436CBD" w:rsidRPr="00B4575D" w:rsidRDefault="00436CBD" w:rsidP="00436CBD">
      <w:pPr>
        <w:tabs>
          <w:tab w:val="left" w:pos="1005"/>
        </w:tabs>
        <w:spacing w:after="0"/>
        <w:rPr>
          <w:rFonts w:ascii="Times New Roman" w:hAnsi="Times New Roman" w:cs="Times New Roman"/>
          <w:b/>
          <w:bCs/>
          <w:sz w:val="28"/>
          <w:szCs w:val="28"/>
        </w:rPr>
      </w:pPr>
      <w:r w:rsidRPr="00B4575D">
        <w:rPr>
          <w:rFonts w:ascii="Times New Roman" w:hAnsi="Times New Roman" w:cs="Times New Roman"/>
          <w:b/>
          <w:bCs/>
          <w:sz w:val="28"/>
          <w:szCs w:val="28"/>
        </w:rPr>
        <w:t>Golf Course Handicap System</w:t>
      </w:r>
    </w:p>
    <w:p w14:paraId="23301EAA" w14:textId="2CBE4973" w:rsidR="003F3FB6" w:rsidRDefault="00436CBD" w:rsidP="00436CBD">
      <w:pPr>
        <w:tabs>
          <w:tab w:val="left" w:pos="1005"/>
        </w:tabs>
        <w:spacing w:after="0"/>
        <w:rPr>
          <w:rFonts w:ascii="Times New Roman" w:hAnsi="Times New Roman" w:cs="Times New Roman"/>
        </w:rPr>
      </w:pPr>
      <w:r>
        <w:rPr>
          <w:rFonts w:ascii="Times New Roman" w:hAnsi="Times New Roman" w:cs="Times New Roman"/>
        </w:rPr>
        <w:t xml:space="preserve">Sign up for the handicap system for </w:t>
      </w:r>
      <w:r w:rsidR="00C35B3B">
        <w:rPr>
          <w:rFonts w:ascii="Times New Roman" w:hAnsi="Times New Roman" w:cs="Times New Roman"/>
        </w:rPr>
        <w:t>an annual fee</w:t>
      </w:r>
      <w:r w:rsidRPr="00436CBD">
        <w:rPr>
          <w:rFonts w:ascii="Times New Roman" w:hAnsi="Times New Roman" w:cs="Times New Roman"/>
        </w:rPr>
        <w:t xml:space="preserve"> </w:t>
      </w:r>
      <w:r>
        <w:rPr>
          <w:rFonts w:ascii="Times New Roman" w:hAnsi="Times New Roman" w:cs="Times New Roman"/>
        </w:rPr>
        <w:t>to keep track of your handicap. You can also put in scores from other courses to create a more accurate handicap.</w:t>
      </w:r>
    </w:p>
    <w:p w14:paraId="1A0F222A" w14:textId="77777777" w:rsidR="00587F2E" w:rsidRDefault="00587F2E" w:rsidP="00436CBD">
      <w:pPr>
        <w:tabs>
          <w:tab w:val="left" w:pos="1005"/>
        </w:tabs>
        <w:spacing w:after="0"/>
        <w:rPr>
          <w:rFonts w:ascii="Times New Roman" w:hAnsi="Times New Roman" w:cs="Times New Roman"/>
        </w:rPr>
      </w:pPr>
    </w:p>
    <w:p w14:paraId="444BA41F" w14:textId="2B3AAEC1" w:rsidR="00587F2E" w:rsidRPr="00C35A28" w:rsidRDefault="00C35A28" w:rsidP="00436CBD">
      <w:pPr>
        <w:tabs>
          <w:tab w:val="left" w:pos="1005"/>
        </w:tabs>
        <w:spacing w:after="0"/>
        <w:rPr>
          <w:rFonts w:ascii="Times New Roman" w:hAnsi="Times New Roman" w:cs="Times New Roman"/>
          <w:b/>
          <w:bCs/>
          <w:sz w:val="28"/>
          <w:szCs w:val="28"/>
        </w:rPr>
      </w:pPr>
      <w:r w:rsidRPr="00C35A28">
        <w:rPr>
          <w:rFonts w:ascii="Times New Roman" w:hAnsi="Times New Roman" w:cs="Times New Roman"/>
          <w:b/>
          <w:bCs/>
          <w:sz w:val="28"/>
          <w:szCs w:val="28"/>
        </w:rPr>
        <w:t>Golf Range</w:t>
      </w:r>
    </w:p>
    <w:p w14:paraId="7635A7F0" w14:textId="39CA231C" w:rsidR="00C35A28" w:rsidRDefault="00C35A28" w:rsidP="00436CBD">
      <w:pPr>
        <w:tabs>
          <w:tab w:val="left" w:pos="1005"/>
        </w:tabs>
        <w:spacing w:after="0"/>
        <w:rPr>
          <w:rFonts w:ascii="Times New Roman" w:hAnsi="Times New Roman" w:cs="Times New Roman"/>
        </w:rPr>
      </w:pPr>
      <w:r>
        <w:rPr>
          <w:rFonts w:ascii="Times New Roman" w:hAnsi="Times New Roman" w:cs="Times New Roman"/>
        </w:rPr>
        <w:t>The range is open to all members with range balls available to purchase in the Golf Shop. Sign up for the Range Program and get access to the all the range balls you want all year long.</w:t>
      </w:r>
      <w:r w:rsidRPr="00C35A28">
        <w:rPr>
          <w:rFonts w:ascii="Times New Roman" w:hAnsi="Times New Roman" w:cs="Times New Roman"/>
        </w:rPr>
        <w:t xml:space="preserve"> </w:t>
      </w:r>
      <w:r>
        <w:rPr>
          <w:rFonts w:ascii="Times New Roman" w:hAnsi="Times New Roman" w:cs="Times New Roman"/>
        </w:rPr>
        <w:t>Passes available for singles, couples, and families.</w:t>
      </w:r>
    </w:p>
    <w:p w14:paraId="65BA802E" w14:textId="769FC8B5" w:rsidR="003A235B" w:rsidRDefault="003A235B" w:rsidP="00436CBD">
      <w:pPr>
        <w:tabs>
          <w:tab w:val="left" w:pos="1005"/>
        </w:tabs>
        <w:spacing w:after="0"/>
        <w:rPr>
          <w:rFonts w:ascii="Times New Roman" w:hAnsi="Times New Roman" w:cs="Times New Roman"/>
        </w:rPr>
      </w:pPr>
    </w:p>
    <w:p w14:paraId="1058FD6D" w14:textId="77777777" w:rsidR="00A21961" w:rsidRPr="002B4BF8" w:rsidRDefault="00A21961" w:rsidP="00A21961">
      <w:pPr>
        <w:tabs>
          <w:tab w:val="left" w:pos="1005"/>
        </w:tabs>
        <w:spacing w:after="0"/>
        <w:rPr>
          <w:rFonts w:ascii="Times New Roman" w:hAnsi="Times New Roman" w:cs="Times New Roman"/>
          <w:b/>
          <w:bCs/>
          <w:sz w:val="28"/>
          <w:szCs w:val="28"/>
        </w:rPr>
      </w:pPr>
      <w:r w:rsidRPr="002B4BF8">
        <w:rPr>
          <w:rFonts w:ascii="Times New Roman" w:hAnsi="Times New Roman" w:cs="Times New Roman"/>
          <w:b/>
          <w:bCs/>
          <w:sz w:val="28"/>
          <w:szCs w:val="28"/>
        </w:rPr>
        <w:t>DCC Events</w:t>
      </w:r>
    </w:p>
    <w:p w14:paraId="117AA303" w14:textId="77777777" w:rsidR="00885BC1" w:rsidRPr="00885BC1" w:rsidRDefault="00885BC1" w:rsidP="00885BC1">
      <w:pPr>
        <w:tabs>
          <w:tab w:val="left" w:pos="1005"/>
        </w:tabs>
        <w:spacing w:after="0"/>
        <w:rPr>
          <w:rFonts w:ascii="Times New Roman" w:hAnsi="Times New Roman" w:cs="Times New Roman"/>
        </w:rPr>
      </w:pPr>
      <w:r w:rsidRPr="00885BC1">
        <w:rPr>
          <w:rFonts w:ascii="Times New Roman" w:hAnsi="Times New Roman" w:cs="Times New Roman"/>
        </w:rPr>
        <w:t>Danville Country Club organizes numerous events throughout the Club season. Music nights, themed dinner nights, pool parties, wine tasting, and bingo, are just some examples of what DCC comes up with to keep the fun going all year long. Many of these occasions are member/guest events where you can bring family and friends to enjoy the event and show off your Club. Be on the lookout for event announcements and updates through email, Facebook, Instagram, and our website.</w:t>
      </w:r>
    </w:p>
    <w:p w14:paraId="0A5C0B8B" w14:textId="77777777" w:rsidR="00A21961" w:rsidRDefault="00A21961" w:rsidP="00A21961">
      <w:pPr>
        <w:tabs>
          <w:tab w:val="left" w:pos="1005"/>
        </w:tabs>
        <w:spacing w:after="0"/>
        <w:rPr>
          <w:rFonts w:ascii="Times New Roman" w:hAnsi="Times New Roman" w:cs="Times New Roman"/>
        </w:rPr>
      </w:pPr>
    </w:p>
    <w:p w14:paraId="715922E8" w14:textId="205AE189" w:rsidR="003A235B" w:rsidRPr="002B4BF8" w:rsidRDefault="003A235B" w:rsidP="00436CBD">
      <w:pPr>
        <w:tabs>
          <w:tab w:val="left" w:pos="1005"/>
        </w:tabs>
        <w:spacing w:after="0"/>
        <w:rPr>
          <w:rFonts w:ascii="Times New Roman" w:hAnsi="Times New Roman" w:cs="Times New Roman"/>
          <w:b/>
          <w:bCs/>
          <w:sz w:val="28"/>
          <w:szCs w:val="28"/>
        </w:rPr>
      </w:pPr>
      <w:r w:rsidRPr="002B4BF8">
        <w:rPr>
          <w:rFonts w:ascii="Times New Roman" w:hAnsi="Times New Roman" w:cs="Times New Roman"/>
          <w:b/>
          <w:bCs/>
          <w:sz w:val="28"/>
          <w:szCs w:val="28"/>
        </w:rPr>
        <w:t>Event Hosting</w:t>
      </w:r>
    </w:p>
    <w:p w14:paraId="48EAB1F8" w14:textId="00DD3F81" w:rsidR="00885BC1" w:rsidRPr="00885BC1" w:rsidRDefault="00885BC1" w:rsidP="00885BC1">
      <w:pPr>
        <w:tabs>
          <w:tab w:val="left" w:pos="1005"/>
        </w:tabs>
        <w:spacing w:after="0"/>
        <w:rPr>
          <w:rFonts w:ascii="Times New Roman" w:hAnsi="Times New Roman" w:cs="Times New Roman"/>
        </w:rPr>
      </w:pPr>
      <w:r w:rsidRPr="00885BC1">
        <w:rPr>
          <w:rFonts w:ascii="Times New Roman" w:hAnsi="Times New Roman" w:cs="Times New Roman"/>
        </w:rPr>
        <w:t xml:space="preserve">Interested in hosting an event at Danville Country Club? Contact Abby Muehl at abby.muehl@golfdanvillecc.com to start planning. Baby showers, wedding receptions, corporate events, you name it, we can do it! Any Danville Country Club member receives </w:t>
      </w:r>
      <w:r w:rsidR="00D94F83">
        <w:rPr>
          <w:rFonts w:ascii="Times New Roman" w:hAnsi="Times New Roman" w:cs="Times New Roman"/>
        </w:rPr>
        <w:t>discounts</w:t>
      </w:r>
      <w:r w:rsidRPr="00885BC1">
        <w:rPr>
          <w:rFonts w:ascii="Times New Roman" w:hAnsi="Times New Roman" w:cs="Times New Roman"/>
        </w:rPr>
        <w:t xml:space="preserve"> </w:t>
      </w:r>
      <w:r w:rsidR="00D94F83">
        <w:rPr>
          <w:rFonts w:ascii="Times New Roman" w:hAnsi="Times New Roman" w:cs="Times New Roman"/>
        </w:rPr>
        <w:t>on several</w:t>
      </w:r>
      <w:r w:rsidRPr="00885BC1">
        <w:rPr>
          <w:rFonts w:ascii="Times New Roman" w:hAnsi="Times New Roman" w:cs="Times New Roman"/>
        </w:rPr>
        <w:t xml:space="preserve"> facility rental charges.</w:t>
      </w:r>
    </w:p>
    <w:p w14:paraId="24F091FE" w14:textId="77777777" w:rsidR="00C35A28" w:rsidRDefault="00C35A28" w:rsidP="00436CBD">
      <w:pPr>
        <w:tabs>
          <w:tab w:val="left" w:pos="1005"/>
        </w:tabs>
        <w:spacing w:after="0"/>
        <w:rPr>
          <w:rFonts w:ascii="Times New Roman" w:hAnsi="Times New Roman" w:cs="Times New Roman"/>
        </w:rPr>
      </w:pPr>
    </w:p>
    <w:p w14:paraId="55AE2B8B" w14:textId="78707C6E" w:rsidR="00C35A28" w:rsidRPr="00A21961" w:rsidRDefault="00A21961" w:rsidP="00436CBD">
      <w:pPr>
        <w:tabs>
          <w:tab w:val="left" w:pos="1005"/>
        </w:tabs>
        <w:spacing w:after="0"/>
        <w:rPr>
          <w:rFonts w:ascii="Times New Roman" w:hAnsi="Times New Roman" w:cs="Times New Roman"/>
          <w:b/>
          <w:bCs/>
          <w:sz w:val="28"/>
          <w:szCs w:val="28"/>
        </w:rPr>
      </w:pPr>
      <w:r w:rsidRPr="00A21961">
        <w:rPr>
          <w:rFonts w:ascii="Times New Roman" w:hAnsi="Times New Roman" w:cs="Times New Roman"/>
          <w:b/>
          <w:bCs/>
          <w:sz w:val="28"/>
          <w:szCs w:val="28"/>
        </w:rPr>
        <w:t>DCC Pool</w:t>
      </w:r>
    </w:p>
    <w:p w14:paraId="0EF9DA29" w14:textId="20F5030A" w:rsidR="00A21961" w:rsidRDefault="00A21961" w:rsidP="00436CBD">
      <w:pPr>
        <w:tabs>
          <w:tab w:val="left" w:pos="1005"/>
        </w:tabs>
        <w:spacing w:after="0"/>
        <w:rPr>
          <w:rFonts w:ascii="Times New Roman" w:hAnsi="Times New Roman" w:cs="Times New Roman"/>
        </w:rPr>
      </w:pPr>
      <w:r>
        <w:rPr>
          <w:rFonts w:ascii="Times New Roman" w:hAnsi="Times New Roman" w:cs="Times New Roman"/>
        </w:rPr>
        <w:t xml:space="preserve">The DCC Pool is open from Memorial Day weekend to Labor Day weekend. Pool hours are 11AM-5PM on Mondays and 11AM-6PM Tuesday through Sunday. Book a pool party with us for family, friends, birthdays, or just </w:t>
      </w:r>
      <w:r w:rsidR="00CD2B7D">
        <w:rPr>
          <w:rFonts w:ascii="Times New Roman" w:hAnsi="Times New Roman" w:cs="Times New Roman"/>
        </w:rPr>
        <w:t>for the fun of it</w:t>
      </w:r>
      <w:r>
        <w:rPr>
          <w:rFonts w:ascii="Times New Roman" w:hAnsi="Times New Roman" w:cs="Times New Roman"/>
        </w:rPr>
        <w:t>.</w:t>
      </w:r>
      <w:r w:rsidR="00CF2BBB">
        <w:rPr>
          <w:rFonts w:ascii="Times New Roman" w:hAnsi="Times New Roman" w:cs="Times New Roman"/>
        </w:rPr>
        <w:t xml:space="preserve"> Visit the Snack Bar to sign in and to get </w:t>
      </w:r>
      <w:r w:rsidR="00CD2B7D">
        <w:rPr>
          <w:rFonts w:ascii="Times New Roman" w:hAnsi="Times New Roman" w:cs="Times New Roman"/>
        </w:rPr>
        <w:t>snacks and lunch</w:t>
      </w:r>
      <w:r w:rsidR="00CF2BBB">
        <w:rPr>
          <w:rFonts w:ascii="Times New Roman" w:hAnsi="Times New Roman" w:cs="Times New Roman"/>
        </w:rPr>
        <w:t>.</w:t>
      </w:r>
    </w:p>
    <w:p w14:paraId="44A9C3C3" w14:textId="59518FDA" w:rsidR="002B4BF8" w:rsidRDefault="002B4BF8" w:rsidP="00436CBD">
      <w:pPr>
        <w:tabs>
          <w:tab w:val="left" w:pos="1005"/>
        </w:tabs>
        <w:spacing w:after="0"/>
        <w:rPr>
          <w:rFonts w:ascii="Times New Roman" w:hAnsi="Times New Roman" w:cs="Times New Roman"/>
        </w:rPr>
      </w:pPr>
    </w:p>
    <w:p w14:paraId="0B079FD3" w14:textId="52E64CEF" w:rsidR="00A21961" w:rsidRPr="00A21961" w:rsidRDefault="00A21961" w:rsidP="00436CBD">
      <w:pPr>
        <w:tabs>
          <w:tab w:val="left" w:pos="1005"/>
        </w:tabs>
        <w:spacing w:after="0"/>
        <w:rPr>
          <w:rFonts w:ascii="Times New Roman" w:hAnsi="Times New Roman" w:cs="Times New Roman"/>
          <w:b/>
          <w:bCs/>
          <w:sz w:val="28"/>
          <w:szCs w:val="28"/>
        </w:rPr>
      </w:pPr>
      <w:r w:rsidRPr="00A21961">
        <w:rPr>
          <w:rFonts w:ascii="Times New Roman" w:hAnsi="Times New Roman" w:cs="Times New Roman"/>
          <w:b/>
          <w:bCs/>
          <w:sz w:val="28"/>
          <w:szCs w:val="28"/>
        </w:rPr>
        <w:t>DCC Tennis</w:t>
      </w:r>
    </w:p>
    <w:p w14:paraId="054001F8" w14:textId="5ABB98A2" w:rsidR="00A21961" w:rsidRDefault="00A21961" w:rsidP="00436CBD">
      <w:pPr>
        <w:tabs>
          <w:tab w:val="left" w:pos="1005"/>
        </w:tabs>
        <w:spacing w:after="0"/>
        <w:rPr>
          <w:rFonts w:ascii="Times New Roman" w:hAnsi="Times New Roman" w:cs="Times New Roman"/>
        </w:rPr>
      </w:pPr>
      <w:r>
        <w:rPr>
          <w:rFonts w:ascii="Times New Roman" w:hAnsi="Times New Roman" w:cs="Times New Roman"/>
        </w:rPr>
        <w:t xml:space="preserve">Featuring three clay tennis courts and a pickleball net, the tennis courts are a fun place to play in the summer. Our </w:t>
      </w:r>
      <w:r w:rsidR="00CF2BBB">
        <w:rPr>
          <w:rFonts w:ascii="Times New Roman" w:hAnsi="Times New Roman" w:cs="Times New Roman"/>
        </w:rPr>
        <w:t>T</w:t>
      </w:r>
      <w:r>
        <w:rPr>
          <w:rFonts w:ascii="Times New Roman" w:hAnsi="Times New Roman" w:cs="Times New Roman"/>
        </w:rPr>
        <w:t xml:space="preserve">ennis </w:t>
      </w:r>
      <w:r w:rsidR="00CF2BBB">
        <w:rPr>
          <w:rFonts w:ascii="Times New Roman" w:hAnsi="Times New Roman" w:cs="Times New Roman"/>
        </w:rPr>
        <w:t>P</w:t>
      </w:r>
      <w:r>
        <w:rPr>
          <w:rFonts w:ascii="Times New Roman" w:hAnsi="Times New Roman" w:cs="Times New Roman"/>
        </w:rPr>
        <w:t>rofessional hosts leagues, events, clinics, and lessons to keep you moving and grooving.</w:t>
      </w:r>
    </w:p>
    <w:p w14:paraId="5FC2548F" w14:textId="77777777" w:rsidR="005038E8" w:rsidRDefault="005038E8" w:rsidP="00436CBD">
      <w:pPr>
        <w:tabs>
          <w:tab w:val="left" w:pos="1005"/>
        </w:tabs>
        <w:spacing w:after="0"/>
        <w:rPr>
          <w:rFonts w:ascii="Times New Roman" w:hAnsi="Times New Roman" w:cs="Times New Roman"/>
        </w:rPr>
      </w:pPr>
    </w:p>
    <w:p w14:paraId="63A674B0" w14:textId="31DAE794" w:rsidR="005038E8" w:rsidRPr="00CF2BBB" w:rsidRDefault="00CF2BBB" w:rsidP="00436CBD">
      <w:pPr>
        <w:tabs>
          <w:tab w:val="left" w:pos="1005"/>
        </w:tabs>
        <w:spacing w:after="0"/>
        <w:rPr>
          <w:rFonts w:ascii="Times New Roman" w:hAnsi="Times New Roman" w:cs="Times New Roman"/>
          <w:b/>
          <w:bCs/>
          <w:sz w:val="28"/>
          <w:szCs w:val="28"/>
        </w:rPr>
      </w:pPr>
      <w:r w:rsidRPr="00CF2BBB">
        <w:rPr>
          <w:rFonts w:ascii="Times New Roman" w:hAnsi="Times New Roman" w:cs="Times New Roman"/>
          <w:b/>
          <w:bCs/>
          <w:sz w:val="28"/>
          <w:szCs w:val="28"/>
        </w:rPr>
        <w:t>Children’s Activities</w:t>
      </w:r>
    </w:p>
    <w:p w14:paraId="40F95C85" w14:textId="64731B85" w:rsidR="00CF2BBB" w:rsidRDefault="00CF2BBB" w:rsidP="00436CBD">
      <w:pPr>
        <w:tabs>
          <w:tab w:val="left" w:pos="1005"/>
        </w:tabs>
        <w:spacing w:after="0"/>
        <w:rPr>
          <w:rFonts w:ascii="Times New Roman" w:hAnsi="Times New Roman" w:cs="Times New Roman"/>
        </w:rPr>
      </w:pPr>
      <w:r>
        <w:rPr>
          <w:rFonts w:ascii="Times New Roman" w:hAnsi="Times New Roman" w:cs="Times New Roman"/>
        </w:rPr>
        <w:t>DCC Dolphin Swim and Dive Team – practices and meets hosted at DCC and other reciprocal country clubs</w:t>
      </w:r>
    </w:p>
    <w:p w14:paraId="5A4A606C" w14:textId="1FB6A00F" w:rsidR="00CF2BBB" w:rsidRDefault="00CF2BBB" w:rsidP="00436CBD">
      <w:pPr>
        <w:tabs>
          <w:tab w:val="left" w:pos="1005"/>
        </w:tabs>
        <w:spacing w:after="0"/>
        <w:rPr>
          <w:rFonts w:ascii="Times New Roman" w:hAnsi="Times New Roman" w:cs="Times New Roman"/>
        </w:rPr>
      </w:pPr>
      <w:r>
        <w:rPr>
          <w:rFonts w:ascii="Times New Roman" w:hAnsi="Times New Roman" w:cs="Times New Roman"/>
        </w:rPr>
        <w:t>Junior Golf – lessons and play all summer long</w:t>
      </w:r>
    </w:p>
    <w:p w14:paraId="6B45214A" w14:textId="24ED7BFE" w:rsidR="00CF2BBB" w:rsidRDefault="00CF2BBB" w:rsidP="00436CBD">
      <w:pPr>
        <w:tabs>
          <w:tab w:val="left" w:pos="1005"/>
        </w:tabs>
        <w:spacing w:after="0"/>
        <w:rPr>
          <w:rFonts w:ascii="Times New Roman" w:hAnsi="Times New Roman" w:cs="Times New Roman"/>
        </w:rPr>
      </w:pPr>
      <w:r>
        <w:rPr>
          <w:rFonts w:ascii="Times New Roman" w:hAnsi="Times New Roman" w:cs="Times New Roman"/>
        </w:rPr>
        <w:t>Junior Tennis – clinics, lessons, and play all summer long</w:t>
      </w:r>
    </w:p>
    <w:p w14:paraId="5F110207" w14:textId="77777777" w:rsidR="005038E8" w:rsidRDefault="005038E8" w:rsidP="00436CBD">
      <w:pPr>
        <w:tabs>
          <w:tab w:val="left" w:pos="1005"/>
        </w:tabs>
        <w:spacing w:after="0"/>
        <w:rPr>
          <w:rFonts w:ascii="Times New Roman" w:hAnsi="Times New Roman" w:cs="Times New Roman"/>
        </w:rPr>
      </w:pPr>
    </w:p>
    <w:p w14:paraId="34AFACC5" w14:textId="3B9A6C4E" w:rsidR="005038E8" w:rsidRPr="00CF2BBB" w:rsidRDefault="00CF2BBB" w:rsidP="00436CBD">
      <w:pPr>
        <w:tabs>
          <w:tab w:val="left" w:pos="1005"/>
        </w:tabs>
        <w:spacing w:after="0"/>
        <w:rPr>
          <w:rFonts w:ascii="Times New Roman" w:hAnsi="Times New Roman" w:cs="Times New Roman"/>
          <w:b/>
          <w:bCs/>
          <w:sz w:val="28"/>
          <w:szCs w:val="28"/>
        </w:rPr>
      </w:pPr>
      <w:r w:rsidRPr="00CF2BBB">
        <w:rPr>
          <w:rFonts w:ascii="Times New Roman" w:hAnsi="Times New Roman" w:cs="Times New Roman"/>
          <w:b/>
          <w:bCs/>
          <w:sz w:val="28"/>
          <w:szCs w:val="28"/>
        </w:rPr>
        <w:t>ChronoGolf Account</w:t>
      </w:r>
    </w:p>
    <w:p w14:paraId="7B3AA995" w14:textId="38283381" w:rsidR="00CF2BBB" w:rsidRDefault="00CF2BBB" w:rsidP="00436CBD">
      <w:pPr>
        <w:tabs>
          <w:tab w:val="left" w:pos="1005"/>
        </w:tabs>
        <w:spacing w:after="0"/>
        <w:rPr>
          <w:rFonts w:ascii="Times New Roman" w:hAnsi="Times New Roman" w:cs="Times New Roman"/>
        </w:rPr>
      </w:pPr>
      <w:r>
        <w:rPr>
          <w:rFonts w:ascii="Times New Roman" w:hAnsi="Times New Roman" w:cs="Times New Roman"/>
        </w:rPr>
        <w:t xml:space="preserve">Create your ChronoGolf account to view your statements at any time. Information on account setup will be </w:t>
      </w:r>
      <w:r w:rsidR="00CD2B7D">
        <w:rPr>
          <w:rFonts w:ascii="Times New Roman" w:hAnsi="Times New Roman" w:cs="Times New Roman"/>
        </w:rPr>
        <w:t>emailed</w:t>
      </w:r>
      <w:r>
        <w:rPr>
          <w:rFonts w:ascii="Times New Roman" w:hAnsi="Times New Roman" w:cs="Times New Roman"/>
        </w:rPr>
        <w:t xml:space="preserve"> to you.</w:t>
      </w:r>
      <w:r w:rsidR="00CD2B7D">
        <w:rPr>
          <w:rFonts w:ascii="Times New Roman" w:hAnsi="Times New Roman" w:cs="Times New Roman"/>
        </w:rPr>
        <w:t xml:space="preserve"> Please contact us if you need any assistance.</w:t>
      </w:r>
    </w:p>
    <w:p w14:paraId="23ED1FD7" w14:textId="77777777" w:rsidR="005038E8" w:rsidRDefault="005038E8" w:rsidP="00436CBD">
      <w:pPr>
        <w:tabs>
          <w:tab w:val="left" w:pos="1005"/>
        </w:tabs>
        <w:spacing w:after="0"/>
        <w:rPr>
          <w:rFonts w:ascii="Times New Roman" w:hAnsi="Times New Roman" w:cs="Times New Roman"/>
        </w:rPr>
      </w:pPr>
    </w:p>
    <w:p w14:paraId="298F8BAE" w14:textId="02EE65AF" w:rsidR="004C3ECC" w:rsidRDefault="004C3ECC">
      <w:pPr>
        <w:rPr>
          <w:rFonts w:ascii="Times New Roman" w:hAnsi="Times New Roman" w:cs="Times New Roman"/>
        </w:rPr>
      </w:pPr>
      <w:r>
        <w:rPr>
          <w:rFonts w:ascii="Times New Roman" w:hAnsi="Times New Roman" w:cs="Times New Roman"/>
        </w:rPr>
        <w:br w:type="page"/>
      </w:r>
    </w:p>
    <w:p w14:paraId="3B9FF59F" w14:textId="77777777" w:rsidR="004C3ECC" w:rsidRDefault="004C3ECC" w:rsidP="005443F9">
      <w:pPr>
        <w:rPr>
          <w:rFonts w:ascii="Baskerville Old Face" w:hAnsi="Baskerville Old Face"/>
          <w:i/>
          <w:sz w:val="20"/>
          <w:szCs w:val="20"/>
        </w:rPr>
      </w:pPr>
    </w:p>
    <w:p w14:paraId="3F23BD85" w14:textId="6A1ED360" w:rsidR="005443F9" w:rsidRDefault="005443F9" w:rsidP="005443F9">
      <w:pPr>
        <w:rPr>
          <w:rFonts w:ascii="Baskerville Old Face" w:hAnsi="Baskerville Old Face"/>
          <w:i/>
          <w:sz w:val="20"/>
          <w:szCs w:val="20"/>
        </w:rPr>
      </w:pPr>
      <w:r w:rsidRPr="00D17C18">
        <w:rPr>
          <w:rFonts w:ascii="Baskerville Old Face" w:hAnsi="Baskerville Old Face"/>
          <w:b/>
          <w:i/>
          <w:noProof/>
          <w:sz w:val="32"/>
          <w:szCs w:val="32"/>
        </w:rPr>
        <mc:AlternateContent>
          <mc:Choice Requires="wps">
            <w:drawing>
              <wp:anchor distT="0" distB="0" distL="114300" distR="114300" simplePos="0" relativeHeight="251659264" behindDoc="0" locked="0" layoutInCell="1" allowOverlap="1" wp14:anchorId="17F4F44A" wp14:editId="6DFE6007">
                <wp:simplePos x="0" y="0"/>
                <wp:positionH relativeFrom="page">
                  <wp:align>center</wp:align>
                </wp:positionH>
                <wp:positionV relativeFrom="paragraph">
                  <wp:posOffset>11339</wp:posOffset>
                </wp:positionV>
                <wp:extent cx="6768935" cy="457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893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1B970" w14:textId="728E2848" w:rsidR="005443F9" w:rsidRPr="00D05489" w:rsidRDefault="005443F9" w:rsidP="005443F9">
                            <w:pPr>
                              <w:jc w:val="center"/>
                              <w:rPr>
                                <w:rFonts w:ascii="Californian FB" w:hAnsi="Californian FB"/>
                                <w:i/>
                                <w:sz w:val="40"/>
                                <w:szCs w:val="40"/>
                              </w:rPr>
                            </w:pPr>
                            <w:r w:rsidRPr="00D05489">
                              <w:rPr>
                                <w:rFonts w:ascii="Californian FB" w:hAnsi="Californian FB"/>
                                <w:b/>
                                <w:i/>
                                <w:sz w:val="40"/>
                                <w:szCs w:val="40"/>
                              </w:rPr>
                              <w:t xml:space="preserve">Danville Country Club New Member </w:t>
                            </w:r>
                            <w:r w:rsidR="000F5398">
                              <w:rPr>
                                <w:rFonts w:ascii="Californian FB" w:hAnsi="Californian FB"/>
                                <w:b/>
                                <w:i/>
                                <w:sz w:val="40"/>
                                <w:szCs w:val="40"/>
                              </w:rPr>
                              <w:t>Contract</w:t>
                            </w:r>
                            <w:r w:rsidR="000F5398" w:rsidRPr="00D05489">
                              <w:rPr>
                                <w:rFonts w:ascii="Californian FB" w:hAnsi="Californian FB"/>
                                <w:b/>
                                <w:i/>
                                <w:sz w:val="40"/>
                                <w:szCs w:val="40"/>
                              </w:rPr>
                              <w:t xml:space="preserve"> Agreement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4F44A" id="Text Box 3" o:spid="_x0000_s1027" type="#_x0000_t202" style="position:absolute;margin-left:0;margin-top:.9pt;width:533pt;height:36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" filled="f" stroked="f">
                <v:textbox>
                  <w:txbxContent>
                    <w:p w14:paraId="3611B970" w14:textId="728E2848" w:rsidR="005443F9" w:rsidRPr="00D05489" w:rsidRDefault="005443F9" w:rsidP="005443F9">
                      <w:pPr>
                        <w:jc w:val="center"/>
                        <w:rPr>
                          <w:rFonts w:ascii="Californian FB" w:hAnsi="Californian FB"/>
                          <w:i/>
                          <w:sz w:val="40"/>
                          <w:szCs w:val="40"/>
                        </w:rPr>
                      </w:pPr>
                      <w:r w:rsidRPr="00D05489">
                        <w:rPr>
                          <w:rFonts w:ascii="Californian FB" w:hAnsi="Californian FB"/>
                          <w:b/>
                          <w:i/>
                          <w:sz w:val="40"/>
                          <w:szCs w:val="40"/>
                        </w:rPr>
                        <w:t xml:space="preserve">Danville Country Club New Member </w:t>
                      </w:r>
                      <w:r w:rsidR="000F5398">
                        <w:rPr>
                          <w:rFonts w:ascii="Californian FB" w:hAnsi="Californian FB"/>
                          <w:b/>
                          <w:i/>
                          <w:sz w:val="40"/>
                          <w:szCs w:val="40"/>
                        </w:rPr>
                        <w:t>Contract</w:t>
                      </w:r>
                      <w:r w:rsidR="000F5398" w:rsidRPr="00D05489">
                        <w:rPr>
                          <w:rFonts w:ascii="Californian FB" w:hAnsi="Californian FB"/>
                          <w:b/>
                          <w:i/>
                          <w:sz w:val="40"/>
                          <w:szCs w:val="40"/>
                        </w:rPr>
                        <w:t xml:space="preserve"> Agreement</w:t>
                      </w:r>
                    </w:p>
                  </w:txbxContent>
                </v:textbox>
                <w10:wrap anchorx="page"/>
              </v:shape>
            </w:pict>
          </mc:Fallback>
        </mc:AlternateContent>
      </w:r>
    </w:p>
    <w:p w14:paraId="2B199D08" w14:textId="77777777" w:rsidR="00F37696" w:rsidRDefault="00F37696" w:rsidP="00745264">
      <w:pPr>
        <w:spacing w:line="240" w:lineRule="auto"/>
        <w:jc w:val="both"/>
        <w:rPr>
          <w:rFonts w:ascii="Baskerville Old Face" w:hAnsi="Baskerville Old Face"/>
          <w:i/>
        </w:rPr>
      </w:pPr>
    </w:p>
    <w:p w14:paraId="3B5651AC" w14:textId="6917C124" w:rsidR="005038E8" w:rsidRPr="00F37696" w:rsidRDefault="005038E8" w:rsidP="00745264">
      <w:pPr>
        <w:spacing w:line="240" w:lineRule="auto"/>
        <w:jc w:val="both"/>
        <w:rPr>
          <w:rFonts w:ascii="Times New Roman" w:hAnsi="Times New Roman" w:cs="Times New Roman"/>
          <w:i/>
        </w:rPr>
      </w:pPr>
      <w:r w:rsidRPr="00F37696">
        <w:rPr>
          <w:rFonts w:ascii="Times New Roman" w:hAnsi="Times New Roman" w:cs="Times New Roman"/>
          <w:i/>
        </w:rPr>
        <w:t xml:space="preserve">Please sign and return to the </w:t>
      </w:r>
      <w:r w:rsidR="00D94F83">
        <w:rPr>
          <w:rFonts w:ascii="Times New Roman" w:hAnsi="Times New Roman" w:cs="Times New Roman"/>
          <w:i/>
        </w:rPr>
        <w:t>Clubhouse</w:t>
      </w:r>
      <w:r w:rsidRPr="00F37696">
        <w:rPr>
          <w:rFonts w:ascii="Times New Roman" w:hAnsi="Times New Roman" w:cs="Times New Roman"/>
          <w:i/>
        </w:rPr>
        <w:t xml:space="preserve"> Manager. Keep a copy for your records.</w:t>
      </w:r>
      <w:r w:rsidR="00745264" w:rsidRPr="00F37696">
        <w:rPr>
          <w:rFonts w:ascii="Times New Roman" w:hAnsi="Times New Roman" w:cs="Times New Roman"/>
          <w:i/>
        </w:rPr>
        <w:t xml:space="preserve"> Please print legibly.</w:t>
      </w:r>
    </w:p>
    <w:p w14:paraId="4BBCC348" w14:textId="660DED47" w:rsidR="005443F9" w:rsidRPr="00F37696" w:rsidRDefault="005443F9" w:rsidP="00745264">
      <w:pPr>
        <w:spacing w:line="240" w:lineRule="auto"/>
        <w:jc w:val="both"/>
        <w:rPr>
          <w:rFonts w:ascii="Times New Roman" w:hAnsi="Times New Roman" w:cs="Times New Roman"/>
          <w:b/>
          <w:i/>
        </w:rPr>
      </w:pPr>
      <w:r w:rsidRPr="00F37696">
        <w:rPr>
          <w:rFonts w:ascii="Times New Roman" w:hAnsi="Times New Roman" w:cs="Times New Roman"/>
          <w:i/>
        </w:rPr>
        <w:t>The undersigned member does hereby agree to the following:</w:t>
      </w:r>
    </w:p>
    <w:p w14:paraId="54386364" w14:textId="727EA4CF" w:rsidR="00E7688C" w:rsidRDefault="00E7688C" w:rsidP="00E7688C">
      <w:pPr>
        <w:autoSpaceDE w:val="0"/>
        <w:autoSpaceDN w:val="0"/>
        <w:adjustRightInd w:val="0"/>
        <w:spacing w:line="240" w:lineRule="auto"/>
        <w:jc w:val="both"/>
        <w:rPr>
          <w:rFonts w:ascii="Times New Roman" w:hAnsi="Times New Roman" w:cs="Times New Roman"/>
          <w:i/>
          <w:u w:val="single"/>
        </w:rPr>
      </w:pPr>
      <w:r w:rsidRPr="0088760B">
        <w:rPr>
          <w:rFonts w:ascii="Times New Roman" w:hAnsi="Times New Roman" w:cs="Times New Roman"/>
          <w:b/>
          <w:bCs/>
          <w:i/>
        </w:rPr>
        <w:t xml:space="preserve">The member will begin paying dues on the first day of March 2026 following the signing of this Agreement and commits to a two-year term from </w:t>
      </w:r>
      <w:r>
        <w:rPr>
          <w:rFonts w:ascii="Times New Roman" w:hAnsi="Times New Roman" w:cs="Times New Roman"/>
          <w:b/>
          <w:bCs/>
          <w:i/>
        </w:rPr>
        <w:t>that first payment</w:t>
      </w:r>
      <w:r w:rsidRPr="0088760B">
        <w:rPr>
          <w:rFonts w:ascii="Times New Roman" w:hAnsi="Times New Roman" w:cs="Times New Roman"/>
          <w:b/>
          <w:bCs/>
          <w:i/>
        </w:rPr>
        <w:t xml:space="preserve">. (Utilization of membership begins immediately following approval of the contract). A credit card will be required on file at all times with the Club, and it will be used to </w:t>
      </w:r>
      <w:r w:rsidR="00943376" w:rsidRPr="0088760B">
        <w:rPr>
          <w:rFonts w:ascii="Times New Roman" w:hAnsi="Times New Roman" w:cs="Times New Roman"/>
          <w:b/>
          <w:bCs/>
          <w:i/>
        </w:rPr>
        <w:t>pay for</w:t>
      </w:r>
      <w:r w:rsidRPr="0088760B">
        <w:rPr>
          <w:rFonts w:ascii="Times New Roman" w:hAnsi="Times New Roman" w:cs="Times New Roman"/>
          <w:b/>
          <w:bCs/>
          <w:i/>
        </w:rPr>
        <w:t xml:space="preserve"> dues, restaurant, and other Club charges</w:t>
      </w:r>
      <w:r w:rsidRPr="0088760B">
        <w:rPr>
          <w:rFonts w:ascii="Times New Roman" w:hAnsi="Times New Roman" w:cs="Times New Roman"/>
          <w:i/>
        </w:rPr>
        <w:t xml:space="preserve">. </w:t>
      </w:r>
      <w:r w:rsidRPr="007709CC">
        <w:rPr>
          <w:rFonts w:ascii="Times New Roman" w:hAnsi="Times New Roman" w:cs="Times New Roman"/>
          <w:i/>
        </w:rPr>
        <w:t xml:space="preserve">The undersigned understands and acknowledges that they will be responsible for making payments for the entire promotional period and that they may not terminate their obligation to make payments for two years from the date of the first dues payment to the Club. Statements are sent by e-mail on the first business day of the month. The member authorizes the Club to charge their credit card for any past-due account balance not paid within 10 days of mailing the monthly statement and further authorizes the Club to collect and charge the remaining monthly dues throughout the two-year period. There will be no minimum spending or automatic gratuity for food and beverages, and there is no initiation fee. </w:t>
      </w:r>
      <w:r>
        <w:rPr>
          <w:rFonts w:ascii="Times New Roman" w:hAnsi="Times New Roman" w:cs="Times New Roman"/>
          <w:i/>
        </w:rPr>
        <w:t xml:space="preserve">After the two-year term, assessments, dues increases, and other charges may apply to your account accordingly. </w:t>
      </w:r>
      <w:r w:rsidRPr="007709CC">
        <w:rPr>
          <w:rFonts w:ascii="Times New Roman" w:hAnsi="Times New Roman" w:cs="Times New Roman"/>
          <w:i/>
        </w:rPr>
        <w:t>The undersigned agrees to the terms and conditions of this Agreement</w:t>
      </w:r>
      <w:r w:rsidRPr="009E1890">
        <w:rPr>
          <w:rFonts w:ascii="Times New Roman" w:hAnsi="Times New Roman" w:cs="Times New Roman"/>
          <w:i/>
          <w:u w:val="single"/>
        </w:rPr>
        <w:t>.</w:t>
      </w:r>
    </w:p>
    <w:p w14:paraId="1249C8C0" w14:textId="77777777" w:rsidR="00E7688C" w:rsidRPr="00D17C18" w:rsidRDefault="00E7688C" w:rsidP="00E7688C">
      <w:pPr>
        <w:spacing w:after="0"/>
        <w:rPr>
          <w:rFonts w:ascii="Baskerville Old Face" w:hAnsi="Baskerville Old Face"/>
          <w:i/>
        </w:rPr>
      </w:pPr>
      <w:r w:rsidRPr="007709CC">
        <w:rPr>
          <w:rFonts w:ascii="Times New Roman" w:hAnsi="Times New Roman" w:cs="Times New Roman"/>
          <w:i/>
        </w:rPr>
        <w:t>No person has been authorized to provide any information or make any representation not contained in this membership plan. If any such information or representation is given, it must not be relied upon as having been authorized by the Club. In the event of a conflict between the terms of membership in the membership plan, rules and regulations, and application for membership, and any other printed materials or oral representations, the membership plan, rules and regulations, and application for membership shall govern.</w:t>
      </w:r>
    </w:p>
    <w:p w14:paraId="4D507A82" w14:textId="32656AE8" w:rsidR="005443F9" w:rsidRPr="00D17C18" w:rsidRDefault="009E1890" w:rsidP="00745264">
      <w:pPr>
        <w:ind w:left="2160"/>
        <w:rPr>
          <w:rFonts w:ascii="Baskerville Old Face" w:hAnsi="Baskerville Old Face"/>
          <w:i/>
          <w:sz w:val="18"/>
          <w:szCs w:val="24"/>
        </w:rPr>
      </w:pPr>
      <w:r w:rsidRPr="00C35B3B">
        <w:rPr>
          <w:rFonts w:ascii="Baskerville Old Face" w:hAnsi="Baskerville Old Face"/>
          <w:b/>
          <w:i/>
          <w:noProof/>
        </w:rPr>
        <mc:AlternateContent>
          <mc:Choice Requires="wps">
            <w:drawing>
              <wp:anchor distT="45720" distB="45720" distL="114300" distR="114300" simplePos="0" relativeHeight="251668480" behindDoc="1" locked="0" layoutInCell="1" allowOverlap="1" wp14:anchorId="2B46B453" wp14:editId="0EBF5087">
                <wp:simplePos x="0" y="0"/>
                <wp:positionH relativeFrom="margin">
                  <wp:posOffset>998855</wp:posOffset>
                </wp:positionH>
                <wp:positionV relativeFrom="paragraph">
                  <wp:posOffset>260562</wp:posOffset>
                </wp:positionV>
                <wp:extent cx="4805680" cy="2352675"/>
                <wp:effectExtent l="0" t="0" r="0" b="9525"/>
                <wp:wrapTight wrapText="bothSides">
                  <wp:wrapPolygon edited="0">
                    <wp:start x="0" y="0"/>
                    <wp:lineTo x="0" y="21513"/>
                    <wp:lineTo x="21492" y="21513"/>
                    <wp:lineTo x="21492"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5680" cy="2352675"/>
                        </a:xfrm>
                        <a:prstGeom prst="rect">
                          <a:avLst/>
                        </a:prstGeom>
                        <a:solidFill>
                          <a:srgbClr val="FFFFFF"/>
                        </a:solidFill>
                        <a:ln w="9525">
                          <a:noFill/>
                          <a:miter lim="800000"/>
                          <a:headEnd/>
                          <a:tailEnd/>
                        </a:ln>
                      </wps:spPr>
                      <wps:txbx>
                        <w:txbxContent>
                          <w:p w14:paraId="09037A9B" w14:textId="10715CE4" w:rsidR="00F37696" w:rsidRPr="00F37696" w:rsidRDefault="00F37696" w:rsidP="00745264">
                            <w:pPr>
                              <w:spacing w:after="0"/>
                              <w:rPr>
                                <w:rFonts w:ascii="Times New Roman" w:hAnsi="Times New Roman" w:cs="Times New Roman"/>
                                <w:b/>
                                <w:i/>
                              </w:rPr>
                            </w:pPr>
                            <w:r w:rsidRPr="00F37696">
                              <w:rPr>
                                <w:rFonts w:ascii="Times New Roman" w:hAnsi="Times New Roman" w:cs="Times New Roman"/>
                                <w:b/>
                                <w:i/>
                              </w:rPr>
                              <w:t>Please check one of the following for your chosen membership:</w:t>
                            </w:r>
                          </w:p>
                          <w:p w14:paraId="2FF48D82" w14:textId="77777777" w:rsidR="00F37696" w:rsidRPr="00F37696" w:rsidRDefault="00F37696" w:rsidP="00745264">
                            <w:pPr>
                              <w:spacing w:after="0"/>
                              <w:rPr>
                                <w:rFonts w:ascii="Times New Roman" w:hAnsi="Times New Roman" w:cs="Times New Roman"/>
                                <w:b/>
                                <w:i/>
                              </w:rPr>
                            </w:pPr>
                          </w:p>
                          <w:p w14:paraId="70B302D3" w14:textId="66B750B0" w:rsidR="00745264" w:rsidRPr="00F37696" w:rsidRDefault="00745264" w:rsidP="00745264">
                            <w:pPr>
                              <w:spacing w:after="0"/>
                              <w:rPr>
                                <w:rFonts w:ascii="Times New Roman" w:hAnsi="Times New Roman" w:cs="Times New Roman"/>
                                <w:b/>
                                <w:i/>
                              </w:rPr>
                            </w:pPr>
                            <w:r w:rsidRPr="00F37696">
                              <w:rPr>
                                <w:rFonts w:ascii="Times New Roman" w:hAnsi="Times New Roman" w:cs="Times New Roman"/>
                                <w:b/>
                                <w:i/>
                              </w:rPr>
                              <w:t xml:space="preserve">___ </w:t>
                            </w:r>
                            <w:r w:rsidR="00A1606E">
                              <w:rPr>
                                <w:rFonts w:ascii="Times New Roman" w:hAnsi="Times New Roman" w:cs="Times New Roman"/>
                                <w:bCs/>
                                <w:i/>
                              </w:rPr>
                              <w:t xml:space="preserve">Full </w:t>
                            </w:r>
                            <w:r w:rsidRPr="00F37696">
                              <w:rPr>
                                <w:rFonts w:ascii="Times New Roman" w:hAnsi="Times New Roman" w:cs="Times New Roman"/>
                                <w:i/>
                              </w:rPr>
                              <w:t xml:space="preserve">Family – 2-Year    </w:t>
                            </w:r>
                            <w:r w:rsidRPr="00F37696">
                              <w:rPr>
                                <w:rFonts w:ascii="Times New Roman" w:hAnsi="Times New Roman" w:cs="Times New Roman"/>
                                <w:i/>
                              </w:rPr>
                              <w:tab/>
                              <w:t xml:space="preserve"> </w:t>
                            </w:r>
                            <w:r w:rsidRPr="00F37696">
                              <w:rPr>
                                <w:rFonts w:ascii="Times New Roman" w:hAnsi="Times New Roman" w:cs="Times New Roman"/>
                                <w:i/>
                              </w:rPr>
                              <w:tab/>
                            </w:r>
                            <w:r w:rsidRPr="00F37696">
                              <w:rPr>
                                <w:rFonts w:ascii="Times New Roman" w:hAnsi="Times New Roman" w:cs="Times New Roman"/>
                                <w:i/>
                              </w:rPr>
                              <w:tab/>
                            </w:r>
                            <w:r w:rsidRPr="00F37696">
                              <w:rPr>
                                <w:rFonts w:ascii="Times New Roman" w:hAnsi="Times New Roman" w:cs="Times New Roman"/>
                                <w:i/>
                              </w:rPr>
                              <w:tab/>
                            </w:r>
                            <w:r w:rsidRPr="00F37696">
                              <w:rPr>
                                <w:rFonts w:ascii="Times New Roman" w:hAnsi="Times New Roman" w:cs="Times New Roman"/>
                                <w:b/>
                                <w:i/>
                              </w:rPr>
                              <w:t>$</w:t>
                            </w:r>
                            <w:r w:rsidR="00632457">
                              <w:rPr>
                                <w:rFonts w:ascii="Times New Roman" w:hAnsi="Times New Roman" w:cs="Times New Roman"/>
                                <w:b/>
                                <w:i/>
                              </w:rPr>
                              <w:t>275</w:t>
                            </w:r>
                            <w:r w:rsidR="00F37696" w:rsidRPr="00F37696">
                              <w:rPr>
                                <w:rFonts w:ascii="Times New Roman" w:hAnsi="Times New Roman" w:cs="Times New Roman"/>
                                <w:b/>
                                <w:i/>
                              </w:rPr>
                              <w:t>/</w:t>
                            </w:r>
                            <w:r w:rsidRPr="00F37696">
                              <w:rPr>
                                <w:rFonts w:ascii="Times New Roman" w:hAnsi="Times New Roman" w:cs="Times New Roman"/>
                                <w:b/>
                                <w:i/>
                              </w:rPr>
                              <w:t>month</w:t>
                            </w:r>
                          </w:p>
                          <w:p w14:paraId="034E4456" w14:textId="6746A15A" w:rsidR="00745264" w:rsidRPr="00F37696" w:rsidRDefault="00745264" w:rsidP="00745264">
                            <w:pPr>
                              <w:spacing w:after="0"/>
                              <w:rPr>
                                <w:rFonts w:ascii="Times New Roman" w:hAnsi="Times New Roman" w:cs="Times New Roman"/>
                                <w:b/>
                                <w:i/>
                              </w:rPr>
                            </w:pPr>
                            <w:r w:rsidRPr="00F37696">
                              <w:rPr>
                                <w:rFonts w:ascii="Times New Roman" w:hAnsi="Times New Roman" w:cs="Times New Roman"/>
                                <w:b/>
                                <w:i/>
                              </w:rPr>
                              <w:t xml:space="preserve">___ </w:t>
                            </w:r>
                            <w:r w:rsidR="00A1606E" w:rsidRPr="00A1606E">
                              <w:rPr>
                                <w:rFonts w:ascii="Times New Roman" w:hAnsi="Times New Roman" w:cs="Times New Roman"/>
                                <w:bCs/>
                                <w:i/>
                              </w:rPr>
                              <w:t>Full</w:t>
                            </w:r>
                            <w:r w:rsidRPr="00F37696">
                              <w:rPr>
                                <w:rFonts w:ascii="Times New Roman" w:hAnsi="Times New Roman" w:cs="Times New Roman"/>
                                <w:i/>
                              </w:rPr>
                              <w:t xml:space="preserve"> Single – 2-Year   </w:t>
                            </w:r>
                            <w:r w:rsidRPr="00F37696">
                              <w:rPr>
                                <w:rFonts w:ascii="Times New Roman" w:hAnsi="Times New Roman" w:cs="Times New Roman"/>
                                <w:i/>
                              </w:rPr>
                              <w:tab/>
                            </w:r>
                            <w:r w:rsidRPr="00F37696">
                              <w:rPr>
                                <w:rFonts w:ascii="Times New Roman" w:hAnsi="Times New Roman" w:cs="Times New Roman"/>
                                <w:i/>
                              </w:rPr>
                              <w:tab/>
                            </w:r>
                            <w:r w:rsidRPr="00F37696">
                              <w:rPr>
                                <w:rFonts w:ascii="Times New Roman" w:hAnsi="Times New Roman" w:cs="Times New Roman"/>
                                <w:i/>
                              </w:rPr>
                              <w:tab/>
                            </w:r>
                            <w:r w:rsidRPr="00F37696">
                              <w:rPr>
                                <w:rFonts w:ascii="Times New Roman" w:hAnsi="Times New Roman" w:cs="Times New Roman"/>
                                <w:i/>
                              </w:rPr>
                              <w:tab/>
                            </w:r>
                            <w:r w:rsidRPr="00F37696">
                              <w:rPr>
                                <w:rFonts w:ascii="Times New Roman" w:hAnsi="Times New Roman" w:cs="Times New Roman"/>
                                <w:b/>
                                <w:i/>
                              </w:rPr>
                              <w:t>$2</w:t>
                            </w:r>
                            <w:r w:rsidR="00632457">
                              <w:rPr>
                                <w:rFonts w:ascii="Times New Roman" w:hAnsi="Times New Roman" w:cs="Times New Roman"/>
                                <w:b/>
                                <w:i/>
                              </w:rPr>
                              <w:t>25</w:t>
                            </w:r>
                            <w:r w:rsidRPr="00F37696">
                              <w:rPr>
                                <w:rFonts w:ascii="Times New Roman" w:hAnsi="Times New Roman" w:cs="Times New Roman"/>
                                <w:b/>
                                <w:i/>
                              </w:rPr>
                              <w:t>/month</w:t>
                            </w:r>
                          </w:p>
                          <w:p w14:paraId="7807D815" w14:textId="3ED6CFCD" w:rsidR="00745264" w:rsidRPr="00F37696" w:rsidRDefault="00745264" w:rsidP="00745264">
                            <w:pPr>
                              <w:spacing w:after="0"/>
                              <w:rPr>
                                <w:rFonts w:ascii="Times New Roman" w:hAnsi="Times New Roman" w:cs="Times New Roman"/>
                                <w:b/>
                                <w:i/>
                              </w:rPr>
                            </w:pPr>
                            <w:r w:rsidRPr="00F37696">
                              <w:rPr>
                                <w:rFonts w:ascii="Times New Roman" w:hAnsi="Times New Roman" w:cs="Times New Roman"/>
                                <w:i/>
                              </w:rPr>
                              <w:t xml:space="preserve">___ </w:t>
                            </w:r>
                            <w:r w:rsidR="00A1606E">
                              <w:rPr>
                                <w:rFonts w:ascii="Times New Roman" w:hAnsi="Times New Roman" w:cs="Times New Roman"/>
                                <w:i/>
                              </w:rPr>
                              <w:t>Full</w:t>
                            </w:r>
                            <w:r w:rsidR="00E22F13">
                              <w:rPr>
                                <w:rFonts w:ascii="Times New Roman" w:hAnsi="Times New Roman" w:cs="Times New Roman"/>
                                <w:i/>
                              </w:rPr>
                              <w:t xml:space="preserve"> </w:t>
                            </w:r>
                            <w:r w:rsidRPr="00F37696">
                              <w:rPr>
                                <w:rFonts w:ascii="Times New Roman" w:hAnsi="Times New Roman" w:cs="Times New Roman"/>
                                <w:i/>
                              </w:rPr>
                              <w:t xml:space="preserve">Junior </w:t>
                            </w:r>
                            <w:r w:rsidR="00632457">
                              <w:rPr>
                                <w:rFonts w:ascii="Times New Roman" w:hAnsi="Times New Roman" w:cs="Times New Roman"/>
                                <w:i/>
                              </w:rPr>
                              <w:t xml:space="preserve">Family </w:t>
                            </w:r>
                            <w:r w:rsidRPr="00F37696">
                              <w:rPr>
                                <w:rFonts w:ascii="Times New Roman" w:hAnsi="Times New Roman" w:cs="Times New Roman"/>
                                <w:i/>
                              </w:rPr>
                              <w:t>30-39 – 2-Year</w:t>
                            </w:r>
                            <w:r w:rsidRPr="00F37696">
                              <w:rPr>
                                <w:rFonts w:ascii="Times New Roman" w:hAnsi="Times New Roman" w:cs="Times New Roman"/>
                                <w:i/>
                              </w:rPr>
                              <w:tab/>
                              <w:t xml:space="preserve">            </w:t>
                            </w:r>
                            <w:r w:rsidRPr="00F37696">
                              <w:rPr>
                                <w:rFonts w:ascii="Times New Roman" w:hAnsi="Times New Roman" w:cs="Times New Roman"/>
                                <w:i/>
                              </w:rPr>
                              <w:tab/>
                            </w:r>
                            <w:r w:rsidRPr="00F37696">
                              <w:rPr>
                                <w:rFonts w:ascii="Times New Roman" w:hAnsi="Times New Roman" w:cs="Times New Roman"/>
                                <w:i/>
                              </w:rPr>
                              <w:tab/>
                            </w:r>
                            <w:r w:rsidRPr="00F37696">
                              <w:rPr>
                                <w:rFonts w:ascii="Times New Roman" w:hAnsi="Times New Roman" w:cs="Times New Roman"/>
                                <w:b/>
                                <w:i/>
                              </w:rPr>
                              <w:t>$</w:t>
                            </w:r>
                            <w:r w:rsidR="00885BC1">
                              <w:rPr>
                                <w:rFonts w:ascii="Times New Roman" w:hAnsi="Times New Roman" w:cs="Times New Roman"/>
                                <w:b/>
                                <w:i/>
                              </w:rPr>
                              <w:t>2</w:t>
                            </w:r>
                            <w:r w:rsidR="00632457">
                              <w:rPr>
                                <w:rFonts w:ascii="Times New Roman" w:hAnsi="Times New Roman" w:cs="Times New Roman"/>
                                <w:b/>
                                <w:i/>
                              </w:rPr>
                              <w:t>40</w:t>
                            </w:r>
                            <w:r w:rsidRPr="00F37696">
                              <w:rPr>
                                <w:rFonts w:ascii="Times New Roman" w:hAnsi="Times New Roman" w:cs="Times New Roman"/>
                                <w:b/>
                                <w:i/>
                              </w:rPr>
                              <w:t xml:space="preserve">/month </w:t>
                            </w:r>
                          </w:p>
                          <w:p w14:paraId="5FF9A46C" w14:textId="4C7BE589" w:rsidR="00745264" w:rsidRPr="00F37696" w:rsidRDefault="00745264" w:rsidP="00745264">
                            <w:pPr>
                              <w:spacing w:after="0"/>
                              <w:rPr>
                                <w:rFonts w:ascii="Times New Roman" w:hAnsi="Times New Roman" w:cs="Times New Roman"/>
                                <w:b/>
                                <w:i/>
                              </w:rPr>
                            </w:pPr>
                            <w:r w:rsidRPr="00F37696">
                              <w:rPr>
                                <w:rFonts w:ascii="Times New Roman" w:hAnsi="Times New Roman" w:cs="Times New Roman"/>
                                <w:b/>
                                <w:i/>
                              </w:rPr>
                              <w:t xml:space="preserve">___ </w:t>
                            </w:r>
                            <w:r w:rsidR="00A1606E" w:rsidRPr="00A1606E">
                              <w:rPr>
                                <w:rFonts w:ascii="Times New Roman" w:hAnsi="Times New Roman" w:cs="Times New Roman"/>
                                <w:bCs/>
                                <w:i/>
                              </w:rPr>
                              <w:t>Full</w:t>
                            </w:r>
                            <w:r w:rsidR="00E22F13">
                              <w:rPr>
                                <w:rFonts w:ascii="Times New Roman" w:hAnsi="Times New Roman" w:cs="Times New Roman"/>
                                <w:b/>
                                <w:i/>
                              </w:rPr>
                              <w:t xml:space="preserve"> </w:t>
                            </w:r>
                            <w:r w:rsidRPr="00F37696">
                              <w:rPr>
                                <w:rFonts w:ascii="Times New Roman" w:hAnsi="Times New Roman" w:cs="Times New Roman"/>
                                <w:i/>
                              </w:rPr>
                              <w:t xml:space="preserve">Junior </w:t>
                            </w:r>
                            <w:r w:rsidR="00632457">
                              <w:rPr>
                                <w:rFonts w:ascii="Times New Roman" w:hAnsi="Times New Roman" w:cs="Times New Roman"/>
                                <w:i/>
                              </w:rPr>
                              <w:t xml:space="preserve">Family </w:t>
                            </w:r>
                            <w:r w:rsidRPr="00F37696">
                              <w:rPr>
                                <w:rFonts w:ascii="Times New Roman" w:hAnsi="Times New Roman" w:cs="Times New Roman"/>
                                <w:i/>
                              </w:rPr>
                              <w:t>29 and Under – 2-Year</w:t>
                            </w:r>
                            <w:r w:rsidRPr="00F37696">
                              <w:rPr>
                                <w:rFonts w:ascii="Times New Roman" w:hAnsi="Times New Roman" w:cs="Times New Roman"/>
                                <w:i/>
                              </w:rPr>
                              <w:tab/>
                              <w:t xml:space="preserve">            </w:t>
                            </w:r>
                            <w:r w:rsidRPr="00F37696">
                              <w:rPr>
                                <w:rFonts w:ascii="Times New Roman" w:hAnsi="Times New Roman" w:cs="Times New Roman"/>
                                <w:i/>
                              </w:rPr>
                              <w:tab/>
                            </w:r>
                            <w:r w:rsidRPr="00F37696">
                              <w:rPr>
                                <w:rFonts w:ascii="Times New Roman" w:hAnsi="Times New Roman" w:cs="Times New Roman"/>
                                <w:b/>
                                <w:i/>
                              </w:rPr>
                              <w:t>$</w:t>
                            </w:r>
                            <w:r w:rsidR="00885BC1">
                              <w:rPr>
                                <w:rFonts w:ascii="Times New Roman" w:hAnsi="Times New Roman" w:cs="Times New Roman"/>
                                <w:b/>
                                <w:i/>
                              </w:rPr>
                              <w:t>2</w:t>
                            </w:r>
                            <w:r w:rsidR="00632457">
                              <w:rPr>
                                <w:rFonts w:ascii="Times New Roman" w:hAnsi="Times New Roman" w:cs="Times New Roman"/>
                                <w:b/>
                                <w:i/>
                              </w:rPr>
                              <w:t>40</w:t>
                            </w:r>
                            <w:r w:rsidRPr="00F37696">
                              <w:rPr>
                                <w:rFonts w:ascii="Times New Roman" w:hAnsi="Times New Roman" w:cs="Times New Roman"/>
                                <w:b/>
                                <w:i/>
                              </w:rPr>
                              <w:t xml:space="preserve">/month </w:t>
                            </w:r>
                          </w:p>
                          <w:p w14:paraId="51553544" w14:textId="2E64A946" w:rsidR="00745264" w:rsidRPr="00F37696" w:rsidRDefault="00745264" w:rsidP="00745264">
                            <w:pPr>
                              <w:spacing w:after="0"/>
                              <w:rPr>
                                <w:rFonts w:ascii="Times New Roman" w:hAnsi="Times New Roman" w:cs="Times New Roman"/>
                                <w:b/>
                                <w:i/>
                              </w:rPr>
                            </w:pPr>
                            <w:r w:rsidRPr="00F37696">
                              <w:rPr>
                                <w:rFonts w:ascii="Times New Roman" w:hAnsi="Times New Roman" w:cs="Times New Roman"/>
                                <w:b/>
                                <w:i/>
                              </w:rPr>
                              <w:t xml:space="preserve">___ </w:t>
                            </w:r>
                            <w:r w:rsidRPr="00F37696">
                              <w:rPr>
                                <w:rFonts w:ascii="Times New Roman" w:hAnsi="Times New Roman" w:cs="Times New Roman"/>
                                <w:i/>
                              </w:rPr>
                              <w:t>Social Family – 2-Year</w:t>
                            </w:r>
                            <w:r w:rsidRPr="00F37696">
                              <w:rPr>
                                <w:rFonts w:ascii="Times New Roman" w:hAnsi="Times New Roman" w:cs="Times New Roman"/>
                                <w:i/>
                              </w:rPr>
                              <w:tab/>
                            </w:r>
                            <w:r w:rsidRPr="00F37696">
                              <w:rPr>
                                <w:rFonts w:ascii="Times New Roman" w:hAnsi="Times New Roman" w:cs="Times New Roman"/>
                                <w:i/>
                              </w:rPr>
                              <w:tab/>
                            </w:r>
                            <w:r w:rsidRPr="00F37696">
                              <w:rPr>
                                <w:rFonts w:ascii="Times New Roman" w:hAnsi="Times New Roman" w:cs="Times New Roman"/>
                                <w:i/>
                              </w:rPr>
                              <w:tab/>
                            </w:r>
                            <w:r w:rsidRPr="00F37696">
                              <w:rPr>
                                <w:rFonts w:ascii="Times New Roman" w:hAnsi="Times New Roman" w:cs="Times New Roman"/>
                                <w:i/>
                              </w:rPr>
                              <w:tab/>
                            </w:r>
                            <w:r w:rsidRPr="00F37696">
                              <w:rPr>
                                <w:rFonts w:ascii="Times New Roman" w:hAnsi="Times New Roman" w:cs="Times New Roman"/>
                                <w:b/>
                                <w:i/>
                              </w:rPr>
                              <w:t>$</w:t>
                            </w:r>
                            <w:r w:rsidR="00885BC1">
                              <w:rPr>
                                <w:rFonts w:ascii="Times New Roman" w:hAnsi="Times New Roman" w:cs="Times New Roman"/>
                                <w:b/>
                                <w:i/>
                              </w:rPr>
                              <w:t>2</w:t>
                            </w:r>
                            <w:r w:rsidR="00632457">
                              <w:rPr>
                                <w:rFonts w:ascii="Times New Roman" w:hAnsi="Times New Roman" w:cs="Times New Roman"/>
                                <w:b/>
                                <w:i/>
                              </w:rPr>
                              <w:t>15</w:t>
                            </w:r>
                            <w:r w:rsidRPr="00F37696">
                              <w:rPr>
                                <w:rFonts w:ascii="Times New Roman" w:hAnsi="Times New Roman" w:cs="Times New Roman"/>
                                <w:b/>
                                <w:i/>
                              </w:rPr>
                              <w:t xml:space="preserve">month </w:t>
                            </w:r>
                          </w:p>
                          <w:p w14:paraId="4CE95655" w14:textId="425FD355" w:rsidR="00745264" w:rsidRPr="00F37696" w:rsidRDefault="00745264" w:rsidP="00745264">
                            <w:pPr>
                              <w:spacing w:after="0"/>
                              <w:rPr>
                                <w:rFonts w:ascii="Times New Roman" w:hAnsi="Times New Roman" w:cs="Times New Roman"/>
                                <w:b/>
                                <w:i/>
                              </w:rPr>
                            </w:pPr>
                            <w:r w:rsidRPr="00F37696">
                              <w:rPr>
                                <w:rFonts w:ascii="Times New Roman" w:hAnsi="Times New Roman" w:cs="Times New Roman"/>
                                <w:i/>
                              </w:rPr>
                              <w:t>___ Social Single – 2-Year</w:t>
                            </w:r>
                            <w:r w:rsidRPr="00F37696">
                              <w:rPr>
                                <w:rFonts w:ascii="Times New Roman" w:hAnsi="Times New Roman" w:cs="Times New Roman"/>
                                <w:i/>
                              </w:rPr>
                              <w:tab/>
                            </w:r>
                            <w:r w:rsidRPr="00F37696">
                              <w:rPr>
                                <w:rFonts w:ascii="Times New Roman" w:hAnsi="Times New Roman" w:cs="Times New Roman"/>
                                <w:i/>
                              </w:rPr>
                              <w:tab/>
                            </w:r>
                            <w:r w:rsidRPr="00F37696">
                              <w:rPr>
                                <w:rFonts w:ascii="Times New Roman" w:hAnsi="Times New Roman" w:cs="Times New Roman"/>
                                <w:i/>
                              </w:rPr>
                              <w:tab/>
                            </w:r>
                            <w:r w:rsidRPr="00F37696">
                              <w:rPr>
                                <w:rFonts w:ascii="Times New Roman" w:hAnsi="Times New Roman" w:cs="Times New Roman"/>
                                <w:i/>
                              </w:rPr>
                              <w:tab/>
                            </w:r>
                            <w:r w:rsidRPr="00F37696">
                              <w:rPr>
                                <w:rFonts w:ascii="Times New Roman" w:hAnsi="Times New Roman" w:cs="Times New Roman"/>
                                <w:b/>
                                <w:i/>
                              </w:rPr>
                              <w:t>$</w:t>
                            </w:r>
                            <w:r w:rsidR="00B44805">
                              <w:rPr>
                                <w:rFonts w:ascii="Times New Roman" w:hAnsi="Times New Roman" w:cs="Times New Roman"/>
                                <w:b/>
                                <w:i/>
                              </w:rPr>
                              <w:t>1</w:t>
                            </w:r>
                            <w:r w:rsidR="00632457">
                              <w:rPr>
                                <w:rFonts w:ascii="Times New Roman" w:hAnsi="Times New Roman" w:cs="Times New Roman"/>
                                <w:b/>
                                <w:i/>
                              </w:rPr>
                              <w:t>65</w:t>
                            </w:r>
                            <w:r w:rsidRPr="00F37696">
                              <w:rPr>
                                <w:rFonts w:ascii="Times New Roman" w:hAnsi="Times New Roman" w:cs="Times New Roman"/>
                                <w:b/>
                                <w:i/>
                              </w:rPr>
                              <w:t>/month</w:t>
                            </w:r>
                          </w:p>
                          <w:p w14:paraId="11170C45" w14:textId="148E1C37" w:rsidR="00745264" w:rsidRPr="00F37696" w:rsidRDefault="00745264" w:rsidP="00745264">
                            <w:pPr>
                              <w:spacing w:after="0"/>
                              <w:rPr>
                                <w:rFonts w:ascii="Times New Roman" w:hAnsi="Times New Roman" w:cs="Times New Roman"/>
                                <w:b/>
                                <w:i/>
                              </w:rPr>
                            </w:pPr>
                            <w:r w:rsidRPr="00F37696">
                              <w:rPr>
                                <w:rFonts w:ascii="Times New Roman" w:hAnsi="Times New Roman" w:cs="Times New Roman"/>
                                <w:b/>
                                <w:i/>
                              </w:rPr>
                              <w:t xml:space="preserve">___ </w:t>
                            </w:r>
                            <w:r w:rsidRPr="00F37696">
                              <w:rPr>
                                <w:rFonts w:ascii="Times New Roman" w:hAnsi="Times New Roman" w:cs="Times New Roman"/>
                                <w:i/>
                              </w:rPr>
                              <w:t>Social Junior</w:t>
                            </w:r>
                            <w:r w:rsidR="00632457">
                              <w:rPr>
                                <w:rFonts w:ascii="Times New Roman" w:hAnsi="Times New Roman" w:cs="Times New Roman"/>
                                <w:i/>
                              </w:rPr>
                              <w:t xml:space="preserve"> Family</w:t>
                            </w:r>
                            <w:r w:rsidRPr="00F37696">
                              <w:rPr>
                                <w:rFonts w:ascii="Times New Roman" w:hAnsi="Times New Roman" w:cs="Times New Roman"/>
                                <w:i/>
                              </w:rPr>
                              <w:t xml:space="preserve"> 20-39 – 2-Year</w:t>
                            </w:r>
                            <w:r w:rsidRPr="00F37696">
                              <w:rPr>
                                <w:rFonts w:ascii="Times New Roman" w:hAnsi="Times New Roman" w:cs="Times New Roman"/>
                                <w:b/>
                                <w:i/>
                              </w:rPr>
                              <w:tab/>
                            </w:r>
                            <w:r w:rsidRPr="00F37696">
                              <w:rPr>
                                <w:rFonts w:ascii="Times New Roman" w:hAnsi="Times New Roman" w:cs="Times New Roman"/>
                                <w:b/>
                                <w:i/>
                              </w:rPr>
                              <w:tab/>
                              <w:t>$1</w:t>
                            </w:r>
                            <w:r w:rsidR="00632457">
                              <w:rPr>
                                <w:rFonts w:ascii="Times New Roman" w:hAnsi="Times New Roman" w:cs="Times New Roman"/>
                                <w:b/>
                                <w:i/>
                              </w:rPr>
                              <w:t>90</w:t>
                            </w:r>
                            <w:r w:rsidRPr="00F37696">
                              <w:rPr>
                                <w:rFonts w:ascii="Times New Roman" w:hAnsi="Times New Roman" w:cs="Times New Roman"/>
                                <w:b/>
                                <w:i/>
                              </w:rPr>
                              <w:t>/month</w:t>
                            </w:r>
                          </w:p>
                          <w:p w14:paraId="3C3E6A84" w14:textId="2A0EEDC9" w:rsidR="00745264" w:rsidRPr="00F37696" w:rsidRDefault="00745264" w:rsidP="00745264">
                            <w:pPr>
                              <w:spacing w:after="0"/>
                              <w:rPr>
                                <w:rFonts w:ascii="Times New Roman" w:hAnsi="Times New Roman" w:cs="Times New Roman"/>
                                <w:b/>
                                <w:i/>
                              </w:rPr>
                            </w:pPr>
                            <w:r w:rsidRPr="00F37696">
                              <w:rPr>
                                <w:rFonts w:ascii="Times New Roman" w:hAnsi="Times New Roman" w:cs="Times New Roman"/>
                                <w:i/>
                              </w:rPr>
                              <w:t>___ Non-Resident Family</w:t>
                            </w:r>
                            <w:r w:rsidRPr="00F37696">
                              <w:rPr>
                                <w:rFonts w:ascii="Times New Roman" w:hAnsi="Times New Roman" w:cs="Times New Roman"/>
                                <w:i/>
                              </w:rPr>
                              <w:tab/>
                            </w:r>
                            <w:r w:rsidRPr="00F37696">
                              <w:rPr>
                                <w:rFonts w:ascii="Times New Roman" w:hAnsi="Times New Roman" w:cs="Times New Roman"/>
                                <w:i/>
                              </w:rPr>
                              <w:tab/>
                            </w:r>
                            <w:r w:rsidRPr="00F37696">
                              <w:rPr>
                                <w:rFonts w:ascii="Times New Roman" w:hAnsi="Times New Roman" w:cs="Times New Roman"/>
                                <w:i/>
                              </w:rPr>
                              <w:tab/>
                            </w:r>
                            <w:r w:rsidRPr="00F37696">
                              <w:rPr>
                                <w:rFonts w:ascii="Times New Roman" w:hAnsi="Times New Roman" w:cs="Times New Roman"/>
                                <w:i/>
                              </w:rPr>
                              <w:tab/>
                            </w:r>
                            <w:r w:rsidRPr="00F37696">
                              <w:rPr>
                                <w:rFonts w:ascii="Times New Roman" w:hAnsi="Times New Roman" w:cs="Times New Roman"/>
                                <w:b/>
                                <w:i/>
                              </w:rPr>
                              <w:t>$1</w:t>
                            </w:r>
                            <w:r w:rsidR="00885BC1">
                              <w:rPr>
                                <w:rFonts w:ascii="Times New Roman" w:hAnsi="Times New Roman" w:cs="Times New Roman"/>
                                <w:b/>
                                <w:i/>
                              </w:rPr>
                              <w:t>8</w:t>
                            </w:r>
                            <w:r w:rsidRPr="00F37696">
                              <w:rPr>
                                <w:rFonts w:ascii="Times New Roman" w:hAnsi="Times New Roman" w:cs="Times New Roman"/>
                                <w:b/>
                                <w:i/>
                              </w:rPr>
                              <w:t>00/year</w:t>
                            </w:r>
                          </w:p>
                          <w:p w14:paraId="41890D50" w14:textId="77A9EC32" w:rsidR="00745264" w:rsidRPr="00F37696" w:rsidRDefault="00745264" w:rsidP="00745264">
                            <w:pPr>
                              <w:spacing w:after="0"/>
                              <w:rPr>
                                <w:rFonts w:ascii="Times New Roman" w:hAnsi="Times New Roman" w:cs="Times New Roman"/>
                                <w:b/>
                                <w:bCs/>
                                <w:i/>
                              </w:rPr>
                            </w:pPr>
                            <w:r w:rsidRPr="00F37696">
                              <w:rPr>
                                <w:rFonts w:ascii="Times New Roman" w:hAnsi="Times New Roman" w:cs="Times New Roman"/>
                                <w:i/>
                              </w:rPr>
                              <w:t>___Corporate Membership 2-5 employees</w:t>
                            </w:r>
                            <w:r w:rsidRPr="00F37696">
                              <w:rPr>
                                <w:rFonts w:ascii="Times New Roman" w:hAnsi="Times New Roman" w:cs="Times New Roman"/>
                                <w:i/>
                              </w:rPr>
                              <w:tab/>
                            </w:r>
                            <w:r w:rsidRPr="00F37696">
                              <w:rPr>
                                <w:rFonts w:ascii="Times New Roman" w:hAnsi="Times New Roman" w:cs="Times New Roman"/>
                                <w:i/>
                              </w:rPr>
                              <w:tab/>
                            </w:r>
                            <w:r w:rsidRPr="00F37696">
                              <w:rPr>
                                <w:rFonts w:ascii="Times New Roman" w:hAnsi="Times New Roman" w:cs="Times New Roman"/>
                                <w:b/>
                                <w:bCs/>
                                <w:i/>
                              </w:rPr>
                              <w:t>$1</w:t>
                            </w:r>
                            <w:r w:rsidR="00062448">
                              <w:rPr>
                                <w:rFonts w:ascii="Times New Roman" w:hAnsi="Times New Roman" w:cs="Times New Roman"/>
                                <w:b/>
                                <w:bCs/>
                                <w:i/>
                              </w:rPr>
                              <w:t>2</w:t>
                            </w:r>
                            <w:r w:rsidR="00C35B3B" w:rsidRPr="00F37696">
                              <w:rPr>
                                <w:rFonts w:ascii="Times New Roman" w:hAnsi="Times New Roman" w:cs="Times New Roman"/>
                                <w:b/>
                                <w:bCs/>
                                <w:i/>
                              </w:rPr>
                              <w:t>0</w:t>
                            </w:r>
                            <w:r w:rsidRPr="00F37696">
                              <w:rPr>
                                <w:rFonts w:ascii="Times New Roman" w:hAnsi="Times New Roman" w:cs="Times New Roman"/>
                                <w:b/>
                                <w:bCs/>
                                <w:i/>
                              </w:rPr>
                              <w:t>0/month</w:t>
                            </w:r>
                          </w:p>
                          <w:p w14:paraId="41D09B37" w14:textId="3545B962" w:rsidR="00745264" w:rsidRPr="00F37696" w:rsidRDefault="00745264" w:rsidP="00745264">
                            <w:pPr>
                              <w:spacing w:after="0"/>
                              <w:rPr>
                                <w:rFonts w:ascii="Times New Roman" w:hAnsi="Times New Roman" w:cs="Times New Roman"/>
                                <w:b/>
                                <w:bCs/>
                                <w:i/>
                              </w:rPr>
                            </w:pPr>
                            <w:r w:rsidRPr="00F37696">
                              <w:rPr>
                                <w:rFonts w:ascii="Times New Roman" w:hAnsi="Times New Roman" w:cs="Times New Roman"/>
                                <w:i/>
                              </w:rPr>
                              <w:t>___Corporate Membership 6-10 employees</w:t>
                            </w:r>
                            <w:r w:rsidRPr="00F37696">
                              <w:rPr>
                                <w:rFonts w:ascii="Times New Roman" w:hAnsi="Times New Roman" w:cs="Times New Roman"/>
                                <w:i/>
                              </w:rPr>
                              <w:tab/>
                            </w:r>
                            <w:r w:rsidRPr="00F37696">
                              <w:rPr>
                                <w:rFonts w:ascii="Times New Roman" w:hAnsi="Times New Roman" w:cs="Times New Roman"/>
                                <w:i/>
                              </w:rPr>
                              <w:tab/>
                            </w:r>
                            <w:r w:rsidRPr="00F37696">
                              <w:rPr>
                                <w:rFonts w:ascii="Times New Roman" w:hAnsi="Times New Roman" w:cs="Times New Roman"/>
                                <w:b/>
                                <w:bCs/>
                                <w:i/>
                              </w:rPr>
                              <w:t>$1</w:t>
                            </w:r>
                            <w:r w:rsidR="00885BC1">
                              <w:rPr>
                                <w:rFonts w:ascii="Times New Roman" w:hAnsi="Times New Roman" w:cs="Times New Roman"/>
                                <w:b/>
                                <w:bCs/>
                                <w:i/>
                              </w:rPr>
                              <w:t>8</w:t>
                            </w:r>
                            <w:r w:rsidRPr="00F37696">
                              <w:rPr>
                                <w:rFonts w:ascii="Times New Roman" w:hAnsi="Times New Roman" w:cs="Times New Roman"/>
                                <w:b/>
                                <w:bCs/>
                                <w:i/>
                              </w:rPr>
                              <w:t>00/month</w:t>
                            </w:r>
                          </w:p>
                          <w:p w14:paraId="775D5841" w14:textId="46BEC402" w:rsidR="00745264" w:rsidRPr="00F37696" w:rsidRDefault="00745264">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46B453" id="_x0000_s1028" type="#_x0000_t202" style="position:absolute;left:0;text-align:left;margin-left:78.65pt;margin-top:20.5pt;width:378.4pt;height:185.25pt;z-index:-251648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" stroked="f">
                <v:textbox>
                  <w:txbxContent>
                    <w:p w14:paraId="09037A9B" w14:textId="10715CE4" w:rsidR="00F37696" w:rsidRPr="00F37696" w:rsidRDefault="00F37696" w:rsidP="00745264">
                      <w:pPr>
                        <w:spacing w:after="0"/>
                        <w:rPr>
                          <w:rFonts w:ascii="Times New Roman" w:hAnsi="Times New Roman" w:cs="Times New Roman"/>
                          <w:b/>
                          <w:i/>
                        </w:rPr>
                      </w:pPr>
                      <w:r w:rsidRPr="00F37696">
                        <w:rPr>
                          <w:rFonts w:ascii="Times New Roman" w:hAnsi="Times New Roman" w:cs="Times New Roman"/>
                          <w:b/>
                          <w:i/>
                        </w:rPr>
                        <w:t>Please check one of the following for your chosen membership:</w:t>
                      </w:r>
                    </w:p>
                    <w:p w14:paraId="2FF48D82" w14:textId="77777777" w:rsidR="00F37696" w:rsidRPr="00F37696" w:rsidRDefault="00F37696" w:rsidP="00745264">
                      <w:pPr>
                        <w:spacing w:after="0"/>
                        <w:rPr>
                          <w:rFonts w:ascii="Times New Roman" w:hAnsi="Times New Roman" w:cs="Times New Roman"/>
                          <w:b/>
                          <w:i/>
                        </w:rPr>
                      </w:pPr>
                    </w:p>
                    <w:p w14:paraId="70B302D3" w14:textId="66B750B0" w:rsidR="00745264" w:rsidRPr="00F37696" w:rsidRDefault="00745264" w:rsidP="00745264">
                      <w:pPr>
                        <w:spacing w:after="0"/>
                        <w:rPr>
                          <w:rFonts w:ascii="Times New Roman" w:hAnsi="Times New Roman" w:cs="Times New Roman"/>
                          <w:b/>
                          <w:i/>
                        </w:rPr>
                      </w:pPr>
                      <w:r w:rsidRPr="00F37696">
                        <w:rPr>
                          <w:rFonts w:ascii="Times New Roman" w:hAnsi="Times New Roman" w:cs="Times New Roman"/>
                          <w:b/>
                          <w:i/>
                        </w:rPr>
                        <w:t xml:space="preserve">___ </w:t>
                      </w:r>
                      <w:r w:rsidR="00A1606E">
                        <w:rPr>
                          <w:rFonts w:ascii="Times New Roman" w:hAnsi="Times New Roman" w:cs="Times New Roman"/>
                          <w:bCs/>
                          <w:i/>
                        </w:rPr>
                        <w:t xml:space="preserve">Full </w:t>
                      </w:r>
                      <w:r w:rsidRPr="00F37696">
                        <w:rPr>
                          <w:rFonts w:ascii="Times New Roman" w:hAnsi="Times New Roman" w:cs="Times New Roman"/>
                          <w:i/>
                        </w:rPr>
                        <w:t xml:space="preserve">Family – 2-Year    </w:t>
                      </w:r>
                      <w:r w:rsidRPr="00F37696">
                        <w:rPr>
                          <w:rFonts w:ascii="Times New Roman" w:hAnsi="Times New Roman" w:cs="Times New Roman"/>
                          <w:i/>
                        </w:rPr>
                        <w:tab/>
                        <w:t xml:space="preserve"> </w:t>
                      </w:r>
                      <w:r w:rsidRPr="00F37696">
                        <w:rPr>
                          <w:rFonts w:ascii="Times New Roman" w:hAnsi="Times New Roman" w:cs="Times New Roman"/>
                          <w:i/>
                        </w:rPr>
                        <w:tab/>
                      </w:r>
                      <w:r w:rsidRPr="00F37696">
                        <w:rPr>
                          <w:rFonts w:ascii="Times New Roman" w:hAnsi="Times New Roman" w:cs="Times New Roman"/>
                          <w:i/>
                        </w:rPr>
                        <w:tab/>
                      </w:r>
                      <w:r w:rsidRPr="00F37696">
                        <w:rPr>
                          <w:rFonts w:ascii="Times New Roman" w:hAnsi="Times New Roman" w:cs="Times New Roman"/>
                          <w:i/>
                        </w:rPr>
                        <w:tab/>
                      </w:r>
                      <w:r w:rsidRPr="00F37696">
                        <w:rPr>
                          <w:rFonts w:ascii="Times New Roman" w:hAnsi="Times New Roman" w:cs="Times New Roman"/>
                          <w:b/>
                          <w:i/>
                        </w:rPr>
                        <w:t>$</w:t>
                      </w:r>
                      <w:r w:rsidR="00632457">
                        <w:rPr>
                          <w:rFonts w:ascii="Times New Roman" w:hAnsi="Times New Roman" w:cs="Times New Roman"/>
                          <w:b/>
                          <w:i/>
                        </w:rPr>
                        <w:t>275</w:t>
                      </w:r>
                      <w:r w:rsidR="00F37696" w:rsidRPr="00F37696">
                        <w:rPr>
                          <w:rFonts w:ascii="Times New Roman" w:hAnsi="Times New Roman" w:cs="Times New Roman"/>
                          <w:b/>
                          <w:i/>
                        </w:rPr>
                        <w:t>/</w:t>
                      </w:r>
                      <w:r w:rsidRPr="00F37696">
                        <w:rPr>
                          <w:rFonts w:ascii="Times New Roman" w:hAnsi="Times New Roman" w:cs="Times New Roman"/>
                          <w:b/>
                          <w:i/>
                        </w:rPr>
                        <w:t>month</w:t>
                      </w:r>
                    </w:p>
                    <w:p w14:paraId="034E4456" w14:textId="6746A15A" w:rsidR="00745264" w:rsidRPr="00F37696" w:rsidRDefault="00745264" w:rsidP="00745264">
                      <w:pPr>
                        <w:spacing w:after="0"/>
                        <w:rPr>
                          <w:rFonts w:ascii="Times New Roman" w:hAnsi="Times New Roman" w:cs="Times New Roman"/>
                          <w:b/>
                          <w:i/>
                        </w:rPr>
                      </w:pPr>
                      <w:r w:rsidRPr="00F37696">
                        <w:rPr>
                          <w:rFonts w:ascii="Times New Roman" w:hAnsi="Times New Roman" w:cs="Times New Roman"/>
                          <w:b/>
                          <w:i/>
                        </w:rPr>
                        <w:t xml:space="preserve">___ </w:t>
                      </w:r>
                      <w:r w:rsidR="00A1606E" w:rsidRPr="00A1606E">
                        <w:rPr>
                          <w:rFonts w:ascii="Times New Roman" w:hAnsi="Times New Roman" w:cs="Times New Roman"/>
                          <w:bCs/>
                          <w:i/>
                        </w:rPr>
                        <w:t>Full</w:t>
                      </w:r>
                      <w:r w:rsidRPr="00F37696">
                        <w:rPr>
                          <w:rFonts w:ascii="Times New Roman" w:hAnsi="Times New Roman" w:cs="Times New Roman"/>
                          <w:i/>
                        </w:rPr>
                        <w:t xml:space="preserve"> Single – 2-Year   </w:t>
                      </w:r>
                      <w:r w:rsidRPr="00F37696">
                        <w:rPr>
                          <w:rFonts w:ascii="Times New Roman" w:hAnsi="Times New Roman" w:cs="Times New Roman"/>
                          <w:i/>
                        </w:rPr>
                        <w:tab/>
                      </w:r>
                      <w:r w:rsidRPr="00F37696">
                        <w:rPr>
                          <w:rFonts w:ascii="Times New Roman" w:hAnsi="Times New Roman" w:cs="Times New Roman"/>
                          <w:i/>
                        </w:rPr>
                        <w:tab/>
                      </w:r>
                      <w:r w:rsidRPr="00F37696">
                        <w:rPr>
                          <w:rFonts w:ascii="Times New Roman" w:hAnsi="Times New Roman" w:cs="Times New Roman"/>
                          <w:i/>
                        </w:rPr>
                        <w:tab/>
                      </w:r>
                      <w:r w:rsidRPr="00F37696">
                        <w:rPr>
                          <w:rFonts w:ascii="Times New Roman" w:hAnsi="Times New Roman" w:cs="Times New Roman"/>
                          <w:i/>
                        </w:rPr>
                        <w:tab/>
                      </w:r>
                      <w:r w:rsidRPr="00F37696">
                        <w:rPr>
                          <w:rFonts w:ascii="Times New Roman" w:hAnsi="Times New Roman" w:cs="Times New Roman"/>
                          <w:b/>
                          <w:i/>
                        </w:rPr>
                        <w:t>$2</w:t>
                      </w:r>
                      <w:r w:rsidR="00632457">
                        <w:rPr>
                          <w:rFonts w:ascii="Times New Roman" w:hAnsi="Times New Roman" w:cs="Times New Roman"/>
                          <w:b/>
                          <w:i/>
                        </w:rPr>
                        <w:t>25</w:t>
                      </w:r>
                      <w:r w:rsidRPr="00F37696">
                        <w:rPr>
                          <w:rFonts w:ascii="Times New Roman" w:hAnsi="Times New Roman" w:cs="Times New Roman"/>
                          <w:b/>
                          <w:i/>
                        </w:rPr>
                        <w:t>/month</w:t>
                      </w:r>
                    </w:p>
                    <w:p w14:paraId="7807D815" w14:textId="3ED6CFCD" w:rsidR="00745264" w:rsidRPr="00F37696" w:rsidRDefault="00745264" w:rsidP="00745264">
                      <w:pPr>
                        <w:spacing w:after="0"/>
                        <w:rPr>
                          <w:rFonts w:ascii="Times New Roman" w:hAnsi="Times New Roman" w:cs="Times New Roman"/>
                          <w:b/>
                          <w:i/>
                        </w:rPr>
                      </w:pPr>
                      <w:r w:rsidRPr="00F37696">
                        <w:rPr>
                          <w:rFonts w:ascii="Times New Roman" w:hAnsi="Times New Roman" w:cs="Times New Roman"/>
                          <w:i/>
                        </w:rPr>
                        <w:t xml:space="preserve">___ </w:t>
                      </w:r>
                      <w:r w:rsidR="00A1606E">
                        <w:rPr>
                          <w:rFonts w:ascii="Times New Roman" w:hAnsi="Times New Roman" w:cs="Times New Roman"/>
                          <w:i/>
                        </w:rPr>
                        <w:t>Full</w:t>
                      </w:r>
                      <w:r w:rsidR="00E22F13">
                        <w:rPr>
                          <w:rFonts w:ascii="Times New Roman" w:hAnsi="Times New Roman" w:cs="Times New Roman"/>
                          <w:i/>
                        </w:rPr>
                        <w:t xml:space="preserve"> </w:t>
                      </w:r>
                      <w:r w:rsidRPr="00F37696">
                        <w:rPr>
                          <w:rFonts w:ascii="Times New Roman" w:hAnsi="Times New Roman" w:cs="Times New Roman"/>
                          <w:i/>
                        </w:rPr>
                        <w:t xml:space="preserve">Junior </w:t>
                      </w:r>
                      <w:r w:rsidR="00632457">
                        <w:rPr>
                          <w:rFonts w:ascii="Times New Roman" w:hAnsi="Times New Roman" w:cs="Times New Roman"/>
                          <w:i/>
                        </w:rPr>
                        <w:t xml:space="preserve">Family </w:t>
                      </w:r>
                      <w:r w:rsidRPr="00F37696">
                        <w:rPr>
                          <w:rFonts w:ascii="Times New Roman" w:hAnsi="Times New Roman" w:cs="Times New Roman"/>
                          <w:i/>
                        </w:rPr>
                        <w:t>30-39 – 2-Year</w:t>
                      </w:r>
                      <w:r w:rsidRPr="00F37696">
                        <w:rPr>
                          <w:rFonts w:ascii="Times New Roman" w:hAnsi="Times New Roman" w:cs="Times New Roman"/>
                          <w:i/>
                        </w:rPr>
                        <w:tab/>
                        <w:t xml:space="preserve">            </w:t>
                      </w:r>
                      <w:r w:rsidRPr="00F37696">
                        <w:rPr>
                          <w:rFonts w:ascii="Times New Roman" w:hAnsi="Times New Roman" w:cs="Times New Roman"/>
                          <w:i/>
                        </w:rPr>
                        <w:tab/>
                      </w:r>
                      <w:r w:rsidRPr="00F37696">
                        <w:rPr>
                          <w:rFonts w:ascii="Times New Roman" w:hAnsi="Times New Roman" w:cs="Times New Roman"/>
                          <w:i/>
                        </w:rPr>
                        <w:tab/>
                      </w:r>
                      <w:r w:rsidRPr="00F37696">
                        <w:rPr>
                          <w:rFonts w:ascii="Times New Roman" w:hAnsi="Times New Roman" w:cs="Times New Roman"/>
                          <w:b/>
                          <w:i/>
                        </w:rPr>
                        <w:t>$</w:t>
                      </w:r>
                      <w:r w:rsidR="00885BC1">
                        <w:rPr>
                          <w:rFonts w:ascii="Times New Roman" w:hAnsi="Times New Roman" w:cs="Times New Roman"/>
                          <w:b/>
                          <w:i/>
                        </w:rPr>
                        <w:t>2</w:t>
                      </w:r>
                      <w:r w:rsidR="00632457">
                        <w:rPr>
                          <w:rFonts w:ascii="Times New Roman" w:hAnsi="Times New Roman" w:cs="Times New Roman"/>
                          <w:b/>
                          <w:i/>
                        </w:rPr>
                        <w:t>40</w:t>
                      </w:r>
                      <w:r w:rsidRPr="00F37696">
                        <w:rPr>
                          <w:rFonts w:ascii="Times New Roman" w:hAnsi="Times New Roman" w:cs="Times New Roman"/>
                          <w:b/>
                          <w:i/>
                        </w:rPr>
                        <w:t xml:space="preserve">/month </w:t>
                      </w:r>
                    </w:p>
                    <w:p w14:paraId="5FF9A46C" w14:textId="4C7BE589" w:rsidR="00745264" w:rsidRPr="00F37696" w:rsidRDefault="00745264" w:rsidP="00745264">
                      <w:pPr>
                        <w:spacing w:after="0"/>
                        <w:rPr>
                          <w:rFonts w:ascii="Times New Roman" w:hAnsi="Times New Roman" w:cs="Times New Roman"/>
                          <w:b/>
                          <w:i/>
                        </w:rPr>
                      </w:pPr>
                      <w:r w:rsidRPr="00F37696">
                        <w:rPr>
                          <w:rFonts w:ascii="Times New Roman" w:hAnsi="Times New Roman" w:cs="Times New Roman"/>
                          <w:b/>
                          <w:i/>
                        </w:rPr>
                        <w:t xml:space="preserve">___ </w:t>
                      </w:r>
                      <w:r w:rsidR="00A1606E" w:rsidRPr="00A1606E">
                        <w:rPr>
                          <w:rFonts w:ascii="Times New Roman" w:hAnsi="Times New Roman" w:cs="Times New Roman"/>
                          <w:bCs/>
                          <w:i/>
                        </w:rPr>
                        <w:t>Full</w:t>
                      </w:r>
                      <w:r w:rsidR="00E22F13">
                        <w:rPr>
                          <w:rFonts w:ascii="Times New Roman" w:hAnsi="Times New Roman" w:cs="Times New Roman"/>
                          <w:b/>
                          <w:i/>
                        </w:rPr>
                        <w:t xml:space="preserve"> </w:t>
                      </w:r>
                      <w:r w:rsidRPr="00F37696">
                        <w:rPr>
                          <w:rFonts w:ascii="Times New Roman" w:hAnsi="Times New Roman" w:cs="Times New Roman"/>
                          <w:i/>
                        </w:rPr>
                        <w:t xml:space="preserve">Junior </w:t>
                      </w:r>
                      <w:r w:rsidR="00632457">
                        <w:rPr>
                          <w:rFonts w:ascii="Times New Roman" w:hAnsi="Times New Roman" w:cs="Times New Roman"/>
                          <w:i/>
                        </w:rPr>
                        <w:t xml:space="preserve">Family </w:t>
                      </w:r>
                      <w:r w:rsidRPr="00F37696">
                        <w:rPr>
                          <w:rFonts w:ascii="Times New Roman" w:hAnsi="Times New Roman" w:cs="Times New Roman"/>
                          <w:i/>
                        </w:rPr>
                        <w:t xml:space="preserve">29 and </w:t>
                      </w:r>
                      <w:proofErr w:type="gramStart"/>
                      <w:r w:rsidRPr="00F37696">
                        <w:rPr>
                          <w:rFonts w:ascii="Times New Roman" w:hAnsi="Times New Roman" w:cs="Times New Roman"/>
                          <w:i/>
                        </w:rPr>
                        <w:t>Under</w:t>
                      </w:r>
                      <w:proofErr w:type="gramEnd"/>
                      <w:r w:rsidRPr="00F37696">
                        <w:rPr>
                          <w:rFonts w:ascii="Times New Roman" w:hAnsi="Times New Roman" w:cs="Times New Roman"/>
                          <w:i/>
                        </w:rPr>
                        <w:t xml:space="preserve"> – 2-Year</w:t>
                      </w:r>
                      <w:r w:rsidRPr="00F37696">
                        <w:rPr>
                          <w:rFonts w:ascii="Times New Roman" w:hAnsi="Times New Roman" w:cs="Times New Roman"/>
                          <w:i/>
                        </w:rPr>
                        <w:tab/>
                        <w:t xml:space="preserve">            </w:t>
                      </w:r>
                      <w:r w:rsidRPr="00F37696">
                        <w:rPr>
                          <w:rFonts w:ascii="Times New Roman" w:hAnsi="Times New Roman" w:cs="Times New Roman"/>
                          <w:i/>
                        </w:rPr>
                        <w:tab/>
                      </w:r>
                      <w:r w:rsidRPr="00F37696">
                        <w:rPr>
                          <w:rFonts w:ascii="Times New Roman" w:hAnsi="Times New Roman" w:cs="Times New Roman"/>
                          <w:b/>
                          <w:i/>
                        </w:rPr>
                        <w:t>$</w:t>
                      </w:r>
                      <w:r w:rsidR="00885BC1">
                        <w:rPr>
                          <w:rFonts w:ascii="Times New Roman" w:hAnsi="Times New Roman" w:cs="Times New Roman"/>
                          <w:b/>
                          <w:i/>
                        </w:rPr>
                        <w:t>2</w:t>
                      </w:r>
                      <w:r w:rsidR="00632457">
                        <w:rPr>
                          <w:rFonts w:ascii="Times New Roman" w:hAnsi="Times New Roman" w:cs="Times New Roman"/>
                          <w:b/>
                          <w:i/>
                        </w:rPr>
                        <w:t>40</w:t>
                      </w:r>
                      <w:r w:rsidRPr="00F37696">
                        <w:rPr>
                          <w:rFonts w:ascii="Times New Roman" w:hAnsi="Times New Roman" w:cs="Times New Roman"/>
                          <w:b/>
                          <w:i/>
                        </w:rPr>
                        <w:t xml:space="preserve">/month </w:t>
                      </w:r>
                    </w:p>
                    <w:p w14:paraId="51553544" w14:textId="2E64A946" w:rsidR="00745264" w:rsidRPr="00F37696" w:rsidRDefault="00745264" w:rsidP="00745264">
                      <w:pPr>
                        <w:spacing w:after="0"/>
                        <w:rPr>
                          <w:rFonts w:ascii="Times New Roman" w:hAnsi="Times New Roman" w:cs="Times New Roman"/>
                          <w:b/>
                          <w:i/>
                        </w:rPr>
                      </w:pPr>
                      <w:r w:rsidRPr="00F37696">
                        <w:rPr>
                          <w:rFonts w:ascii="Times New Roman" w:hAnsi="Times New Roman" w:cs="Times New Roman"/>
                          <w:b/>
                          <w:i/>
                        </w:rPr>
                        <w:t xml:space="preserve">___ </w:t>
                      </w:r>
                      <w:r w:rsidRPr="00F37696">
                        <w:rPr>
                          <w:rFonts w:ascii="Times New Roman" w:hAnsi="Times New Roman" w:cs="Times New Roman"/>
                          <w:i/>
                        </w:rPr>
                        <w:t>Social Family – 2-Year</w:t>
                      </w:r>
                      <w:r w:rsidRPr="00F37696">
                        <w:rPr>
                          <w:rFonts w:ascii="Times New Roman" w:hAnsi="Times New Roman" w:cs="Times New Roman"/>
                          <w:i/>
                        </w:rPr>
                        <w:tab/>
                      </w:r>
                      <w:r w:rsidRPr="00F37696">
                        <w:rPr>
                          <w:rFonts w:ascii="Times New Roman" w:hAnsi="Times New Roman" w:cs="Times New Roman"/>
                          <w:i/>
                        </w:rPr>
                        <w:tab/>
                      </w:r>
                      <w:r w:rsidRPr="00F37696">
                        <w:rPr>
                          <w:rFonts w:ascii="Times New Roman" w:hAnsi="Times New Roman" w:cs="Times New Roman"/>
                          <w:i/>
                        </w:rPr>
                        <w:tab/>
                      </w:r>
                      <w:r w:rsidRPr="00F37696">
                        <w:rPr>
                          <w:rFonts w:ascii="Times New Roman" w:hAnsi="Times New Roman" w:cs="Times New Roman"/>
                          <w:i/>
                        </w:rPr>
                        <w:tab/>
                      </w:r>
                      <w:r w:rsidRPr="00F37696">
                        <w:rPr>
                          <w:rFonts w:ascii="Times New Roman" w:hAnsi="Times New Roman" w:cs="Times New Roman"/>
                          <w:b/>
                          <w:i/>
                        </w:rPr>
                        <w:t>$</w:t>
                      </w:r>
                      <w:r w:rsidR="00885BC1">
                        <w:rPr>
                          <w:rFonts w:ascii="Times New Roman" w:hAnsi="Times New Roman" w:cs="Times New Roman"/>
                          <w:b/>
                          <w:i/>
                        </w:rPr>
                        <w:t>2</w:t>
                      </w:r>
                      <w:r w:rsidR="00632457">
                        <w:rPr>
                          <w:rFonts w:ascii="Times New Roman" w:hAnsi="Times New Roman" w:cs="Times New Roman"/>
                          <w:b/>
                          <w:i/>
                        </w:rPr>
                        <w:t>15</w:t>
                      </w:r>
                      <w:r w:rsidRPr="00F37696">
                        <w:rPr>
                          <w:rFonts w:ascii="Times New Roman" w:hAnsi="Times New Roman" w:cs="Times New Roman"/>
                          <w:b/>
                          <w:i/>
                        </w:rPr>
                        <w:t xml:space="preserve">month </w:t>
                      </w:r>
                    </w:p>
                    <w:p w14:paraId="4CE95655" w14:textId="425FD355" w:rsidR="00745264" w:rsidRPr="00F37696" w:rsidRDefault="00745264" w:rsidP="00745264">
                      <w:pPr>
                        <w:spacing w:after="0"/>
                        <w:rPr>
                          <w:rFonts w:ascii="Times New Roman" w:hAnsi="Times New Roman" w:cs="Times New Roman"/>
                          <w:b/>
                          <w:i/>
                        </w:rPr>
                      </w:pPr>
                      <w:r w:rsidRPr="00F37696">
                        <w:rPr>
                          <w:rFonts w:ascii="Times New Roman" w:hAnsi="Times New Roman" w:cs="Times New Roman"/>
                          <w:i/>
                        </w:rPr>
                        <w:t>___ Social Single – 2-Year</w:t>
                      </w:r>
                      <w:r w:rsidRPr="00F37696">
                        <w:rPr>
                          <w:rFonts w:ascii="Times New Roman" w:hAnsi="Times New Roman" w:cs="Times New Roman"/>
                          <w:i/>
                        </w:rPr>
                        <w:tab/>
                      </w:r>
                      <w:r w:rsidRPr="00F37696">
                        <w:rPr>
                          <w:rFonts w:ascii="Times New Roman" w:hAnsi="Times New Roman" w:cs="Times New Roman"/>
                          <w:i/>
                        </w:rPr>
                        <w:tab/>
                      </w:r>
                      <w:r w:rsidRPr="00F37696">
                        <w:rPr>
                          <w:rFonts w:ascii="Times New Roman" w:hAnsi="Times New Roman" w:cs="Times New Roman"/>
                          <w:i/>
                        </w:rPr>
                        <w:tab/>
                      </w:r>
                      <w:r w:rsidRPr="00F37696">
                        <w:rPr>
                          <w:rFonts w:ascii="Times New Roman" w:hAnsi="Times New Roman" w:cs="Times New Roman"/>
                          <w:i/>
                        </w:rPr>
                        <w:tab/>
                      </w:r>
                      <w:r w:rsidRPr="00F37696">
                        <w:rPr>
                          <w:rFonts w:ascii="Times New Roman" w:hAnsi="Times New Roman" w:cs="Times New Roman"/>
                          <w:b/>
                          <w:i/>
                        </w:rPr>
                        <w:t>$</w:t>
                      </w:r>
                      <w:r w:rsidR="00B44805">
                        <w:rPr>
                          <w:rFonts w:ascii="Times New Roman" w:hAnsi="Times New Roman" w:cs="Times New Roman"/>
                          <w:b/>
                          <w:i/>
                        </w:rPr>
                        <w:t>1</w:t>
                      </w:r>
                      <w:r w:rsidR="00632457">
                        <w:rPr>
                          <w:rFonts w:ascii="Times New Roman" w:hAnsi="Times New Roman" w:cs="Times New Roman"/>
                          <w:b/>
                          <w:i/>
                        </w:rPr>
                        <w:t>65</w:t>
                      </w:r>
                      <w:r w:rsidRPr="00F37696">
                        <w:rPr>
                          <w:rFonts w:ascii="Times New Roman" w:hAnsi="Times New Roman" w:cs="Times New Roman"/>
                          <w:b/>
                          <w:i/>
                        </w:rPr>
                        <w:t>/month</w:t>
                      </w:r>
                    </w:p>
                    <w:p w14:paraId="11170C45" w14:textId="148E1C37" w:rsidR="00745264" w:rsidRPr="00F37696" w:rsidRDefault="00745264" w:rsidP="00745264">
                      <w:pPr>
                        <w:spacing w:after="0"/>
                        <w:rPr>
                          <w:rFonts w:ascii="Times New Roman" w:hAnsi="Times New Roman" w:cs="Times New Roman"/>
                          <w:b/>
                          <w:i/>
                        </w:rPr>
                      </w:pPr>
                      <w:r w:rsidRPr="00F37696">
                        <w:rPr>
                          <w:rFonts w:ascii="Times New Roman" w:hAnsi="Times New Roman" w:cs="Times New Roman"/>
                          <w:b/>
                          <w:i/>
                        </w:rPr>
                        <w:t xml:space="preserve">___ </w:t>
                      </w:r>
                      <w:r w:rsidRPr="00F37696">
                        <w:rPr>
                          <w:rFonts w:ascii="Times New Roman" w:hAnsi="Times New Roman" w:cs="Times New Roman"/>
                          <w:i/>
                        </w:rPr>
                        <w:t>Social Junior</w:t>
                      </w:r>
                      <w:r w:rsidR="00632457">
                        <w:rPr>
                          <w:rFonts w:ascii="Times New Roman" w:hAnsi="Times New Roman" w:cs="Times New Roman"/>
                          <w:i/>
                        </w:rPr>
                        <w:t xml:space="preserve"> Family</w:t>
                      </w:r>
                      <w:r w:rsidRPr="00F37696">
                        <w:rPr>
                          <w:rFonts w:ascii="Times New Roman" w:hAnsi="Times New Roman" w:cs="Times New Roman"/>
                          <w:i/>
                        </w:rPr>
                        <w:t xml:space="preserve"> 20-39 – 2-Year</w:t>
                      </w:r>
                      <w:r w:rsidRPr="00F37696">
                        <w:rPr>
                          <w:rFonts w:ascii="Times New Roman" w:hAnsi="Times New Roman" w:cs="Times New Roman"/>
                          <w:b/>
                          <w:i/>
                        </w:rPr>
                        <w:tab/>
                      </w:r>
                      <w:r w:rsidRPr="00F37696">
                        <w:rPr>
                          <w:rFonts w:ascii="Times New Roman" w:hAnsi="Times New Roman" w:cs="Times New Roman"/>
                          <w:b/>
                          <w:i/>
                        </w:rPr>
                        <w:tab/>
                        <w:t>$1</w:t>
                      </w:r>
                      <w:r w:rsidR="00632457">
                        <w:rPr>
                          <w:rFonts w:ascii="Times New Roman" w:hAnsi="Times New Roman" w:cs="Times New Roman"/>
                          <w:b/>
                          <w:i/>
                        </w:rPr>
                        <w:t>90</w:t>
                      </w:r>
                      <w:r w:rsidRPr="00F37696">
                        <w:rPr>
                          <w:rFonts w:ascii="Times New Roman" w:hAnsi="Times New Roman" w:cs="Times New Roman"/>
                          <w:b/>
                          <w:i/>
                        </w:rPr>
                        <w:t>/month</w:t>
                      </w:r>
                    </w:p>
                    <w:p w14:paraId="3C3E6A84" w14:textId="2A0EEDC9" w:rsidR="00745264" w:rsidRPr="00F37696" w:rsidRDefault="00745264" w:rsidP="00745264">
                      <w:pPr>
                        <w:spacing w:after="0"/>
                        <w:rPr>
                          <w:rFonts w:ascii="Times New Roman" w:hAnsi="Times New Roman" w:cs="Times New Roman"/>
                          <w:b/>
                          <w:i/>
                        </w:rPr>
                      </w:pPr>
                      <w:r w:rsidRPr="00F37696">
                        <w:rPr>
                          <w:rFonts w:ascii="Times New Roman" w:hAnsi="Times New Roman" w:cs="Times New Roman"/>
                          <w:i/>
                        </w:rPr>
                        <w:t>___ Non-Resident Family</w:t>
                      </w:r>
                      <w:r w:rsidRPr="00F37696">
                        <w:rPr>
                          <w:rFonts w:ascii="Times New Roman" w:hAnsi="Times New Roman" w:cs="Times New Roman"/>
                          <w:i/>
                        </w:rPr>
                        <w:tab/>
                      </w:r>
                      <w:r w:rsidRPr="00F37696">
                        <w:rPr>
                          <w:rFonts w:ascii="Times New Roman" w:hAnsi="Times New Roman" w:cs="Times New Roman"/>
                          <w:i/>
                        </w:rPr>
                        <w:tab/>
                      </w:r>
                      <w:r w:rsidRPr="00F37696">
                        <w:rPr>
                          <w:rFonts w:ascii="Times New Roman" w:hAnsi="Times New Roman" w:cs="Times New Roman"/>
                          <w:i/>
                        </w:rPr>
                        <w:tab/>
                      </w:r>
                      <w:r w:rsidRPr="00F37696">
                        <w:rPr>
                          <w:rFonts w:ascii="Times New Roman" w:hAnsi="Times New Roman" w:cs="Times New Roman"/>
                          <w:i/>
                        </w:rPr>
                        <w:tab/>
                      </w:r>
                      <w:r w:rsidRPr="00F37696">
                        <w:rPr>
                          <w:rFonts w:ascii="Times New Roman" w:hAnsi="Times New Roman" w:cs="Times New Roman"/>
                          <w:b/>
                          <w:i/>
                        </w:rPr>
                        <w:t>$1</w:t>
                      </w:r>
                      <w:r w:rsidR="00885BC1">
                        <w:rPr>
                          <w:rFonts w:ascii="Times New Roman" w:hAnsi="Times New Roman" w:cs="Times New Roman"/>
                          <w:b/>
                          <w:i/>
                        </w:rPr>
                        <w:t>8</w:t>
                      </w:r>
                      <w:r w:rsidRPr="00F37696">
                        <w:rPr>
                          <w:rFonts w:ascii="Times New Roman" w:hAnsi="Times New Roman" w:cs="Times New Roman"/>
                          <w:b/>
                          <w:i/>
                        </w:rPr>
                        <w:t>00/year</w:t>
                      </w:r>
                    </w:p>
                    <w:p w14:paraId="41890D50" w14:textId="77A9EC32" w:rsidR="00745264" w:rsidRPr="00F37696" w:rsidRDefault="00745264" w:rsidP="00745264">
                      <w:pPr>
                        <w:spacing w:after="0"/>
                        <w:rPr>
                          <w:rFonts w:ascii="Times New Roman" w:hAnsi="Times New Roman" w:cs="Times New Roman"/>
                          <w:b/>
                          <w:bCs/>
                          <w:i/>
                        </w:rPr>
                      </w:pPr>
                      <w:r w:rsidRPr="00F37696">
                        <w:rPr>
                          <w:rFonts w:ascii="Times New Roman" w:hAnsi="Times New Roman" w:cs="Times New Roman"/>
                          <w:i/>
                        </w:rPr>
                        <w:t>___Corporate Membership 2-5 employees</w:t>
                      </w:r>
                      <w:r w:rsidRPr="00F37696">
                        <w:rPr>
                          <w:rFonts w:ascii="Times New Roman" w:hAnsi="Times New Roman" w:cs="Times New Roman"/>
                          <w:i/>
                        </w:rPr>
                        <w:tab/>
                      </w:r>
                      <w:r w:rsidRPr="00F37696">
                        <w:rPr>
                          <w:rFonts w:ascii="Times New Roman" w:hAnsi="Times New Roman" w:cs="Times New Roman"/>
                          <w:i/>
                        </w:rPr>
                        <w:tab/>
                      </w:r>
                      <w:r w:rsidRPr="00F37696">
                        <w:rPr>
                          <w:rFonts w:ascii="Times New Roman" w:hAnsi="Times New Roman" w:cs="Times New Roman"/>
                          <w:b/>
                          <w:bCs/>
                          <w:i/>
                        </w:rPr>
                        <w:t>$1</w:t>
                      </w:r>
                      <w:r w:rsidR="00062448">
                        <w:rPr>
                          <w:rFonts w:ascii="Times New Roman" w:hAnsi="Times New Roman" w:cs="Times New Roman"/>
                          <w:b/>
                          <w:bCs/>
                          <w:i/>
                        </w:rPr>
                        <w:t>2</w:t>
                      </w:r>
                      <w:r w:rsidR="00C35B3B" w:rsidRPr="00F37696">
                        <w:rPr>
                          <w:rFonts w:ascii="Times New Roman" w:hAnsi="Times New Roman" w:cs="Times New Roman"/>
                          <w:b/>
                          <w:bCs/>
                          <w:i/>
                        </w:rPr>
                        <w:t>0</w:t>
                      </w:r>
                      <w:r w:rsidRPr="00F37696">
                        <w:rPr>
                          <w:rFonts w:ascii="Times New Roman" w:hAnsi="Times New Roman" w:cs="Times New Roman"/>
                          <w:b/>
                          <w:bCs/>
                          <w:i/>
                        </w:rPr>
                        <w:t>0/month</w:t>
                      </w:r>
                    </w:p>
                    <w:p w14:paraId="41D09B37" w14:textId="3545B962" w:rsidR="00745264" w:rsidRPr="00F37696" w:rsidRDefault="00745264" w:rsidP="00745264">
                      <w:pPr>
                        <w:spacing w:after="0"/>
                        <w:rPr>
                          <w:rFonts w:ascii="Times New Roman" w:hAnsi="Times New Roman" w:cs="Times New Roman"/>
                          <w:b/>
                          <w:bCs/>
                          <w:i/>
                        </w:rPr>
                      </w:pPr>
                      <w:r w:rsidRPr="00F37696">
                        <w:rPr>
                          <w:rFonts w:ascii="Times New Roman" w:hAnsi="Times New Roman" w:cs="Times New Roman"/>
                          <w:i/>
                        </w:rPr>
                        <w:t>___Corporate Membership 6-10 employees</w:t>
                      </w:r>
                      <w:r w:rsidRPr="00F37696">
                        <w:rPr>
                          <w:rFonts w:ascii="Times New Roman" w:hAnsi="Times New Roman" w:cs="Times New Roman"/>
                          <w:i/>
                        </w:rPr>
                        <w:tab/>
                      </w:r>
                      <w:r w:rsidRPr="00F37696">
                        <w:rPr>
                          <w:rFonts w:ascii="Times New Roman" w:hAnsi="Times New Roman" w:cs="Times New Roman"/>
                          <w:i/>
                        </w:rPr>
                        <w:tab/>
                      </w:r>
                      <w:r w:rsidRPr="00F37696">
                        <w:rPr>
                          <w:rFonts w:ascii="Times New Roman" w:hAnsi="Times New Roman" w:cs="Times New Roman"/>
                          <w:b/>
                          <w:bCs/>
                          <w:i/>
                        </w:rPr>
                        <w:t>$1</w:t>
                      </w:r>
                      <w:r w:rsidR="00885BC1">
                        <w:rPr>
                          <w:rFonts w:ascii="Times New Roman" w:hAnsi="Times New Roman" w:cs="Times New Roman"/>
                          <w:b/>
                          <w:bCs/>
                          <w:i/>
                        </w:rPr>
                        <w:t>8</w:t>
                      </w:r>
                      <w:r w:rsidRPr="00F37696">
                        <w:rPr>
                          <w:rFonts w:ascii="Times New Roman" w:hAnsi="Times New Roman" w:cs="Times New Roman"/>
                          <w:b/>
                          <w:bCs/>
                          <w:i/>
                        </w:rPr>
                        <w:t>00/month</w:t>
                      </w:r>
                    </w:p>
                    <w:p w14:paraId="775D5841" w14:textId="46BEC402" w:rsidR="00745264" w:rsidRPr="00F37696" w:rsidRDefault="00745264">
                      <w:pPr>
                        <w:rPr>
                          <w:rFonts w:ascii="Times New Roman" w:hAnsi="Times New Roman" w:cs="Times New Roman"/>
                        </w:rPr>
                      </w:pPr>
                    </w:p>
                  </w:txbxContent>
                </v:textbox>
                <w10:wrap type="tight" anchorx="margin"/>
              </v:shape>
            </w:pict>
          </mc:Fallback>
        </mc:AlternateContent>
      </w:r>
      <w:r w:rsidR="005443F9" w:rsidRPr="00D17C18">
        <w:rPr>
          <w:rFonts w:ascii="Baskerville Old Face" w:hAnsi="Baskerville Old Face"/>
          <w:i/>
        </w:rPr>
        <w:tab/>
      </w:r>
      <w:r w:rsidR="005443F9" w:rsidRPr="00D17C18">
        <w:rPr>
          <w:rFonts w:ascii="Baskerville Old Face" w:hAnsi="Baskerville Old Face"/>
          <w:i/>
        </w:rPr>
        <w:tab/>
      </w:r>
      <w:r w:rsidR="005443F9" w:rsidRPr="00D17C18">
        <w:rPr>
          <w:rFonts w:ascii="Baskerville Old Face" w:hAnsi="Baskerville Old Face"/>
          <w:i/>
        </w:rPr>
        <w:tab/>
      </w:r>
      <w:r w:rsidR="005443F9" w:rsidRPr="00D17C18">
        <w:rPr>
          <w:rFonts w:ascii="Baskerville Old Face" w:hAnsi="Baskerville Old Face"/>
          <w:i/>
        </w:rPr>
        <w:tab/>
      </w:r>
      <w:r w:rsidR="005443F9" w:rsidRPr="00D17C18">
        <w:rPr>
          <w:rFonts w:ascii="Baskerville Old Face" w:hAnsi="Baskerville Old Face"/>
          <w:i/>
        </w:rPr>
        <w:br/>
      </w:r>
    </w:p>
    <w:p w14:paraId="2378B96D" w14:textId="7B987A11" w:rsidR="005443F9" w:rsidRPr="00D17C18" w:rsidRDefault="005443F9" w:rsidP="005443F9">
      <w:pPr>
        <w:spacing w:after="0"/>
        <w:jc w:val="center"/>
        <w:rPr>
          <w:rFonts w:ascii="Baskerville Old Face" w:hAnsi="Baskerville Old Face"/>
          <w:i/>
          <w:sz w:val="18"/>
        </w:rPr>
      </w:pPr>
    </w:p>
    <w:p w14:paraId="28C838B0" w14:textId="1013722E" w:rsidR="005443F9" w:rsidRPr="00C60CF3" w:rsidRDefault="005443F9" w:rsidP="00745264">
      <w:pPr>
        <w:spacing w:after="0"/>
        <w:ind w:left="720"/>
        <w:rPr>
          <w:rFonts w:ascii="Baskerville Old Face" w:hAnsi="Baskerville Old Face"/>
          <w:i/>
          <w:sz w:val="18"/>
        </w:rPr>
      </w:pPr>
      <w:r w:rsidRPr="00D17C18">
        <w:rPr>
          <w:rFonts w:ascii="Baskerville Old Face" w:hAnsi="Baskerville Old Face"/>
          <w:i/>
        </w:rPr>
        <w:t xml:space="preserve">      </w:t>
      </w:r>
      <w:r w:rsidRPr="00D17C18">
        <w:rPr>
          <w:rFonts w:ascii="Baskerville Old Face" w:hAnsi="Baskerville Old Face"/>
          <w:i/>
        </w:rPr>
        <w:tab/>
      </w:r>
    </w:p>
    <w:p w14:paraId="24337502" w14:textId="0A30DC2A" w:rsidR="005443F9" w:rsidRDefault="005443F9" w:rsidP="005443F9">
      <w:pPr>
        <w:pStyle w:val="Heading2"/>
        <w:rPr>
          <w:rFonts w:ascii="Baskerville Old Face" w:hAnsi="Baskerville Old Face"/>
          <w:i/>
          <w:szCs w:val="24"/>
          <w:u w:val="none"/>
        </w:rPr>
      </w:pPr>
    </w:p>
    <w:p w14:paraId="651C82A0" w14:textId="439F0CF3" w:rsidR="005443F9" w:rsidRPr="00D17C18" w:rsidRDefault="005443F9" w:rsidP="005443F9">
      <w:pPr>
        <w:pStyle w:val="Heading2"/>
        <w:rPr>
          <w:rFonts w:ascii="Baskerville Old Face" w:hAnsi="Baskerville Old Face"/>
          <w:i/>
          <w:szCs w:val="24"/>
          <w:u w:val="none"/>
        </w:rPr>
      </w:pPr>
      <w:r w:rsidRPr="00D17C18">
        <w:rPr>
          <w:rFonts w:ascii="Baskerville Old Face" w:hAnsi="Baskerville Old Face"/>
          <w:i/>
          <w:noProof/>
          <w:szCs w:val="24"/>
        </w:rPr>
        <mc:AlternateContent>
          <mc:Choice Requires="wps">
            <w:drawing>
              <wp:anchor distT="0" distB="0" distL="114300" distR="114300" simplePos="0" relativeHeight="251660288" behindDoc="0" locked="0" layoutInCell="1" allowOverlap="1" wp14:anchorId="2FAE0006" wp14:editId="47C093E7">
                <wp:simplePos x="0" y="0"/>
                <wp:positionH relativeFrom="column">
                  <wp:posOffset>-4328160</wp:posOffset>
                </wp:positionH>
                <wp:positionV relativeFrom="paragraph">
                  <wp:posOffset>69215</wp:posOffset>
                </wp:positionV>
                <wp:extent cx="3825240" cy="1762125"/>
                <wp:effectExtent l="9525" t="12065" r="13335"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5240" cy="1762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3CDC6" id="Rectangle 2" o:spid="_x0000_s1026" style="position:absolute;margin-left:-340.8pt;margin-top:5.45pt;width:301.2pt;height:13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" filled="f"/>
            </w:pict>
          </mc:Fallback>
        </mc:AlternateContent>
      </w:r>
    </w:p>
    <w:p w14:paraId="11CC171C" w14:textId="5BE77DE8" w:rsidR="005443F9" w:rsidRPr="00D17C18" w:rsidRDefault="005443F9" w:rsidP="005443F9">
      <w:pPr>
        <w:jc w:val="center"/>
        <w:rPr>
          <w:rFonts w:ascii="Baskerville Old Face" w:hAnsi="Baskerville Old Face"/>
          <w:i/>
        </w:rPr>
      </w:pPr>
    </w:p>
    <w:p w14:paraId="5D9F3EA0" w14:textId="7FE2EAA3" w:rsidR="005443F9" w:rsidRPr="00D17C18" w:rsidRDefault="005443F9" w:rsidP="005443F9">
      <w:pPr>
        <w:rPr>
          <w:rFonts w:ascii="Baskerville Old Face" w:hAnsi="Baskerville Old Face"/>
          <w:i/>
        </w:rPr>
      </w:pPr>
      <w:r w:rsidRPr="00D17C18">
        <w:rPr>
          <w:rFonts w:ascii="Baskerville Old Face" w:hAnsi="Baskerville Old Face"/>
          <w:i/>
        </w:rPr>
        <w:br/>
      </w:r>
    </w:p>
    <w:p w14:paraId="017250DB" w14:textId="2745CFE9" w:rsidR="002925C0" w:rsidRDefault="005443F9" w:rsidP="002925C0">
      <w:pPr>
        <w:rPr>
          <w:rFonts w:ascii="Baskerville Old Face" w:hAnsi="Baskerville Old Face"/>
          <w:i/>
        </w:rPr>
      </w:pPr>
      <w:r>
        <w:rPr>
          <w:rFonts w:ascii="Baskerville Old Face" w:hAnsi="Baskerville Old Face"/>
          <w:i/>
        </w:rPr>
        <w:br/>
      </w:r>
    </w:p>
    <w:p w14:paraId="13B6C2F7" w14:textId="515AE56A" w:rsidR="00F01EE3" w:rsidRDefault="00F01EE3" w:rsidP="002925C0">
      <w:pPr>
        <w:rPr>
          <w:rFonts w:ascii="Baskerville Old Face" w:hAnsi="Baskerville Old Face"/>
          <w:i/>
        </w:rPr>
      </w:pPr>
    </w:p>
    <w:p w14:paraId="0348ACF5" w14:textId="3B6A640A" w:rsidR="00F01EE3" w:rsidRDefault="00F01EE3" w:rsidP="002925C0">
      <w:pPr>
        <w:rPr>
          <w:rFonts w:ascii="Avenir Next LT Pro" w:hAnsi="Avenir Next LT Pro"/>
          <w:sz w:val="32"/>
          <w:szCs w:val="32"/>
        </w:rPr>
      </w:pPr>
    </w:p>
    <w:p w14:paraId="48605D87" w14:textId="7B8CB2F0" w:rsidR="00F01EE3" w:rsidRDefault="009E1890" w:rsidP="002925C0">
      <w:pPr>
        <w:rPr>
          <w:rFonts w:ascii="Avenir Next LT Pro" w:hAnsi="Avenir Next LT Pro"/>
          <w:sz w:val="32"/>
          <w:szCs w:val="32"/>
        </w:rPr>
      </w:pPr>
      <w:r w:rsidRPr="00745264">
        <w:rPr>
          <w:rFonts w:ascii="Baskerville Old Face" w:hAnsi="Baskerville Old Face"/>
          <w:b/>
          <w:i/>
          <w:noProof/>
        </w:rPr>
        <mc:AlternateContent>
          <mc:Choice Requires="wps">
            <w:drawing>
              <wp:anchor distT="45720" distB="45720" distL="114300" distR="114300" simplePos="0" relativeHeight="251670528" behindDoc="1" locked="0" layoutInCell="1" allowOverlap="1" wp14:anchorId="730B599E" wp14:editId="48F83A0A">
                <wp:simplePos x="0" y="0"/>
                <wp:positionH relativeFrom="page">
                  <wp:posOffset>1028700</wp:posOffset>
                </wp:positionH>
                <wp:positionV relativeFrom="paragraph">
                  <wp:posOffset>181398</wp:posOffset>
                </wp:positionV>
                <wp:extent cx="5705475" cy="2162175"/>
                <wp:effectExtent l="0" t="0" r="9525" b="9525"/>
                <wp:wrapThrough wrapText="bothSides">
                  <wp:wrapPolygon edited="0">
                    <wp:start x="0" y="0"/>
                    <wp:lineTo x="0" y="21505"/>
                    <wp:lineTo x="21564" y="21505"/>
                    <wp:lineTo x="21564" y="0"/>
                    <wp:lineTo x="0" y="0"/>
                  </wp:wrapPolygon>
                </wp:wrapThrough>
                <wp:docPr id="918814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162175"/>
                        </a:xfrm>
                        <a:prstGeom prst="rect">
                          <a:avLst/>
                        </a:prstGeom>
                        <a:solidFill>
                          <a:srgbClr val="FFFFFF"/>
                        </a:solidFill>
                        <a:ln w="9525">
                          <a:noFill/>
                          <a:miter lim="800000"/>
                          <a:headEnd/>
                          <a:tailEnd/>
                        </a:ln>
                      </wps:spPr>
                      <wps:txbx>
                        <w:txbxContent>
                          <w:p w14:paraId="0837F76B" w14:textId="60602F33" w:rsidR="00745264" w:rsidRPr="00F37696" w:rsidRDefault="00745264" w:rsidP="00745264">
                            <w:pPr>
                              <w:spacing w:line="276" w:lineRule="auto"/>
                              <w:rPr>
                                <w:rFonts w:ascii="Times New Roman" w:hAnsi="Times New Roman" w:cs="Times New Roman"/>
                                <w:b/>
                                <w:i/>
                              </w:rPr>
                            </w:pPr>
                            <w:r w:rsidRPr="00F37696">
                              <w:rPr>
                                <w:rFonts w:ascii="Times New Roman" w:hAnsi="Times New Roman" w:cs="Times New Roman"/>
                                <w:bCs/>
                                <w:i/>
                              </w:rPr>
                              <w:t>Agreed on this date</w:t>
                            </w:r>
                            <w:r w:rsidRPr="00F37696">
                              <w:rPr>
                                <w:rFonts w:ascii="Times New Roman" w:hAnsi="Times New Roman" w:cs="Times New Roman"/>
                                <w:b/>
                                <w:i/>
                              </w:rPr>
                              <w:t xml:space="preserve"> _______________________________</w:t>
                            </w:r>
                            <w:r w:rsidR="00722AAB" w:rsidRPr="00F37696">
                              <w:rPr>
                                <w:rFonts w:ascii="Times New Roman" w:hAnsi="Times New Roman" w:cs="Times New Roman"/>
                                <w:b/>
                                <w:i/>
                              </w:rPr>
                              <w:t>_____________</w:t>
                            </w:r>
                          </w:p>
                          <w:p w14:paraId="690B556A" w14:textId="6DF65804" w:rsidR="00745264" w:rsidRPr="00F37696" w:rsidRDefault="00745264" w:rsidP="00745264">
                            <w:pPr>
                              <w:spacing w:line="276" w:lineRule="auto"/>
                              <w:rPr>
                                <w:rFonts w:ascii="Times New Roman" w:hAnsi="Times New Roman" w:cs="Times New Roman"/>
                                <w:b/>
                                <w:i/>
                              </w:rPr>
                            </w:pPr>
                            <w:r w:rsidRPr="00F37696">
                              <w:rPr>
                                <w:rFonts w:ascii="Times New Roman" w:hAnsi="Times New Roman" w:cs="Times New Roman"/>
                                <w:bCs/>
                                <w:i/>
                              </w:rPr>
                              <w:t xml:space="preserve">Referral </w:t>
                            </w:r>
                            <w:r w:rsidRPr="00F37696">
                              <w:rPr>
                                <w:rFonts w:ascii="Times New Roman" w:hAnsi="Times New Roman" w:cs="Times New Roman"/>
                                <w:b/>
                                <w:i/>
                              </w:rPr>
                              <w:t>________________________________________</w:t>
                            </w:r>
                            <w:r w:rsidR="00722AAB" w:rsidRPr="00F37696">
                              <w:rPr>
                                <w:rFonts w:ascii="Times New Roman" w:hAnsi="Times New Roman" w:cs="Times New Roman"/>
                                <w:b/>
                                <w:i/>
                              </w:rPr>
                              <w:t>_____________</w:t>
                            </w:r>
                          </w:p>
                          <w:p w14:paraId="5E1E2E5A" w14:textId="77777777" w:rsidR="00885BC1" w:rsidRDefault="00885BC1" w:rsidP="00885BC1">
                            <w:pPr>
                              <w:spacing w:after="0" w:line="276" w:lineRule="auto"/>
                              <w:rPr>
                                <w:rFonts w:ascii="Times New Roman" w:hAnsi="Times New Roman" w:cs="Times New Roman"/>
                                <w:b/>
                                <w:i/>
                              </w:rPr>
                            </w:pPr>
                          </w:p>
                          <w:p w14:paraId="6E4D6570" w14:textId="4EE5BA05" w:rsidR="00745264" w:rsidRPr="00F37696" w:rsidRDefault="00745264" w:rsidP="00885BC1">
                            <w:pPr>
                              <w:spacing w:line="360" w:lineRule="auto"/>
                              <w:rPr>
                                <w:rFonts w:ascii="Times New Roman" w:hAnsi="Times New Roman" w:cs="Times New Roman"/>
                                <w:b/>
                                <w:i/>
                              </w:rPr>
                            </w:pPr>
                            <w:r w:rsidRPr="00F37696">
                              <w:rPr>
                                <w:rFonts w:ascii="Times New Roman" w:hAnsi="Times New Roman" w:cs="Times New Roman"/>
                                <w:bCs/>
                                <w:i/>
                              </w:rPr>
                              <w:t>Name Printed</w:t>
                            </w:r>
                            <w:r w:rsidRPr="00F37696">
                              <w:rPr>
                                <w:rFonts w:ascii="Times New Roman" w:hAnsi="Times New Roman" w:cs="Times New Roman"/>
                                <w:b/>
                                <w:i/>
                              </w:rPr>
                              <w:t xml:space="preserve"> _____________________________________________________________</w:t>
                            </w:r>
                            <w:r w:rsidR="00F37696">
                              <w:rPr>
                                <w:rFonts w:ascii="Times New Roman" w:hAnsi="Times New Roman" w:cs="Times New Roman"/>
                                <w:b/>
                                <w:i/>
                              </w:rPr>
                              <w:t>____</w:t>
                            </w:r>
                          </w:p>
                          <w:p w14:paraId="332C99F5" w14:textId="0E973DB2" w:rsidR="00745264" w:rsidRPr="00F37696" w:rsidRDefault="00F37696" w:rsidP="00745264">
                            <w:pPr>
                              <w:spacing w:line="276" w:lineRule="auto"/>
                              <w:rPr>
                                <w:rFonts w:ascii="Times New Roman" w:hAnsi="Times New Roman" w:cs="Times New Roman"/>
                                <w:bCs/>
                                <w:i/>
                              </w:rPr>
                            </w:pPr>
                            <w:r w:rsidRPr="00F37696">
                              <w:rPr>
                                <w:rFonts w:ascii="Times New Roman" w:hAnsi="Times New Roman" w:cs="Times New Roman"/>
                                <w:bCs/>
                                <w:i/>
                              </w:rPr>
                              <w:t>Signature _________________________________________________________________</w:t>
                            </w:r>
                            <w:r>
                              <w:rPr>
                                <w:rFonts w:ascii="Times New Roman" w:hAnsi="Times New Roman" w:cs="Times New Roman"/>
                                <w:bCs/>
                                <w:i/>
                              </w:rPr>
                              <w:t>___</w:t>
                            </w:r>
                          </w:p>
                          <w:p w14:paraId="6AE30E53" w14:textId="4107E0A6" w:rsidR="00F37696" w:rsidRPr="00F37696" w:rsidRDefault="00F37696" w:rsidP="00885BC1">
                            <w:pPr>
                              <w:spacing w:line="360" w:lineRule="auto"/>
                              <w:rPr>
                                <w:rFonts w:ascii="Times New Roman" w:hAnsi="Times New Roman" w:cs="Times New Roman"/>
                                <w:bCs/>
                                <w:i/>
                              </w:rPr>
                            </w:pPr>
                            <w:r w:rsidRPr="00F37696">
                              <w:rPr>
                                <w:rFonts w:ascii="Times New Roman" w:hAnsi="Times New Roman" w:cs="Times New Roman"/>
                                <w:bCs/>
                                <w:i/>
                              </w:rPr>
                              <w:t>* If signing a Corporate Membership, please list the name and location of the corporation here.</w:t>
                            </w:r>
                          </w:p>
                          <w:p w14:paraId="25FB768A" w14:textId="58C7303C" w:rsidR="00F37696" w:rsidRPr="00F37696" w:rsidRDefault="00F37696" w:rsidP="00745264">
                            <w:pPr>
                              <w:spacing w:line="276" w:lineRule="auto"/>
                              <w:rPr>
                                <w:rFonts w:ascii="Times New Roman" w:hAnsi="Times New Roman" w:cs="Times New Roman"/>
                                <w:b/>
                                <w:i/>
                              </w:rPr>
                            </w:pPr>
                            <w:r w:rsidRPr="00F37696">
                              <w:rPr>
                                <w:rFonts w:ascii="Times New Roman" w:hAnsi="Times New Roman" w:cs="Times New Roman"/>
                                <w:bCs/>
                                <w:i/>
                              </w:rPr>
                              <w:t>_________________________________________________________________________</w:t>
                            </w:r>
                            <w:r>
                              <w:rPr>
                                <w:rFonts w:ascii="Times New Roman" w:hAnsi="Times New Roman" w:cs="Times New Roman"/>
                                <w:bCs/>
                                <w:i/>
                              </w:rPr>
                              <w:t>____</w:t>
                            </w:r>
                          </w:p>
                          <w:p w14:paraId="3154D33A" w14:textId="2132790E" w:rsidR="00745264" w:rsidRPr="00F37696" w:rsidRDefault="00745264" w:rsidP="00745264">
                            <w:pPr>
                              <w:spacing w:line="276" w:lineRule="auto"/>
                              <w:rPr>
                                <w:rFonts w:ascii="Times New Roman" w:hAnsi="Times New Roman" w:cs="Times New Roman"/>
                                <w:b/>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0B599E" id="_x0000_s1029" type="#_x0000_t202" style="position:absolute;margin-left:81pt;margin-top:14.3pt;width:449.25pt;height:170.25pt;z-index:-2516459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" stroked="f">
                <v:textbox>
                  <w:txbxContent>
                    <w:p w14:paraId="0837F76B" w14:textId="60602F33" w:rsidR="00745264" w:rsidRPr="00F37696" w:rsidRDefault="00745264" w:rsidP="00745264">
                      <w:pPr>
                        <w:spacing w:line="276" w:lineRule="auto"/>
                        <w:rPr>
                          <w:rFonts w:ascii="Times New Roman" w:hAnsi="Times New Roman" w:cs="Times New Roman"/>
                          <w:b/>
                          <w:i/>
                        </w:rPr>
                      </w:pPr>
                      <w:r w:rsidRPr="00F37696">
                        <w:rPr>
                          <w:rFonts w:ascii="Times New Roman" w:hAnsi="Times New Roman" w:cs="Times New Roman"/>
                          <w:bCs/>
                          <w:i/>
                        </w:rPr>
                        <w:t>Agreed on this date</w:t>
                      </w:r>
                      <w:r w:rsidRPr="00F37696">
                        <w:rPr>
                          <w:rFonts w:ascii="Times New Roman" w:hAnsi="Times New Roman" w:cs="Times New Roman"/>
                          <w:b/>
                          <w:i/>
                        </w:rPr>
                        <w:t xml:space="preserve"> _______________________________</w:t>
                      </w:r>
                      <w:r w:rsidR="00722AAB" w:rsidRPr="00F37696">
                        <w:rPr>
                          <w:rFonts w:ascii="Times New Roman" w:hAnsi="Times New Roman" w:cs="Times New Roman"/>
                          <w:b/>
                          <w:i/>
                        </w:rPr>
                        <w:t>_____________</w:t>
                      </w:r>
                    </w:p>
                    <w:p w14:paraId="690B556A" w14:textId="6DF65804" w:rsidR="00745264" w:rsidRPr="00F37696" w:rsidRDefault="00745264" w:rsidP="00745264">
                      <w:pPr>
                        <w:spacing w:line="276" w:lineRule="auto"/>
                        <w:rPr>
                          <w:rFonts w:ascii="Times New Roman" w:hAnsi="Times New Roman" w:cs="Times New Roman"/>
                          <w:b/>
                          <w:i/>
                        </w:rPr>
                      </w:pPr>
                      <w:r w:rsidRPr="00F37696">
                        <w:rPr>
                          <w:rFonts w:ascii="Times New Roman" w:hAnsi="Times New Roman" w:cs="Times New Roman"/>
                          <w:bCs/>
                          <w:i/>
                        </w:rPr>
                        <w:t xml:space="preserve">Referral </w:t>
                      </w:r>
                      <w:r w:rsidRPr="00F37696">
                        <w:rPr>
                          <w:rFonts w:ascii="Times New Roman" w:hAnsi="Times New Roman" w:cs="Times New Roman"/>
                          <w:b/>
                          <w:i/>
                        </w:rPr>
                        <w:t>________________________________________</w:t>
                      </w:r>
                      <w:r w:rsidR="00722AAB" w:rsidRPr="00F37696">
                        <w:rPr>
                          <w:rFonts w:ascii="Times New Roman" w:hAnsi="Times New Roman" w:cs="Times New Roman"/>
                          <w:b/>
                          <w:i/>
                        </w:rPr>
                        <w:t>_____________</w:t>
                      </w:r>
                    </w:p>
                    <w:p w14:paraId="5E1E2E5A" w14:textId="77777777" w:rsidR="00885BC1" w:rsidRDefault="00885BC1" w:rsidP="00885BC1">
                      <w:pPr>
                        <w:spacing w:after="0" w:line="276" w:lineRule="auto"/>
                        <w:rPr>
                          <w:rFonts w:ascii="Times New Roman" w:hAnsi="Times New Roman" w:cs="Times New Roman"/>
                          <w:b/>
                          <w:i/>
                        </w:rPr>
                      </w:pPr>
                    </w:p>
                    <w:p w14:paraId="6E4D6570" w14:textId="4EE5BA05" w:rsidR="00745264" w:rsidRPr="00F37696" w:rsidRDefault="00745264" w:rsidP="00885BC1">
                      <w:pPr>
                        <w:spacing w:line="360" w:lineRule="auto"/>
                        <w:rPr>
                          <w:rFonts w:ascii="Times New Roman" w:hAnsi="Times New Roman" w:cs="Times New Roman"/>
                          <w:b/>
                          <w:i/>
                        </w:rPr>
                      </w:pPr>
                      <w:r w:rsidRPr="00F37696">
                        <w:rPr>
                          <w:rFonts w:ascii="Times New Roman" w:hAnsi="Times New Roman" w:cs="Times New Roman"/>
                          <w:bCs/>
                          <w:i/>
                        </w:rPr>
                        <w:t>Name Printed</w:t>
                      </w:r>
                      <w:r w:rsidRPr="00F37696">
                        <w:rPr>
                          <w:rFonts w:ascii="Times New Roman" w:hAnsi="Times New Roman" w:cs="Times New Roman"/>
                          <w:b/>
                          <w:i/>
                        </w:rPr>
                        <w:t xml:space="preserve"> _____________________________________________________________</w:t>
                      </w:r>
                      <w:r w:rsidR="00F37696">
                        <w:rPr>
                          <w:rFonts w:ascii="Times New Roman" w:hAnsi="Times New Roman" w:cs="Times New Roman"/>
                          <w:b/>
                          <w:i/>
                        </w:rPr>
                        <w:t>____</w:t>
                      </w:r>
                    </w:p>
                    <w:p w14:paraId="332C99F5" w14:textId="0E973DB2" w:rsidR="00745264" w:rsidRPr="00F37696" w:rsidRDefault="00F37696" w:rsidP="00745264">
                      <w:pPr>
                        <w:spacing w:line="276" w:lineRule="auto"/>
                        <w:rPr>
                          <w:rFonts w:ascii="Times New Roman" w:hAnsi="Times New Roman" w:cs="Times New Roman"/>
                          <w:bCs/>
                          <w:i/>
                        </w:rPr>
                      </w:pPr>
                      <w:r w:rsidRPr="00F37696">
                        <w:rPr>
                          <w:rFonts w:ascii="Times New Roman" w:hAnsi="Times New Roman" w:cs="Times New Roman"/>
                          <w:bCs/>
                          <w:i/>
                        </w:rPr>
                        <w:t>Signature _________________________________________________________________</w:t>
                      </w:r>
                      <w:r>
                        <w:rPr>
                          <w:rFonts w:ascii="Times New Roman" w:hAnsi="Times New Roman" w:cs="Times New Roman"/>
                          <w:bCs/>
                          <w:i/>
                        </w:rPr>
                        <w:t>___</w:t>
                      </w:r>
                    </w:p>
                    <w:p w14:paraId="6AE30E53" w14:textId="4107E0A6" w:rsidR="00F37696" w:rsidRPr="00F37696" w:rsidRDefault="00F37696" w:rsidP="00885BC1">
                      <w:pPr>
                        <w:spacing w:line="360" w:lineRule="auto"/>
                        <w:rPr>
                          <w:rFonts w:ascii="Times New Roman" w:hAnsi="Times New Roman" w:cs="Times New Roman"/>
                          <w:bCs/>
                          <w:i/>
                        </w:rPr>
                      </w:pPr>
                      <w:r w:rsidRPr="00F37696">
                        <w:rPr>
                          <w:rFonts w:ascii="Times New Roman" w:hAnsi="Times New Roman" w:cs="Times New Roman"/>
                          <w:bCs/>
                          <w:i/>
                        </w:rPr>
                        <w:t>* If signing a Corporate Membership, please list the name and location of the corporation here.</w:t>
                      </w:r>
                    </w:p>
                    <w:p w14:paraId="25FB768A" w14:textId="58C7303C" w:rsidR="00F37696" w:rsidRPr="00F37696" w:rsidRDefault="00F37696" w:rsidP="00745264">
                      <w:pPr>
                        <w:spacing w:line="276" w:lineRule="auto"/>
                        <w:rPr>
                          <w:rFonts w:ascii="Times New Roman" w:hAnsi="Times New Roman" w:cs="Times New Roman"/>
                          <w:b/>
                          <w:i/>
                        </w:rPr>
                      </w:pPr>
                      <w:r w:rsidRPr="00F37696">
                        <w:rPr>
                          <w:rFonts w:ascii="Times New Roman" w:hAnsi="Times New Roman" w:cs="Times New Roman"/>
                          <w:bCs/>
                          <w:i/>
                        </w:rPr>
                        <w:t>_________________________________________________________________________</w:t>
                      </w:r>
                      <w:r>
                        <w:rPr>
                          <w:rFonts w:ascii="Times New Roman" w:hAnsi="Times New Roman" w:cs="Times New Roman"/>
                          <w:bCs/>
                          <w:i/>
                        </w:rPr>
                        <w:t>____</w:t>
                      </w:r>
                    </w:p>
                    <w:p w14:paraId="3154D33A" w14:textId="2132790E" w:rsidR="00745264" w:rsidRPr="00F37696" w:rsidRDefault="00745264" w:rsidP="00745264">
                      <w:pPr>
                        <w:spacing w:line="276" w:lineRule="auto"/>
                        <w:rPr>
                          <w:rFonts w:ascii="Times New Roman" w:hAnsi="Times New Roman" w:cs="Times New Roman"/>
                          <w:b/>
                          <w:i/>
                        </w:rPr>
                      </w:pPr>
                    </w:p>
                  </w:txbxContent>
                </v:textbox>
                <w10:wrap type="through" anchorx="page"/>
              </v:shape>
            </w:pict>
          </mc:Fallback>
        </mc:AlternateContent>
      </w:r>
    </w:p>
    <w:p w14:paraId="390FE933" w14:textId="77777777" w:rsidR="00F01EE3" w:rsidRDefault="00F01EE3" w:rsidP="002925C0">
      <w:pPr>
        <w:rPr>
          <w:rFonts w:ascii="Avenir Next LT Pro" w:hAnsi="Avenir Next LT Pro"/>
          <w:sz w:val="32"/>
          <w:szCs w:val="32"/>
        </w:rPr>
      </w:pPr>
    </w:p>
    <w:p w14:paraId="5DA45743" w14:textId="77777777" w:rsidR="00F01EE3" w:rsidRDefault="00F01EE3" w:rsidP="002925C0">
      <w:pPr>
        <w:rPr>
          <w:rFonts w:ascii="Avenir Next LT Pro" w:hAnsi="Avenir Next LT Pro"/>
          <w:sz w:val="32"/>
          <w:szCs w:val="32"/>
        </w:rPr>
      </w:pPr>
    </w:p>
    <w:p w14:paraId="1D2C261E" w14:textId="77777777" w:rsidR="00F01EE3" w:rsidRDefault="00F01EE3" w:rsidP="002925C0">
      <w:pPr>
        <w:rPr>
          <w:rFonts w:ascii="Avenir Next LT Pro" w:hAnsi="Avenir Next LT Pro"/>
          <w:sz w:val="32"/>
          <w:szCs w:val="32"/>
        </w:rPr>
      </w:pPr>
    </w:p>
    <w:p w14:paraId="576455B6" w14:textId="77777777" w:rsidR="00F01EE3" w:rsidRDefault="00F01EE3" w:rsidP="002925C0">
      <w:pPr>
        <w:rPr>
          <w:rFonts w:ascii="Avenir Next LT Pro" w:hAnsi="Avenir Next LT Pro"/>
          <w:sz w:val="32"/>
          <w:szCs w:val="32"/>
        </w:rPr>
      </w:pPr>
    </w:p>
    <w:p w14:paraId="08A46BA7" w14:textId="77777777" w:rsidR="00F01EE3" w:rsidRDefault="00F01EE3" w:rsidP="002925C0">
      <w:pPr>
        <w:rPr>
          <w:rFonts w:ascii="Avenir Next LT Pro" w:hAnsi="Avenir Next LT Pro"/>
          <w:sz w:val="32"/>
          <w:szCs w:val="32"/>
        </w:rPr>
      </w:pPr>
    </w:p>
    <w:p w14:paraId="47ADE4DD" w14:textId="029EB63F" w:rsidR="004C3ECC" w:rsidRDefault="004C3ECC">
      <w:pPr>
        <w:rPr>
          <w:rFonts w:ascii="Avenir Next LT Pro" w:hAnsi="Avenir Next LT Pro"/>
          <w:sz w:val="32"/>
          <w:szCs w:val="32"/>
        </w:rPr>
      </w:pPr>
      <w:r>
        <w:rPr>
          <w:rFonts w:ascii="Avenir Next LT Pro" w:hAnsi="Avenir Next LT Pro"/>
          <w:sz w:val="32"/>
          <w:szCs w:val="32"/>
        </w:rPr>
        <w:br w:type="page"/>
      </w:r>
    </w:p>
    <w:p w14:paraId="4ED298CE" w14:textId="141012CC" w:rsidR="00F37696" w:rsidRPr="00F01EE3" w:rsidRDefault="00F01EE3" w:rsidP="002925C0">
      <w:pPr>
        <w:rPr>
          <w:rFonts w:ascii="Avenir Next LT Pro" w:hAnsi="Avenir Next LT Pro"/>
          <w:noProof/>
          <w:sz w:val="32"/>
          <w:szCs w:val="32"/>
        </w:rPr>
      </w:pPr>
      <w:r w:rsidRPr="00F01EE3">
        <w:rPr>
          <w:rFonts w:ascii="Avenir Next LT Pro" w:hAnsi="Avenir Next LT Pro"/>
          <w:noProof/>
          <w:sz w:val="32"/>
          <w:szCs w:val="32"/>
        </w:rPr>
        <w:drawing>
          <wp:anchor distT="0" distB="0" distL="114300" distR="114300" simplePos="0" relativeHeight="251674624" behindDoc="0" locked="0" layoutInCell="1" allowOverlap="1" wp14:anchorId="2506F07F" wp14:editId="11589925">
            <wp:simplePos x="0" y="0"/>
            <wp:positionH relativeFrom="margin">
              <wp:posOffset>5971540</wp:posOffset>
            </wp:positionH>
            <wp:positionV relativeFrom="margin">
              <wp:posOffset>-91440</wp:posOffset>
            </wp:positionV>
            <wp:extent cx="831850" cy="822960"/>
            <wp:effectExtent l="0" t="0" r="6350" b="0"/>
            <wp:wrapThrough wrapText="bothSides">
              <wp:wrapPolygon edited="0">
                <wp:start x="6431" y="1500"/>
                <wp:lineTo x="0" y="5500"/>
                <wp:lineTo x="0" y="7500"/>
                <wp:lineTo x="1484" y="13500"/>
                <wp:lineTo x="2968" y="17500"/>
                <wp:lineTo x="4452" y="18500"/>
                <wp:lineTo x="17313" y="18500"/>
                <wp:lineTo x="18797" y="17500"/>
                <wp:lineTo x="21270" y="7000"/>
                <wp:lineTo x="21270" y="5000"/>
                <wp:lineTo x="14840" y="1500"/>
                <wp:lineTo x="6431" y="1500"/>
              </wp:wrapPolygon>
            </wp:wrapThrough>
            <wp:docPr id="176670868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1850"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7696" w:rsidRPr="00D541E9">
        <w:rPr>
          <w:rFonts w:ascii="Avenir Next LT Pro" w:hAnsi="Avenir Next LT Pro"/>
          <w:sz w:val="32"/>
          <w:szCs w:val="32"/>
        </w:rPr>
        <w:t>Danville Country Club</w:t>
      </w:r>
    </w:p>
    <w:p w14:paraId="003CEDC2" w14:textId="0D1B5C17" w:rsidR="00F37696" w:rsidRPr="00D541E9" w:rsidRDefault="00F37696" w:rsidP="00F37696">
      <w:pPr>
        <w:spacing w:after="0"/>
        <w:rPr>
          <w:rFonts w:ascii="Avenir Next LT Pro" w:hAnsi="Avenir Next LT Pro"/>
          <w:sz w:val="32"/>
          <w:szCs w:val="32"/>
        </w:rPr>
      </w:pPr>
      <w:r w:rsidRPr="00D541E9">
        <w:rPr>
          <w:rFonts w:ascii="Avenir Next LT Pro" w:hAnsi="Avenir Next LT Pro"/>
          <w:sz w:val="32"/>
          <w:szCs w:val="32"/>
        </w:rPr>
        <w:t>Member Profile</w:t>
      </w:r>
    </w:p>
    <w:p w14:paraId="3C79D390" w14:textId="77777777" w:rsidR="00F37696" w:rsidRDefault="00F37696" w:rsidP="00F37696">
      <w:pPr>
        <w:spacing w:after="0"/>
      </w:pPr>
    </w:p>
    <w:p w14:paraId="6D5BED74" w14:textId="52B6EBC5" w:rsidR="00F37696" w:rsidRPr="00511FDC" w:rsidRDefault="00F37696" w:rsidP="00F37696">
      <w:pPr>
        <w:spacing w:after="0"/>
        <w:rPr>
          <w:rFonts w:ascii="Avenir Next LT Pro Light" w:hAnsi="Avenir Next LT Pro Light"/>
        </w:rPr>
      </w:pPr>
      <w:r w:rsidRPr="00D541E9">
        <w:rPr>
          <w:rFonts w:ascii="Avenir Next LT Pro Light" w:hAnsi="Avenir Next LT Pro Light"/>
        </w:rPr>
        <w:t>This profile is for Club use only and will be used to create and update member-related projects such as directories, system profiles, and more. The information given will be confidential and will only be used within DCC.</w:t>
      </w:r>
    </w:p>
    <w:tbl>
      <w:tblPr>
        <w:tblStyle w:val="TableGrid"/>
        <w:tblW w:w="11155" w:type="dxa"/>
        <w:tblLook w:val="04A0" w:firstRow="1" w:lastRow="0" w:firstColumn="1" w:lastColumn="0" w:noHBand="0" w:noVBand="1"/>
      </w:tblPr>
      <w:tblGrid>
        <w:gridCol w:w="1435"/>
        <w:gridCol w:w="1440"/>
        <w:gridCol w:w="1620"/>
        <w:gridCol w:w="2700"/>
        <w:gridCol w:w="1620"/>
        <w:gridCol w:w="2340"/>
      </w:tblGrid>
      <w:tr w:rsidR="00F37696" w14:paraId="06570AD3" w14:textId="77777777" w:rsidTr="007D64C6">
        <w:tc>
          <w:tcPr>
            <w:tcW w:w="11155" w:type="dxa"/>
            <w:gridSpan w:val="6"/>
            <w:shd w:val="clear" w:color="auto" w:fill="D5DCE4" w:themeFill="text2" w:themeFillTint="33"/>
            <w:vAlign w:val="center"/>
          </w:tcPr>
          <w:p w14:paraId="7AB17EB6" w14:textId="77777777" w:rsidR="00F37696" w:rsidRDefault="00F37696" w:rsidP="007D64C6"/>
        </w:tc>
      </w:tr>
      <w:tr w:rsidR="00F37696" w14:paraId="2366AF0A" w14:textId="77777777" w:rsidTr="007D64C6">
        <w:trPr>
          <w:trHeight w:val="521"/>
        </w:trPr>
        <w:tc>
          <w:tcPr>
            <w:tcW w:w="4495" w:type="dxa"/>
            <w:gridSpan w:val="3"/>
            <w:vAlign w:val="center"/>
          </w:tcPr>
          <w:p w14:paraId="5446FA1F" w14:textId="77777777" w:rsidR="00F37696" w:rsidRPr="00DC4ED6" w:rsidRDefault="00F37696" w:rsidP="007D64C6">
            <w:pPr>
              <w:rPr>
                <w:rFonts w:ascii="Avenir Next LT Pro Light" w:hAnsi="Avenir Next LT Pro Light"/>
              </w:rPr>
            </w:pPr>
            <w:r w:rsidRPr="00DC4ED6">
              <w:rPr>
                <w:rFonts w:ascii="Avenir Next LT Pro Light" w:hAnsi="Avenir Next LT Pro Light"/>
              </w:rPr>
              <w:t>Your Name (first and last)</w:t>
            </w:r>
          </w:p>
        </w:tc>
        <w:tc>
          <w:tcPr>
            <w:tcW w:w="6660" w:type="dxa"/>
            <w:gridSpan w:val="3"/>
            <w:vAlign w:val="center"/>
          </w:tcPr>
          <w:p w14:paraId="41F65D50" w14:textId="77777777" w:rsidR="00F37696" w:rsidRPr="00DC4ED6" w:rsidRDefault="00F37696" w:rsidP="007D64C6">
            <w:pPr>
              <w:rPr>
                <w:rFonts w:ascii="Avenir Next LT Pro Light" w:hAnsi="Avenir Next LT Pro Light"/>
              </w:rPr>
            </w:pPr>
          </w:p>
        </w:tc>
      </w:tr>
      <w:tr w:rsidR="00F37696" w14:paraId="07D870B7" w14:textId="77777777" w:rsidTr="007D64C6">
        <w:trPr>
          <w:trHeight w:val="1871"/>
        </w:trPr>
        <w:tc>
          <w:tcPr>
            <w:tcW w:w="4495" w:type="dxa"/>
            <w:gridSpan w:val="3"/>
            <w:vAlign w:val="center"/>
          </w:tcPr>
          <w:p w14:paraId="3555D878" w14:textId="77777777" w:rsidR="00F37696" w:rsidRPr="00DC4ED6" w:rsidRDefault="00F37696" w:rsidP="007D64C6">
            <w:pPr>
              <w:rPr>
                <w:rFonts w:ascii="Avenir Next LT Pro Light" w:hAnsi="Avenir Next LT Pro Light"/>
              </w:rPr>
            </w:pPr>
            <w:r w:rsidRPr="00DC4ED6">
              <w:rPr>
                <w:rFonts w:ascii="Avenir Next LT Pro Light" w:hAnsi="Avenir Next LT Pro Light"/>
              </w:rPr>
              <w:t xml:space="preserve">Additional </w:t>
            </w:r>
            <w:r>
              <w:rPr>
                <w:rFonts w:ascii="Avenir Next LT Pro Light" w:hAnsi="Avenir Next LT Pro Light"/>
              </w:rPr>
              <w:t>F</w:t>
            </w:r>
            <w:r w:rsidRPr="00DC4ED6">
              <w:rPr>
                <w:rFonts w:ascii="Avenir Next LT Pro Light" w:hAnsi="Avenir Next LT Pro Light"/>
              </w:rPr>
              <w:t xml:space="preserve">amily </w:t>
            </w:r>
            <w:r>
              <w:rPr>
                <w:rFonts w:ascii="Avenir Next LT Pro Light" w:hAnsi="Avenir Next LT Pro Light"/>
              </w:rPr>
              <w:t>M</w:t>
            </w:r>
            <w:r w:rsidRPr="00DC4ED6">
              <w:rPr>
                <w:rFonts w:ascii="Avenir Next LT Pro Light" w:hAnsi="Avenir Next LT Pro Light"/>
              </w:rPr>
              <w:t>embers</w:t>
            </w:r>
          </w:p>
          <w:p w14:paraId="53289AE0" w14:textId="77777777" w:rsidR="00F37696" w:rsidRDefault="00F37696" w:rsidP="007D64C6">
            <w:pPr>
              <w:rPr>
                <w:rFonts w:ascii="Avenir Next LT Pro Light" w:hAnsi="Avenir Next LT Pro Light"/>
              </w:rPr>
            </w:pPr>
            <w:r w:rsidRPr="00DC4ED6">
              <w:rPr>
                <w:rFonts w:ascii="Avenir Next LT Pro Light" w:hAnsi="Avenir Next LT Pro Light"/>
              </w:rPr>
              <w:t>(Please indicate relationship with husband/wife, significant other, son/daughter)</w:t>
            </w:r>
          </w:p>
          <w:p w14:paraId="395E3229" w14:textId="3C302B2E" w:rsidR="009415A6" w:rsidRPr="00AE763B" w:rsidRDefault="00AE763B" w:rsidP="007D64C6">
            <w:pPr>
              <w:rPr>
                <w:rFonts w:ascii="Avenir Next LT Pro Light" w:hAnsi="Avenir Next LT Pro Light"/>
                <w:i/>
                <w:iCs/>
              </w:rPr>
            </w:pPr>
            <w:r w:rsidRPr="00AE763B">
              <w:rPr>
                <w:rFonts w:ascii="Avenir Next LT Pro Light" w:hAnsi="Avenir Next LT Pro Light"/>
                <w:i/>
                <w:iCs/>
                <w:sz w:val="14"/>
                <w:szCs w:val="14"/>
              </w:rPr>
              <w:t>*Family memberships include children under the age of 25. *</w:t>
            </w:r>
          </w:p>
        </w:tc>
        <w:tc>
          <w:tcPr>
            <w:tcW w:w="6660" w:type="dxa"/>
            <w:gridSpan w:val="3"/>
            <w:vAlign w:val="center"/>
          </w:tcPr>
          <w:p w14:paraId="6DB71C11" w14:textId="77777777" w:rsidR="00F37696" w:rsidRDefault="00F37696" w:rsidP="007D64C6">
            <w:pPr>
              <w:rPr>
                <w:rFonts w:ascii="Avenir Next LT Pro Light" w:hAnsi="Avenir Next LT Pro Light"/>
              </w:rPr>
            </w:pPr>
          </w:p>
          <w:p w14:paraId="24BCBBD4" w14:textId="77777777" w:rsidR="00F37696" w:rsidRDefault="00F37696" w:rsidP="007D64C6">
            <w:pPr>
              <w:rPr>
                <w:rFonts w:ascii="Avenir Next LT Pro Light" w:hAnsi="Avenir Next LT Pro Light"/>
              </w:rPr>
            </w:pPr>
          </w:p>
          <w:p w14:paraId="777E6D08" w14:textId="77777777" w:rsidR="00F37696" w:rsidRDefault="00F37696" w:rsidP="007D64C6">
            <w:pPr>
              <w:rPr>
                <w:rFonts w:ascii="Avenir Next LT Pro Light" w:hAnsi="Avenir Next LT Pro Light"/>
              </w:rPr>
            </w:pPr>
          </w:p>
          <w:p w14:paraId="4829D4E0" w14:textId="77777777" w:rsidR="00F37696" w:rsidRPr="00DC4ED6" w:rsidRDefault="00F37696" w:rsidP="007D64C6">
            <w:pPr>
              <w:rPr>
                <w:rFonts w:ascii="Avenir Next LT Pro Light" w:hAnsi="Avenir Next LT Pro Light"/>
              </w:rPr>
            </w:pPr>
          </w:p>
        </w:tc>
      </w:tr>
      <w:tr w:rsidR="00F37696" w14:paraId="1495A3BC" w14:textId="77777777" w:rsidTr="007D64C6">
        <w:trPr>
          <w:trHeight w:val="449"/>
        </w:trPr>
        <w:tc>
          <w:tcPr>
            <w:tcW w:w="4495" w:type="dxa"/>
            <w:gridSpan w:val="3"/>
            <w:vAlign w:val="center"/>
          </w:tcPr>
          <w:p w14:paraId="1568E012" w14:textId="77777777" w:rsidR="00F37696" w:rsidRPr="00DC4ED6" w:rsidRDefault="00F37696" w:rsidP="007D64C6">
            <w:pPr>
              <w:rPr>
                <w:rFonts w:ascii="Avenir Next LT Pro Light" w:hAnsi="Avenir Next LT Pro Light"/>
              </w:rPr>
            </w:pPr>
            <w:r>
              <w:rPr>
                <w:rFonts w:ascii="Avenir Next LT Pro Light" w:hAnsi="Avenir Next LT Pro Light"/>
              </w:rPr>
              <w:t>Date of Birth for Adult Member(s)</w:t>
            </w:r>
          </w:p>
        </w:tc>
        <w:tc>
          <w:tcPr>
            <w:tcW w:w="6660" w:type="dxa"/>
            <w:gridSpan w:val="3"/>
            <w:vAlign w:val="center"/>
          </w:tcPr>
          <w:p w14:paraId="7368BFDE" w14:textId="77777777" w:rsidR="00F37696" w:rsidRDefault="00F37696" w:rsidP="007D64C6">
            <w:pPr>
              <w:rPr>
                <w:rFonts w:ascii="Avenir Next LT Pro Light" w:hAnsi="Avenir Next LT Pro Light"/>
              </w:rPr>
            </w:pPr>
          </w:p>
        </w:tc>
      </w:tr>
      <w:tr w:rsidR="00F37696" w14:paraId="48C6890D" w14:textId="77777777" w:rsidTr="007D64C6">
        <w:tc>
          <w:tcPr>
            <w:tcW w:w="11155" w:type="dxa"/>
            <w:gridSpan w:val="6"/>
            <w:shd w:val="clear" w:color="auto" w:fill="D5DCE4" w:themeFill="text2" w:themeFillTint="33"/>
            <w:vAlign w:val="center"/>
          </w:tcPr>
          <w:p w14:paraId="4BB70EFB" w14:textId="77777777" w:rsidR="00F37696" w:rsidRPr="00DC4ED6" w:rsidRDefault="00F37696" w:rsidP="007D64C6">
            <w:pPr>
              <w:rPr>
                <w:rFonts w:ascii="Avenir Next LT Pro Light" w:hAnsi="Avenir Next LT Pro Light"/>
              </w:rPr>
            </w:pPr>
          </w:p>
        </w:tc>
      </w:tr>
      <w:tr w:rsidR="00F37696" w14:paraId="15DE670D" w14:textId="77777777" w:rsidTr="007D64C6">
        <w:trPr>
          <w:trHeight w:val="1880"/>
        </w:trPr>
        <w:tc>
          <w:tcPr>
            <w:tcW w:w="2875" w:type="dxa"/>
            <w:gridSpan w:val="2"/>
            <w:vAlign w:val="center"/>
          </w:tcPr>
          <w:p w14:paraId="038497B6" w14:textId="77777777" w:rsidR="00F37696" w:rsidRPr="00DC4ED6" w:rsidRDefault="00F37696" w:rsidP="007D64C6">
            <w:pPr>
              <w:rPr>
                <w:rFonts w:ascii="Avenir Next LT Pro Light" w:hAnsi="Avenir Next LT Pro Light"/>
              </w:rPr>
            </w:pPr>
            <w:r w:rsidRPr="00DC4ED6">
              <w:rPr>
                <w:rFonts w:ascii="Avenir Next LT Pro Light" w:hAnsi="Avenir Next LT Pro Light"/>
              </w:rPr>
              <w:t>Your Mailing Address</w:t>
            </w:r>
          </w:p>
        </w:tc>
        <w:tc>
          <w:tcPr>
            <w:tcW w:w="8280" w:type="dxa"/>
            <w:gridSpan w:val="4"/>
            <w:vAlign w:val="center"/>
          </w:tcPr>
          <w:tbl>
            <w:tblPr>
              <w:tblStyle w:val="TableGrid"/>
              <w:tblW w:w="8054" w:type="dxa"/>
              <w:tblLook w:val="04A0" w:firstRow="1" w:lastRow="0" w:firstColumn="1" w:lastColumn="0" w:noHBand="0" w:noVBand="1"/>
            </w:tblPr>
            <w:tblGrid>
              <w:gridCol w:w="4387"/>
              <w:gridCol w:w="3667"/>
            </w:tblGrid>
            <w:tr w:rsidR="00F37696" w:rsidRPr="00DC4ED6" w14:paraId="356011F9" w14:textId="77777777" w:rsidTr="007D64C6">
              <w:trPr>
                <w:trHeight w:val="620"/>
              </w:trPr>
              <w:tc>
                <w:tcPr>
                  <w:tcW w:w="8054" w:type="dxa"/>
                  <w:gridSpan w:val="2"/>
                </w:tcPr>
                <w:p w14:paraId="10BCC862" w14:textId="77777777" w:rsidR="00F37696" w:rsidRDefault="00F37696" w:rsidP="007D64C6">
                  <w:pPr>
                    <w:spacing w:line="360" w:lineRule="auto"/>
                    <w:rPr>
                      <w:rFonts w:ascii="Avenir Next LT Pro Light" w:hAnsi="Avenir Next LT Pro Light"/>
                    </w:rPr>
                  </w:pPr>
                  <w:r>
                    <w:rPr>
                      <w:rFonts w:ascii="Avenir Next LT Pro Light" w:hAnsi="Avenir Next LT Pro Light"/>
                    </w:rPr>
                    <w:t>Address:</w:t>
                  </w:r>
                </w:p>
              </w:tc>
            </w:tr>
            <w:tr w:rsidR="00F37696" w:rsidRPr="00DC4ED6" w14:paraId="6FA51184" w14:textId="77777777" w:rsidTr="007D64C6">
              <w:trPr>
                <w:trHeight w:val="620"/>
              </w:trPr>
              <w:tc>
                <w:tcPr>
                  <w:tcW w:w="8054" w:type="dxa"/>
                  <w:gridSpan w:val="2"/>
                </w:tcPr>
                <w:p w14:paraId="419E440A" w14:textId="77777777" w:rsidR="00F37696" w:rsidRDefault="00F37696" w:rsidP="007D64C6">
                  <w:pPr>
                    <w:spacing w:line="360" w:lineRule="auto"/>
                    <w:rPr>
                      <w:rFonts w:ascii="Avenir Next LT Pro Light" w:hAnsi="Avenir Next LT Pro Light"/>
                    </w:rPr>
                  </w:pPr>
                  <w:r>
                    <w:rPr>
                      <w:rFonts w:ascii="Avenir Next LT Pro Light" w:hAnsi="Avenir Next LT Pro Light"/>
                    </w:rPr>
                    <w:t>City:</w:t>
                  </w:r>
                </w:p>
              </w:tc>
            </w:tr>
            <w:tr w:rsidR="00F37696" w:rsidRPr="00DC4ED6" w14:paraId="6FC0F1E9" w14:textId="77777777" w:rsidTr="007D64C6">
              <w:trPr>
                <w:trHeight w:val="629"/>
              </w:trPr>
              <w:tc>
                <w:tcPr>
                  <w:tcW w:w="4387" w:type="dxa"/>
                </w:tcPr>
                <w:p w14:paraId="2A9DE5A6" w14:textId="77777777" w:rsidR="00F37696" w:rsidRPr="00DC4ED6" w:rsidRDefault="00F37696" w:rsidP="007D64C6">
                  <w:pPr>
                    <w:spacing w:line="360" w:lineRule="auto"/>
                    <w:rPr>
                      <w:rFonts w:ascii="Avenir Next LT Pro Light" w:hAnsi="Avenir Next LT Pro Light"/>
                    </w:rPr>
                  </w:pPr>
                  <w:r w:rsidRPr="00DC4ED6">
                    <w:rPr>
                      <w:rFonts w:ascii="Avenir Next LT Pro Light" w:hAnsi="Avenir Next LT Pro Light"/>
                    </w:rPr>
                    <w:t>Zip Code:</w:t>
                  </w:r>
                </w:p>
              </w:tc>
              <w:tc>
                <w:tcPr>
                  <w:tcW w:w="3667" w:type="dxa"/>
                </w:tcPr>
                <w:p w14:paraId="067FCBFA" w14:textId="77777777" w:rsidR="00F37696" w:rsidRPr="00DC4ED6" w:rsidRDefault="00F37696" w:rsidP="007D64C6">
                  <w:pPr>
                    <w:spacing w:line="360" w:lineRule="auto"/>
                    <w:rPr>
                      <w:rFonts w:ascii="Avenir Next LT Pro Light" w:hAnsi="Avenir Next LT Pro Light"/>
                    </w:rPr>
                  </w:pPr>
                  <w:r>
                    <w:rPr>
                      <w:rFonts w:ascii="Avenir Next LT Pro Light" w:hAnsi="Avenir Next LT Pro Light"/>
                    </w:rPr>
                    <w:t>State:</w:t>
                  </w:r>
                </w:p>
              </w:tc>
            </w:tr>
          </w:tbl>
          <w:p w14:paraId="580D6B68" w14:textId="77777777" w:rsidR="00F37696" w:rsidRPr="00DC4ED6" w:rsidRDefault="00F37696" w:rsidP="007D64C6">
            <w:pPr>
              <w:spacing w:line="360" w:lineRule="auto"/>
              <w:rPr>
                <w:rFonts w:ascii="Avenir Next LT Pro Light" w:hAnsi="Avenir Next LT Pro Light"/>
              </w:rPr>
            </w:pPr>
          </w:p>
        </w:tc>
      </w:tr>
      <w:tr w:rsidR="00F37696" w14:paraId="652C1ECE" w14:textId="77777777" w:rsidTr="007D64C6">
        <w:trPr>
          <w:trHeight w:val="539"/>
        </w:trPr>
        <w:tc>
          <w:tcPr>
            <w:tcW w:w="4495" w:type="dxa"/>
            <w:gridSpan w:val="3"/>
            <w:vAlign w:val="center"/>
          </w:tcPr>
          <w:p w14:paraId="10241147" w14:textId="77777777" w:rsidR="00F37696" w:rsidRPr="00DC4ED6" w:rsidRDefault="00F37696" w:rsidP="007D64C6">
            <w:pPr>
              <w:rPr>
                <w:rFonts w:ascii="Avenir Next LT Pro Light" w:hAnsi="Avenir Next LT Pro Light"/>
              </w:rPr>
            </w:pPr>
            <w:r w:rsidRPr="00DC4ED6">
              <w:rPr>
                <w:rFonts w:ascii="Avenir Next LT Pro Light" w:hAnsi="Avenir Next LT Pro Light"/>
              </w:rPr>
              <w:t>Your Phone Number</w:t>
            </w:r>
          </w:p>
        </w:tc>
        <w:tc>
          <w:tcPr>
            <w:tcW w:w="6660" w:type="dxa"/>
            <w:gridSpan w:val="3"/>
            <w:vAlign w:val="center"/>
          </w:tcPr>
          <w:p w14:paraId="52B78312" w14:textId="77777777" w:rsidR="00F37696" w:rsidRPr="00DC4ED6" w:rsidRDefault="00F37696" w:rsidP="007D64C6">
            <w:pPr>
              <w:rPr>
                <w:rFonts w:ascii="Avenir Next LT Pro Light" w:hAnsi="Avenir Next LT Pro Light"/>
              </w:rPr>
            </w:pPr>
            <w:r>
              <w:rPr>
                <w:rFonts w:ascii="Avenir Next LT Pro Light" w:hAnsi="Avenir Next LT Pro Light"/>
              </w:rPr>
              <w:t xml:space="preserve">      </w:t>
            </w:r>
            <w:r w:rsidRPr="00DC4ED6">
              <w:rPr>
                <w:rFonts w:ascii="Avenir Next LT Pro Light" w:hAnsi="Avenir Next LT Pro Light"/>
              </w:rPr>
              <w:t xml:space="preserve">(                 )              </w:t>
            </w:r>
            <w:r>
              <w:rPr>
                <w:rFonts w:ascii="Avenir Next LT Pro Light" w:hAnsi="Avenir Next LT Pro Light"/>
              </w:rPr>
              <w:t xml:space="preserve"> </w:t>
            </w:r>
            <w:r w:rsidRPr="00DC4ED6">
              <w:rPr>
                <w:rFonts w:ascii="Avenir Next LT Pro Light" w:hAnsi="Avenir Next LT Pro Light"/>
              </w:rPr>
              <w:t xml:space="preserve">       -</w:t>
            </w:r>
          </w:p>
        </w:tc>
      </w:tr>
      <w:tr w:rsidR="00F37696" w14:paraId="37719820" w14:textId="77777777" w:rsidTr="007D64C6">
        <w:tc>
          <w:tcPr>
            <w:tcW w:w="4495" w:type="dxa"/>
            <w:gridSpan w:val="3"/>
            <w:vAlign w:val="center"/>
          </w:tcPr>
          <w:p w14:paraId="68A6B9CC" w14:textId="77777777" w:rsidR="00F37696" w:rsidRPr="00DC4ED6" w:rsidRDefault="00F37696" w:rsidP="007D64C6">
            <w:pPr>
              <w:rPr>
                <w:rFonts w:ascii="Avenir Next LT Pro Light" w:hAnsi="Avenir Next LT Pro Light"/>
              </w:rPr>
            </w:pPr>
            <w:r w:rsidRPr="00DC4ED6">
              <w:rPr>
                <w:rFonts w:ascii="Avenir Next LT Pro Light" w:hAnsi="Avenir Next LT Pro Light"/>
              </w:rPr>
              <w:t>Your Spouse’s/Significant Other’s Phone Number (if applicable)</w:t>
            </w:r>
          </w:p>
        </w:tc>
        <w:tc>
          <w:tcPr>
            <w:tcW w:w="6660" w:type="dxa"/>
            <w:gridSpan w:val="3"/>
            <w:vAlign w:val="center"/>
          </w:tcPr>
          <w:p w14:paraId="5F32B5B4" w14:textId="77777777" w:rsidR="00F37696" w:rsidRPr="00DC4ED6" w:rsidRDefault="00F37696" w:rsidP="007D64C6">
            <w:pPr>
              <w:rPr>
                <w:rFonts w:ascii="Avenir Next LT Pro Light" w:hAnsi="Avenir Next LT Pro Light"/>
              </w:rPr>
            </w:pPr>
            <w:r>
              <w:rPr>
                <w:rFonts w:ascii="Avenir Next LT Pro Light" w:hAnsi="Avenir Next LT Pro Light"/>
              </w:rPr>
              <w:t xml:space="preserve">      </w:t>
            </w:r>
            <w:r w:rsidRPr="00DC4ED6">
              <w:rPr>
                <w:rFonts w:ascii="Avenir Next LT Pro Light" w:hAnsi="Avenir Next LT Pro Light"/>
              </w:rPr>
              <w:t xml:space="preserve">(                 )             </w:t>
            </w:r>
            <w:r>
              <w:rPr>
                <w:rFonts w:ascii="Avenir Next LT Pro Light" w:hAnsi="Avenir Next LT Pro Light"/>
              </w:rPr>
              <w:t xml:space="preserve"> </w:t>
            </w:r>
            <w:r w:rsidRPr="00DC4ED6">
              <w:rPr>
                <w:rFonts w:ascii="Avenir Next LT Pro Light" w:hAnsi="Avenir Next LT Pro Light"/>
              </w:rPr>
              <w:t xml:space="preserve">        -</w:t>
            </w:r>
          </w:p>
        </w:tc>
      </w:tr>
      <w:tr w:rsidR="00F37696" w14:paraId="4354834C" w14:textId="77777777" w:rsidTr="007D64C6">
        <w:trPr>
          <w:trHeight w:val="566"/>
        </w:trPr>
        <w:tc>
          <w:tcPr>
            <w:tcW w:w="4495" w:type="dxa"/>
            <w:gridSpan w:val="3"/>
            <w:vAlign w:val="center"/>
          </w:tcPr>
          <w:p w14:paraId="1BE5E662" w14:textId="77777777" w:rsidR="00F37696" w:rsidRPr="00DC4ED6" w:rsidRDefault="00F37696" w:rsidP="007D64C6">
            <w:pPr>
              <w:rPr>
                <w:rFonts w:ascii="Avenir Next LT Pro Light" w:hAnsi="Avenir Next LT Pro Light"/>
              </w:rPr>
            </w:pPr>
            <w:r w:rsidRPr="00DC4ED6">
              <w:rPr>
                <w:rFonts w:ascii="Avenir Next LT Pro Light" w:hAnsi="Avenir Next LT Pro Light"/>
              </w:rPr>
              <w:t>Your Email Address</w:t>
            </w:r>
          </w:p>
        </w:tc>
        <w:tc>
          <w:tcPr>
            <w:tcW w:w="6660" w:type="dxa"/>
            <w:gridSpan w:val="3"/>
            <w:vAlign w:val="center"/>
          </w:tcPr>
          <w:p w14:paraId="5DC40083" w14:textId="77777777" w:rsidR="00F37696" w:rsidRPr="00DC4ED6" w:rsidRDefault="00F37696" w:rsidP="007D64C6">
            <w:pPr>
              <w:rPr>
                <w:rFonts w:ascii="Avenir Next LT Pro Light" w:hAnsi="Avenir Next LT Pro Light"/>
              </w:rPr>
            </w:pPr>
          </w:p>
        </w:tc>
      </w:tr>
      <w:tr w:rsidR="00F37696" w14:paraId="65387A09" w14:textId="77777777" w:rsidTr="007D64C6">
        <w:trPr>
          <w:trHeight w:val="359"/>
        </w:trPr>
        <w:tc>
          <w:tcPr>
            <w:tcW w:w="4495" w:type="dxa"/>
            <w:gridSpan w:val="3"/>
            <w:vAlign w:val="center"/>
          </w:tcPr>
          <w:p w14:paraId="1C3DCF0E" w14:textId="77777777" w:rsidR="00F37696" w:rsidRPr="00DC4ED6" w:rsidRDefault="00F37696" w:rsidP="007D64C6">
            <w:pPr>
              <w:rPr>
                <w:rFonts w:ascii="Avenir Next LT Pro Light" w:hAnsi="Avenir Next LT Pro Light"/>
              </w:rPr>
            </w:pPr>
            <w:r w:rsidRPr="00DC4ED6">
              <w:rPr>
                <w:rFonts w:ascii="Avenir Next LT Pro Light" w:hAnsi="Avenir Next LT Pro Light"/>
              </w:rPr>
              <w:t>Your Spouse’s/ Significant Other’s Email Address</w:t>
            </w:r>
            <w:r>
              <w:rPr>
                <w:rFonts w:ascii="Avenir Next LT Pro Light" w:hAnsi="Avenir Next LT Pro Light"/>
              </w:rPr>
              <w:t xml:space="preserve"> (if applicable)</w:t>
            </w:r>
          </w:p>
        </w:tc>
        <w:tc>
          <w:tcPr>
            <w:tcW w:w="6660" w:type="dxa"/>
            <w:gridSpan w:val="3"/>
            <w:vAlign w:val="center"/>
          </w:tcPr>
          <w:p w14:paraId="0A3D1AC4" w14:textId="77777777" w:rsidR="00F37696" w:rsidRPr="00DC4ED6" w:rsidRDefault="00F37696" w:rsidP="007D64C6">
            <w:pPr>
              <w:rPr>
                <w:rFonts w:ascii="Avenir Next LT Pro Light" w:hAnsi="Avenir Next LT Pro Light"/>
              </w:rPr>
            </w:pPr>
          </w:p>
        </w:tc>
      </w:tr>
      <w:tr w:rsidR="00F37696" w14:paraId="41EC7304" w14:textId="77777777" w:rsidTr="007D64C6">
        <w:tc>
          <w:tcPr>
            <w:tcW w:w="11155" w:type="dxa"/>
            <w:gridSpan w:val="6"/>
            <w:shd w:val="clear" w:color="auto" w:fill="D5DCE4" w:themeFill="text2" w:themeFillTint="33"/>
            <w:vAlign w:val="center"/>
          </w:tcPr>
          <w:p w14:paraId="42AEAB3F" w14:textId="77777777" w:rsidR="00F37696" w:rsidRPr="00DC4ED6" w:rsidRDefault="00F37696" w:rsidP="007D64C6">
            <w:pPr>
              <w:rPr>
                <w:rFonts w:ascii="Avenir Next LT Pro Light" w:hAnsi="Avenir Next LT Pro Light"/>
              </w:rPr>
            </w:pPr>
          </w:p>
        </w:tc>
      </w:tr>
      <w:tr w:rsidR="00F37696" w14:paraId="4B08C74E" w14:textId="77777777" w:rsidTr="00A1606E">
        <w:trPr>
          <w:trHeight w:val="503"/>
        </w:trPr>
        <w:tc>
          <w:tcPr>
            <w:tcW w:w="4495" w:type="dxa"/>
            <w:gridSpan w:val="3"/>
            <w:vAlign w:val="center"/>
          </w:tcPr>
          <w:p w14:paraId="10632C5C" w14:textId="5C50D912" w:rsidR="00F37696" w:rsidRPr="00DC4ED6" w:rsidRDefault="00F37696" w:rsidP="007D64C6">
            <w:pPr>
              <w:rPr>
                <w:rFonts w:ascii="Avenir Next LT Pro Light" w:hAnsi="Avenir Next LT Pro Light"/>
              </w:rPr>
            </w:pPr>
            <w:r w:rsidRPr="00DC4ED6">
              <w:rPr>
                <w:rFonts w:ascii="Avenir Next LT Pro Light" w:hAnsi="Avenir Next LT Pro Light"/>
              </w:rPr>
              <w:t>When did you join DCC?</w:t>
            </w:r>
          </w:p>
        </w:tc>
        <w:tc>
          <w:tcPr>
            <w:tcW w:w="6660" w:type="dxa"/>
            <w:gridSpan w:val="3"/>
            <w:vAlign w:val="center"/>
          </w:tcPr>
          <w:p w14:paraId="47A97560" w14:textId="156D9021" w:rsidR="00F37696" w:rsidRPr="00DC4ED6" w:rsidRDefault="00F37696" w:rsidP="007D64C6">
            <w:pPr>
              <w:rPr>
                <w:rFonts w:ascii="Avenir Next LT Pro Light" w:hAnsi="Avenir Next LT Pro Light"/>
              </w:rPr>
            </w:pPr>
            <w:r w:rsidRPr="00DC4ED6">
              <w:rPr>
                <w:rFonts w:ascii="Avenir Next LT Pro Light" w:hAnsi="Avenir Next LT Pro Light"/>
              </w:rPr>
              <w:t xml:space="preserve">               </w:t>
            </w:r>
            <w:r w:rsidR="00A1606E">
              <w:rPr>
                <w:rFonts w:ascii="Avenir Next LT Pro Light" w:hAnsi="Avenir Next LT Pro Light"/>
              </w:rPr>
              <w:t xml:space="preserve">           </w:t>
            </w:r>
            <w:r w:rsidRPr="00DC4ED6">
              <w:rPr>
                <w:rFonts w:ascii="Avenir Next LT Pro Light" w:hAnsi="Avenir Next LT Pro Light"/>
              </w:rPr>
              <w:t xml:space="preserve">             /                         /</w:t>
            </w:r>
          </w:p>
        </w:tc>
      </w:tr>
      <w:tr w:rsidR="00F37696" w14:paraId="2FA0702C" w14:textId="77777777" w:rsidTr="007D64C6">
        <w:tc>
          <w:tcPr>
            <w:tcW w:w="4495" w:type="dxa"/>
            <w:gridSpan w:val="3"/>
            <w:vAlign w:val="center"/>
          </w:tcPr>
          <w:p w14:paraId="2AD2D69A" w14:textId="0E8A6135" w:rsidR="00F37696" w:rsidRPr="00DC4ED6" w:rsidRDefault="00F37696" w:rsidP="007D64C6">
            <w:pPr>
              <w:rPr>
                <w:rFonts w:ascii="Avenir Next LT Pro Light" w:hAnsi="Avenir Next LT Pro Light"/>
              </w:rPr>
            </w:pPr>
            <w:r w:rsidRPr="00DC4ED6">
              <w:rPr>
                <w:rFonts w:ascii="Avenir Next LT Pro Light" w:hAnsi="Avenir Next LT Pro Light"/>
              </w:rPr>
              <w:t xml:space="preserve">What membership </w:t>
            </w:r>
            <w:r w:rsidR="00D94F83">
              <w:rPr>
                <w:rFonts w:ascii="Avenir Next LT Pro Light" w:hAnsi="Avenir Next LT Pro Light"/>
              </w:rPr>
              <w:t>have you chosen</w:t>
            </w:r>
            <w:r w:rsidRPr="00DC4ED6">
              <w:rPr>
                <w:rFonts w:ascii="Avenir Next LT Pro Light" w:hAnsi="Avenir Next LT Pro Light"/>
              </w:rPr>
              <w:t>?</w:t>
            </w:r>
          </w:p>
          <w:p w14:paraId="757F8E8F" w14:textId="77777777" w:rsidR="00F37696" w:rsidRPr="00DC4ED6" w:rsidRDefault="00F37696" w:rsidP="007D64C6">
            <w:pPr>
              <w:rPr>
                <w:rFonts w:ascii="Avenir Next LT Pro Light" w:hAnsi="Avenir Next LT Pro Light"/>
              </w:rPr>
            </w:pPr>
            <w:r w:rsidRPr="00DC4ED6">
              <w:rPr>
                <w:rFonts w:ascii="Avenir Next LT Pro Light" w:hAnsi="Avenir Next LT Pro Light"/>
              </w:rPr>
              <w:t>(Check box)</w:t>
            </w:r>
          </w:p>
        </w:tc>
        <w:tc>
          <w:tcPr>
            <w:tcW w:w="6660" w:type="dxa"/>
            <w:gridSpan w:val="3"/>
            <w:vAlign w:val="center"/>
          </w:tcPr>
          <w:tbl>
            <w:tblPr>
              <w:tblStyle w:val="TableGrid"/>
              <w:tblW w:w="0" w:type="auto"/>
              <w:tblInd w:w="983" w:type="dxa"/>
              <w:tblLook w:val="04A0" w:firstRow="1" w:lastRow="0" w:firstColumn="1" w:lastColumn="0" w:noHBand="0" w:noVBand="1"/>
            </w:tblPr>
            <w:tblGrid>
              <w:gridCol w:w="1413"/>
              <w:gridCol w:w="1185"/>
              <w:gridCol w:w="1169"/>
              <w:gridCol w:w="16"/>
            </w:tblGrid>
            <w:tr w:rsidR="00071202" w:rsidRPr="00DC4ED6" w14:paraId="6134B453" w14:textId="77777777" w:rsidTr="00071202">
              <w:tc>
                <w:tcPr>
                  <w:tcW w:w="1413" w:type="dxa"/>
                  <w:vAlign w:val="center"/>
                </w:tcPr>
                <w:p w14:paraId="398D0221" w14:textId="77777777" w:rsidR="00071202" w:rsidRPr="00071202" w:rsidRDefault="00071202" w:rsidP="007D64C6">
                  <w:pPr>
                    <w:jc w:val="center"/>
                    <w:rPr>
                      <w:rFonts w:ascii="Avenir Next LT Pro Light" w:hAnsi="Avenir Next LT Pro Light"/>
                      <w:sz w:val="20"/>
                      <w:szCs w:val="20"/>
                    </w:rPr>
                  </w:pPr>
                  <w:r w:rsidRPr="00071202">
                    <w:rPr>
                      <w:rFonts w:ascii="Avenir Next LT Pro Light" w:hAnsi="Avenir Next LT Pro Light"/>
                      <w:sz w:val="20"/>
                      <w:szCs w:val="20"/>
                    </w:rPr>
                    <w:t>Full Family</w:t>
                  </w:r>
                </w:p>
                <w:tbl>
                  <w:tblPr>
                    <w:tblStyle w:val="TableGrid"/>
                    <w:tblW w:w="0" w:type="auto"/>
                    <w:tblLook w:val="04A0" w:firstRow="1" w:lastRow="0" w:firstColumn="1" w:lastColumn="0" w:noHBand="0" w:noVBand="1"/>
                  </w:tblPr>
                  <w:tblGrid>
                    <w:gridCol w:w="399"/>
                    <w:gridCol w:w="399"/>
                    <w:gridCol w:w="399"/>
                  </w:tblGrid>
                  <w:tr w:rsidR="00071202" w:rsidRPr="00DC4ED6" w14:paraId="668F6C50" w14:textId="77777777" w:rsidTr="007D64C6">
                    <w:tc>
                      <w:tcPr>
                        <w:tcW w:w="419" w:type="dxa"/>
                        <w:tcBorders>
                          <w:top w:val="nil"/>
                          <w:left w:val="nil"/>
                          <w:bottom w:val="nil"/>
                          <w:right w:val="single" w:sz="4" w:space="0" w:color="auto"/>
                        </w:tcBorders>
                        <w:vAlign w:val="center"/>
                      </w:tcPr>
                      <w:p w14:paraId="71978154" w14:textId="77777777" w:rsidR="00071202" w:rsidRPr="00DC4ED6" w:rsidRDefault="00071202" w:rsidP="007D64C6">
                        <w:pPr>
                          <w:jc w:val="center"/>
                          <w:rPr>
                            <w:rFonts w:ascii="Avenir Next LT Pro Light" w:hAnsi="Avenir Next LT Pro Light"/>
                          </w:rPr>
                        </w:pPr>
                      </w:p>
                    </w:tc>
                    <w:tc>
                      <w:tcPr>
                        <w:tcW w:w="420" w:type="dxa"/>
                        <w:tcBorders>
                          <w:left w:val="single" w:sz="4" w:space="0" w:color="auto"/>
                          <w:right w:val="single" w:sz="4" w:space="0" w:color="auto"/>
                        </w:tcBorders>
                        <w:vAlign w:val="center"/>
                      </w:tcPr>
                      <w:p w14:paraId="5C496F72" w14:textId="77777777" w:rsidR="00071202" w:rsidRPr="00DC4ED6" w:rsidRDefault="00071202" w:rsidP="007D64C6">
                        <w:pPr>
                          <w:jc w:val="center"/>
                          <w:rPr>
                            <w:rFonts w:ascii="Avenir Next LT Pro Light" w:hAnsi="Avenir Next LT Pro Light"/>
                          </w:rPr>
                        </w:pPr>
                      </w:p>
                    </w:tc>
                    <w:tc>
                      <w:tcPr>
                        <w:tcW w:w="420" w:type="dxa"/>
                        <w:tcBorders>
                          <w:top w:val="nil"/>
                          <w:left w:val="single" w:sz="4" w:space="0" w:color="auto"/>
                          <w:bottom w:val="nil"/>
                          <w:right w:val="nil"/>
                        </w:tcBorders>
                        <w:vAlign w:val="center"/>
                      </w:tcPr>
                      <w:p w14:paraId="0845530A" w14:textId="77777777" w:rsidR="00071202" w:rsidRPr="00DC4ED6" w:rsidRDefault="00071202" w:rsidP="007D64C6">
                        <w:pPr>
                          <w:jc w:val="center"/>
                          <w:rPr>
                            <w:rFonts w:ascii="Avenir Next LT Pro Light" w:hAnsi="Avenir Next LT Pro Light"/>
                          </w:rPr>
                        </w:pPr>
                      </w:p>
                    </w:tc>
                  </w:tr>
                </w:tbl>
                <w:p w14:paraId="273B366B" w14:textId="77777777" w:rsidR="00071202" w:rsidRPr="00DC4ED6" w:rsidRDefault="00071202" w:rsidP="007D64C6">
                  <w:pPr>
                    <w:jc w:val="center"/>
                    <w:rPr>
                      <w:rFonts w:ascii="Avenir Next LT Pro Light" w:hAnsi="Avenir Next LT Pro Light"/>
                    </w:rPr>
                  </w:pPr>
                </w:p>
              </w:tc>
              <w:tc>
                <w:tcPr>
                  <w:tcW w:w="1185" w:type="dxa"/>
                  <w:vAlign w:val="center"/>
                </w:tcPr>
                <w:p w14:paraId="25A37C4B" w14:textId="77777777" w:rsidR="00071202" w:rsidRPr="00071202" w:rsidRDefault="00071202" w:rsidP="007D64C6">
                  <w:pPr>
                    <w:jc w:val="center"/>
                    <w:rPr>
                      <w:rFonts w:ascii="Avenir Next LT Pro Light" w:hAnsi="Avenir Next LT Pro Light"/>
                      <w:sz w:val="20"/>
                      <w:szCs w:val="20"/>
                    </w:rPr>
                  </w:pPr>
                  <w:r w:rsidRPr="00071202">
                    <w:rPr>
                      <w:rFonts w:ascii="Avenir Next LT Pro Light" w:hAnsi="Avenir Next LT Pro Light"/>
                      <w:sz w:val="20"/>
                      <w:szCs w:val="20"/>
                    </w:rPr>
                    <w:t>Full Single</w:t>
                  </w:r>
                </w:p>
                <w:tbl>
                  <w:tblPr>
                    <w:tblStyle w:val="TableGrid"/>
                    <w:tblW w:w="0" w:type="auto"/>
                    <w:tblLook w:val="04A0" w:firstRow="1" w:lastRow="0" w:firstColumn="1" w:lastColumn="0" w:noHBand="0" w:noVBand="1"/>
                  </w:tblPr>
                  <w:tblGrid>
                    <w:gridCol w:w="323"/>
                    <w:gridCol w:w="323"/>
                    <w:gridCol w:w="323"/>
                  </w:tblGrid>
                  <w:tr w:rsidR="00071202" w:rsidRPr="00DC4ED6" w14:paraId="1E47FA84" w14:textId="77777777" w:rsidTr="007D64C6">
                    <w:tc>
                      <w:tcPr>
                        <w:tcW w:w="420" w:type="dxa"/>
                        <w:tcBorders>
                          <w:top w:val="nil"/>
                          <w:left w:val="nil"/>
                          <w:bottom w:val="nil"/>
                          <w:right w:val="single" w:sz="4" w:space="0" w:color="auto"/>
                        </w:tcBorders>
                      </w:tcPr>
                      <w:p w14:paraId="0BE3FF6C" w14:textId="77777777" w:rsidR="00071202" w:rsidRPr="00DC4ED6" w:rsidRDefault="00071202" w:rsidP="007D64C6">
                        <w:pPr>
                          <w:jc w:val="center"/>
                          <w:rPr>
                            <w:rFonts w:ascii="Avenir Next LT Pro Light" w:hAnsi="Avenir Next LT Pro Light"/>
                          </w:rPr>
                        </w:pPr>
                      </w:p>
                    </w:tc>
                    <w:tc>
                      <w:tcPr>
                        <w:tcW w:w="420" w:type="dxa"/>
                        <w:tcBorders>
                          <w:left w:val="single" w:sz="4" w:space="0" w:color="auto"/>
                          <w:right w:val="single" w:sz="4" w:space="0" w:color="auto"/>
                        </w:tcBorders>
                      </w:tcPr>
                      <w:p w14:paraId="44CA9239" w14:textId="77777777" w:rsidR="00071202" w:rsidRPr="00DC4ED6" w:rsidRDefault="00071202" w:rsidP="007D64C6">
                        <w:pPr>
                          <w:jc w:val="center"/>
                          <w:rPr>
                            <w:rFonts w:ascii="Avenir Next LT Pro Light" w:hAnsi="Avenir Next LT Pro Light"/>
                          </w:rPr>
                        </w:pPr>
                      </w:p>
                    </w:tc>
                    <w:tc>
                      <w:tcPr>
                        <w:tcW w:w="420" w:type="dxa"/>
                        <w:tcBorders>
                          <w:top w:val="nil"/>
                          <w:left w:val="single" w:sz="4" w:space="0" w:color="auto"/>
                          <w:bottom w:val="nil"/>
                          <w:right w:val="nil"/>
                        </w:tcBorders>
                      </w:tcPr>
                      <w:p w14:paraId="2A587331" w14:textId="77777777" w:rsidR="00071202" w:rsidRPr="00DC4ED6" w:rsidRDefault="00071202" w:rsidP="007D64C6">
                        <w:pPr>
                          <w:jc w:val="center"/>
                          <w:rPr>
                            <w:rFonts w:ascii="Avenir Next LT Pro Light" w:hAnsi="Avenir Next LT Pro Light"/>
                          </w:rPr>
                        </w:pPr>
                      </w:p>
                    </w:tc>
                  </w:tr>
                </w:tbl>
                <w:p w14:paraId="4A625A04" w14:textId="77777777" w:rsidR="00071202" w:rsidRPr="00DC4ED6" w:rsidRDefault="00071202" w:rsidP="007D64C6">
                  <w:pPr>
                    <w:jc w:val="center"/>
                    <w:rPr>
                      <w:rFonts w:ascii="Avenir Next LT Pro Light" w:hAnsi="Avenir Next LT Pro Light"/>
                    </w:rPr>
                  </w:pPr>
                </w:p>
              </w:tc>
              <w:tc>
                <w:tcPr>
                  <w:tcW w:w="1185" w:type="dxa"/>
                  <w:gridSpan w:val="2"/>
                  <w:vAlign w:val="center"/>
                </w:tcPr>
                <w:p w14:paraId="3A2430E8" w14:textId="49F5487D" w:rsidR="00071202" w:rsidRPr="00071202" w:rsidRDefault="00071202" w:rsidP="007D64C6">
                  <w:pPr>
                    <w:jc w:val="center"/>
                    <w:rPr>
                      <w:rFonts w:ascii="Avenir Next LT Pro Light" w:hAnsi="Avenir Next LT Pro Light"/>
                      <w:sz w:val="20"/>
                      <w:szCs w:val="20"/>
                    </w:rPr>
                  </w:pPr>
                  <w:r w:rsidRPr="00071202">
                    <w:rPr>
                      <w:rFonts w:ascii="Avenir Next LT Pro Light" w:hAnsi="Avenir Next LT Pro Light"/>
                      <w:sz w:val="20"/>
                      <w:szCs w:val="20"/>
                    </w:rPr>
                    <w:t>Full Junior</w:t>
                  </w:r>
                </w:p>
                <w:tbl>
                  <w:tblPr>
                    <w:tblStyle w:val="TableGrid"/>
                    <w:tblW w:w="0" w:type="auto"/>
                    <w:tblLook w:val="04A0" w:firstRow="1" w:lastRow="0" w:firstColumn="1" w:lastColumn="0" w:noHBand="0" w:noVBand="1"/>
                  </w:tblPr>
                  <w:tblGrid>
                    <w:gridCol w:w="323"/>
                    <w:gridCol w:w="323"/>
                    <w:gridCol w:w="323"/>
                  </w:tblGrid>
                  <w:tr w:rsidR="00071202" w:rsidRPr="00DC4ED6" w14:paraId="7D1A541F" w14:textId="77777777" w:rsidTr="007D64C6">
                    <w:tc>
                      <w:tcPr>
                        <w:tcW w:w="421" w:type="dxa"/>
                        <w:tcBorders>
                          <w:top w:val="nil"/>
                          <w:left w:val="nil"/>
                          <w:bottom w:val="nil"/>
                          <w:right w:val="single" w:sz="4" w:space="0" w:color="auto"/>
                        </w:tcBorders>
                        <w:vAlign w:val="center"/>
                      </w:tcPr>
                      <w:p w14:paraId="19750BE0" w14:textId="77777777" w:rsidR="00071202" w:rsidRPr="00DC4ED6" w:rsidRDefault="00071202" w:rsidP="007D64C6">
                        <w:pPr>
                          <w:jc w:val="center"/>
                          <w:rPr>
                            <w:rFonts w:ascii="Avenir Next LT Pro Light" w:hAnsi="Avenir Next LT Pro Light"/>
                          </w:rPr>
                        </w:pPr>
                      </w:p>
                    </w:tc>
                    <w:tc>
                      <w:tcPr>
                        <w:tcW w:w="420" w:type="dxa"/>
                        <w:tcBorders>
                          <w:left w:val="single" w:sz="4" w:space="0" w:color="auto"/>
                          <w:right w:val="single" w:sz="4" w:space="0" w:color="auto"/>
                        </w:tcBorders>
                      </w:tcPr>
                      <w:p w14:paraId="3A5550D0" w14:textId="77777777" w:rsidR="00071202" w:rsidRPr="00DC4ED6" w:rsidRDefault="00071202" w:rsidP="007D64C6">
                        <w:pPr>
                          <w:jc w:val="center"/>
                          <w:rPr>
                            <w:rFonts w:ascii="Avenir Next LT Pro Light" w:hAnsi="Avenir Next LT Pro Light"/>
                          </w:rPr>
                        </w:pPr>
                      </w:p>
                    </w:tc>
                    <w:tc>
                      <w:tcPr>
                        <w:tcW w:w="420" w:type="dxa"/>
                        <w:tcBorders>
                          <w:top w:val="nil"/>
                          <w:left w:val="single" w:sz="4" w:space="0" w:color="auto"/>
                          <w:bottom w:val="nil"/>
                          <w:right w:val="nil"/>
                        </w:tcBorders>
                      </w:tcPr>
                      <w:p w14:paraId="760A1D7E" w14:textId="77777777" w:rsidR="00071202" w:rsidRPr="00DC4ED6" w:rsidRDefault="00071202" w:rsidP="007D64C6">
                        <w:pPr>
                          <w:jc w:val="center"/>
                          <w:rPr>
                            <w:rFonts w:ascii="Avenir Next LT Pro Light" w:hAnsi="Avenir Next LT Pro Light"/>
                          </w:rPr>
                        </w:pPr>
                      </w:p>
                    </w:tc>
                  </w:tr>
                </w:tbl>
                <w:p w14:paraId="761A1215" w14:textId="77777777" w:rsidR="00071202" w:rsidRPr="00DC4ED6" w:rsidRDefault="00071202" w:rsidP="007D64C6">
                  <w:pPr>
                    <w:jc w:val="center"/>
                    <w:rPr>
                      <w:rFonts w:ascii="Avenir Next LT Pro Light" w:hAnsi="Avenir Next LT Pro Light"/>
                    </w:rPr>
                  </w:pPr>
                </w:p>
              </w:tc>
            </w:tr>
            <w:tr w:rsidR="00071202" w:rsidRPr="00DC4ED6" w14:paraId="56EEDF3C" w14:textId="77777777" w:rsidTr="00071202">
              <w:tc>
                <w:tcPr>
                  <w:tcW w:w="1413" w:type="dxa"/>
                  <w:vAlign w:val="center"/>
                </w:tcPr>
                <w:p w14:paraId="3DF6C85E" w14:textId="77777777" w:rsidR="00071202" w:rsidRPr="00071202" w:rsidRDefault="00071202" w:rsidP="007D64C6">
                  <w:pPr>
                    <w:jc w:val="center"/>
                    <w:rPr>
                      <w:rFonts w:ascii="Avenir Next LT Pro Light" w:hAnsi="Avenir Next LT Pro Light"/>
                      <w:sz w:val="20"/>
                      <w:szCs w:val="20"/>
                    </w:rPr>
                  </w:pPr>
                  <w:r w:rsidRPr="00071202">
                    <w:rPr>
                      <w:rFonts w:ascii="Avenir Next LT Pro Light" w:hAnsi="Avenir Next LT Pro Light"/>
                      <w:sz w:val="20"/>
                      <w:szCs w:val="20"/>
                    </w:rPr>
                    <w:t>Social Family</w:t>
                  </w:r>
                </w:p>
                <w:tbl>
                  <w:tblPr>
                    <w:tblStyle w:val="TableGrid"/>
                    <w:tblW w:w="0" w:type="auto"/>
                    <w:tblLook w:val="04A0" w:firstRow="1" w:lastRow="0" w:firstColumn="1" w:lastColumn="0" w:noHBand="0" w:noVBand="1"/>
                  </w:tblPr>
                  <w:tblGrid>
                    <w:gridCol w:w="399"/>
                    <w:gridCol w:w="399"/>
                    <w:gridCol w:w="399"/>
                  </w:tblGrid>
                  <w:tr w:rsidR="00071202" w:rsidRPr="00DC4ED6" w14:paraId="22A1AEF5" w14:textId="77777777" w:rsidTr="007D64C6">
                    <w:tc>
                      <w:tcPr>
                        <w:tcW w:w="419" w:type="dxa"/>
                        <w:tcBorders>
                          <w:top w:val="nil"/>
                          <w:left w:val="nil"/>
                          <w:bottom w:val="nil"/>
                          <w:right w:val="single" w:sz="4" w:space="0" w:color="auto"/>
                        </w:tcBorders>
                      </w:tcPr>
                      <w:p w14:paraId="3F718D6C" w14:textId="77777777" w:rsidR="00071202" w:rsidRPr="00DC4ED6" w:rsidRDefault="00071202" w:rsidP="007D64C6">
                        <w:pPr>
                          <w:jc w:val="center"/>
                          <w:rPr>
                            <w:rFonts w:ascii="Avenir Next LT Pro Light" w:hAnsi="Avenir Next LT Pro Light"/>
                          </w:rPr>
                        </w:pPr>
                      </w:p>
                    </w:tc>
                    <w:tc>
                      <w:tcPr>
                        <w:tcW w:w="420" w:type="dxa"/>
                        <w:tcBorders>
                          <w:left w:val="single" w:sz="4" w:space="0" w:color="auto"/>
                          <w:right w:val="single" w:sz="4" w:space="0" w:color="auto"/>
                        </w:tcBorders>
                      </w:tcPr>
                      <w:p w14:paraId="024B48D2" w14:textId="77777777" w:rsidR="00071202" w:rsidRPr="00DC4ED6" w:rsidRDefault="00071202" w:rsidP="007D64C6">
                        <w:pPr>
                          <w:jc w:val="center"/>
                          <w:rPr>
                            <w:rFonts w:ascii="Avenir Next LT Pro Light" w:hAnsi="Avenir Next LT Pro Light"/>
                          </w:rPr>
                        </w:pPr>
                      </w:p>
                    </w:tc>
                    <w:tc>
                      <w:tcPr>
                        <w:tcW w:w="420" w:type="dxa"/>
                        <w:tcBorders>
                          <w:top w:val="nil"/>
                          <w:left w:val="single" w:sz="4" w:space="0" w:color="auto"/>
                          <w:bottom w:val="nil"/>
                          <w:right w:val="nil"/>
                        </w:tcBorders>
                      </w:tcPr>
                      <w:p w14:paraId="1D3558F0" w14:textId="77777777" w:rsidR="00071202" w:rsidRPr="00DC4ED6" w:rsidRDefault="00071202" w:rsidP="007D64C6">
                        <w:pPr>
                          <w:jc w:val="center"/>
                          <w:rPr>
                            <w:rFonts w:ascii="Avenir Next LT Pro Light" w:hAnsi="Avenir Next LT Pro Light"/>
                          </w:rPr>
                        </w:pPr>
                      </w:p>
                    </w:tc>
                  </w:tr>
                </w:tbl>
                <w:p w14:paraId="2FC1A739" w14:textId="77777777" w:rsidR="00071202" w:rsidRPr="00DC4ED6" w:rsidRDefault="00071202" w:rsidP="007D64C6">
                  <w:pPr>
                    <w:jc w:val="center"/>
                    <w:rPr>
                      <w:rFonts w:ascii="Avenir Next LT Pro Light" w:hAnsi="Avenir Next LT Pro Light"/>
                    </w:rPr>
                  </w:pPr>
                </w:p>
              </w:tc>
              <w:tc>
                <w:tcPr>
                  <w:tcW w:w="1185" w:type="dxa"/>
                  <w:vAlign w:val="center"/>
                </w:tcPr>
                <w:p w14:paraId="333914B8" w14:textId="77777777" w:rsidR="00071202" w:rsidRPr="00071202" w:rsidRDefault="00071202" w:rsidP="007D64C6">
                  <w:pPr>
                    <w:jc w:val="center"/>
                    <w:rPr>
                      <w:rFonts w:ascii="Avenir Next LT Pro Light" w:hAnsi="Avenir Next LT Pro Light"/>
                      <w:sz w:val="20"/>
                      <w:szCs w:val="20"/>
                    </w:rPr>
                  </w:pPr>
                  <w:r w:rsidRPr="00071202">
                    <w:rPr>
                      <w:rFonts w:ascii="Avenir Next LT Pro Light" w:hAnsi="Avenir Next LT Pro Light"/>
                      <w:sz w:val="20"/>
                      <w:szCs w:val="20"/>
                    </w:rPr>
                    <w:t>Social Single</w:t>
                  </w:r>
                </w:p>
                <w:tbl>
                  <w:tblPr>
                    <w:tblStyle w:val="TableGrid"/>
                    <w:tblW w:w="0" w:type="auto"/>
                    <w:tblLook w:val="04A0" w:firstRow="1" w:lastRow="0" w:firstColumn="1" w:lastColumn="0" w:noHBand="0" w:noVBand="1"/>
                  </w:tblPr>
                  <w:tblGrid>
                    <w:gridCol w:w="323"/>
                    <w:gridCol w:w="323"/>
                    <w:gridCol w:w="323"/>
                  </w:tblGrid>
                  <w:tr w:rsidR="00071202" w:rsidRPr="00DC4ED6" w14:paraId="08056076" w14:textId="77777777" w:rsidTr="007D64C6">
                    <w:tc>
                      <w:tcPr>
                        <w:tcW w:w="420" w:type="dxa"/>
                        <w:tcBorders>
                          <w:top w:val="nil"/>
                          <w:left w:val="nil"/>
                          <w:bottom w:val="nil"/>
                          <w:right w:val="single" w:sz="4" w:space="0" w:color="auto"/>
                        </w:tcBorders>
                      </w:tcPr>
                      <w:p w14:paraId="2FDC969C" w14:textId="77777777" w:rsidR="00071202" w:rsidRPr="00DC4ED6" w:rsidRDefault="00071202" w:rsidP="007D64C6">
                        <w:pPr>
                          <w:jc w:val="center"/>
                          <w:rPr>
                            <w:rFonts w:ascii="Avenir Next LT Pro Light" w:hAnsi="Avenir Next LT Pro Light"/>
                          </w:rPr>
                        </w:pPr>
                      </w:p>
                    </w:tc>
                    <w:tc>
                      <w:tcPr>
                        <w:tcW w:w="420" w:type="dxa"/>
                        <w:tcBorders>
                          <w:left w:val="single" w:sz="4" w:space="0" w:color="auto"/>
                          <w:right w:val="single" w:sz="4" w:space="0" w:color="auto"/>
                        </w:tcBorders>
                      </w:tcPr>
                      <w:p w14:paraId="3C8AA841" w14:textId="77777777" w:rsidR="00071202" w:rsidRPr="00DC4ED6" w:rsidRDefault="00071202" w:rsidP="007D64C6">
                        <w:pPr>
                          <w:jc w:val="center"/>
                          <w:rPr>
                            <w:rFonts w:ascii="Avenir Next LT Pro Light" w:hAnsi="Avenir Next LT Pro Light"/>
                          </w:rPr>
                        </w:pPr>
                      </w:p>
                    </w:tc>
                    <w:tc>
                      <w:tcPr>
                        <w:tcW w:w="420" w:type="dxa"/>
                        <w:tcBorders>
                          <w:top w:val="nil"/>
                          <w:left w:val="single" w:sz="4" w:space="0" w:color="auto"/>
                          <w:bottom w:val="nil"/>
                          <w:right w:val="nil"/>
                        </w:tcBorders>
                      </w:tcPr>
                      <w:p w14:paraId="2E658754" w14:textId="77777777" w:rsidR="00071202" w:rsidRPr="00DC4ED6" w:rsidRDefault="00071202" w:rsidP="007D64C6">
                        <w:pPr>
                          <w:jc w:val="center"/>
                          <w:rPr>
                            <w:rFonts w:ascii="Avenir Next LT Pro Light" w:hAnsi="Avenir Next LT Pro Light"/>
                          </w:rPr>
                        </w:pPr>
                      </w:p>
                    </w:tc>
                  </w:tr>
                </w:tbl>
                <w:p w14:paraId="51523228" w14:textId="77777777" w:rsidR="00071202" w:rsidRPr="00DC4ED6" w:rsidRDefault="00071202" w:rsidP="007D64C6">
                  <w:pPr>
                    <w:jc w:val="center"/>
                    <w:rPr>
                      <w:rFonts w:ascii="Avenir Next LT Pro Light" w:hAnsi="Avenir Next LT Pro Light"/>
                    </w:rPr>
                  </w:pPr>
                </w:p>
              </w:tc>
              <w:tc>
                <w:tcPr>
                  <w:tcW w:w="1185" w:type="dxa"/>
                  <w:gridSpan w:val="2"/>
                  <w:vAlign w:val="center"/>
                </w:tcPr>
                <w:p w14:paraId="595B1793" w14:textId="0470FD2D" w:rsidR="00071202" w:rsidRPr="00071202" w:rsidRDefault="00071202" w:rsidP="007D64C6">
                  <w:pPr>
                    <w:jc w:val="center"/>
                    <w:rPr>
                      <w:rFonts w:ascii="Avenir Next LT Pro Light" w:hAnsi="Avenir Next LT Pro Light"/>
                      <w:sz w:val="20"/>
                      <w:szCs w:val="20"/>
                    </w:rPr>
                  </w:pPr>
                  <w:r w:rsidRPr="00071202">
                    <w:rPr>
                      <w:rFonts w:ascii="Avenir Next LT Pro Light" w:hAnsi="Avenir Next LT Pro Light"/>
                      <w:sz w:val="20"/>
                      <w:szCs w:val="20"/>
                    </w:rPr>
                    <w:t>Social Junior</w:t>
                  </w:r>
                </w:p>
                <w:tbl>
                  <w:tblPr>
                    <w:tblStyle w:val="TableGrid"/>
                    <w:tblW w:w="0" w:type="auto"/>
                    <w:tblLook w:val="04A0" w:firstRow="1" w:lastRow="0" w:firstColumn="1" w:lastColumn="0" w:noHBand="0" w:noVBand="1"/>
                  </w:tblPr>
                  <w:tblGrid>
                    <w:gridCol w:w="323"/>
                    <w:gridCol w:w="323"/>
                    <w:gridCol w:w="323"/>
                  </w:tblGrid>
                  <w:tr w:rsidR="00071202" w:rsidRPr="00DC4ED6" w14:paraId="68C38CAE" w14:textId="77777777" w:rsidTr="007D64C6">
                    <w:tc>
                      <w:tcPr>
                        <w:tcW w:w="421" w:type="dxa"/>
                        <w:tcBorders>
                          <w:top w:val="nil"/>
                          <w:left w:val="nil"/>
                          <w:bottom w:val="nil"/>
                          <w:right w:val="single" w:sz="4" w:space="0" w:color="auto"/>
                        </w:tcBorders>
                      </w:tcPr>
                      <w:p w14:paraId="16A44396" w14:textId="77777777" w:rsidR="00071202" w:rsidRPr="00DC4ED6" w:rsidRDefault="00071202" w:rsidP="007D64C6">
                        <w:pPr>
                          <w:jc w:val="center"/>
                          <w:rPr>
                            <w:rFonts w:ascii="Avenir Next LT Pro Light" w:hAnsi="Avenir Next LT Pro Light"/>
                          </w:rPr>
                        </w:pPr>
                      </w:p>
                    </w:tc>
                    <w:tc>
                      <w:tcPr>
                        <w:tcW w:w="420" w:type="dxa"/>
                        <w:tcBorders>
                          <w:left w:val="single" w:sz="4" w:space="0" w:color="auto"/>
                          <w:right w:val="single" w:sz="4" w:space="0" w:color="auto"/>
                        </w:tcBorders>
                      </w:tcPr>
                      <w:p w14:paraId="36C19B86" w14:textId="77777777" w:rsidR="00071202" w:rsidRPr="00DC4ED6" w:rsidRDefault="00071202" w:rsidP="007D64C6">
                        <w:pPr>
                          <w:jc w:val="center"/>
                          <w:rPr>
                            <w:rFonts w:ascii="Avenir Next LT Pro Light" w:hAnsi="Avenir Next LT Pro Light"/>
                          </w:rPr>
                        </w:pPr>
                      </w:p>
                    </w:tc>
                    <w:tc>
                      <w:tcPr>
                        <w:tcW w:w="420" w:type="dxa"/>
                        <w:tcBorders>
                          <w:top w:val="nil"/>
                          <w:left w:val="single" w:sz="4" w:space="0" w:color="auto"/>
                          <w:bottom w:val="nil"/>
                          <w:right w:val="nil"/>
                        </w:tcBorders>
                      </w:tcPr>
                      <w:p w14:paraId="3C7828D7" w14:textId="77777777" w:rsidR="00071202" w:rsidRPr="00DC4ED6" w:rsidRDefault="00071202" w:rsidP="007D64C6">
                        <w:pPr>
                          <w:jc w:val="center"/>
                          <w:rPr>
                            <w:rFonts w:ascii="Avenir Next LT Pro Light" w:hAnsi="Avenir Next LT Pro Light"/>
                          </w:rPr>
                        </w:pPr>
                      </w:p>
                    </w:tc>
                  </w:tr>
                </w:tbl>
                <w:p w14:paraId="30F8E17A" w14:textId="77777777" w:rsidR="00071202" w:rsidRPr="00DC4ED6" w:rsidRDefault="00071202" w:rsidP="007D64C6">
                  <w:pPr>
                    <w:jc w:val="center"/>
                    <w:rPr>
                      <w:rFonts w:ascii="Avenir Next LT Pro Light" w:hAnsi="Avenir Next LT Pro Light"/>
                    </w:rPr>
                  </w:pPr>
                </w:p>
              </w:tc>
            </w:tr>
            <w:tr w:rsidR="00071202" w:rsidRPr="00DC4ED6" w14:paraId="22F5CFB2" w14:textId="3A9D2152" w:rsidTr="00071202">
              <w:trPr>
                <w:gridAfter w:val="1"/>
                <w:wAfter w:w="16" w:type="dxa"/>
              </w:trPr>
              <w:tc>
                <w:tcPr>
                  <w:tcW w:w="1413" w:type="dxa"/>
                  <w:vAlign w:val="center"/>
                </w:tcPr>
                <w:p w14:paraId="24F6D970" w14:textId="77777777" w:rsidR="00071202" w:rsidRPr="00071202" w:rsidRDefault="00071202" w:rsidP="007D64C6">
                  <w:pPr>
                    <w:jc w:val="center"/>
                    <w:rPr>
                      <w:rFonts w:ascii="Avenir Next LT Pro Light" w:hAnsi="Avenir Next LT Pro Light"/>
                      <w:sz w:val="20"/>
                      <w:szCs w:val="20"/>
                    </w:rPr>
                  </w:pPr>
                  <w:r w:rsidRPr="00071202">
                    <w:rPr>
                      <w:rFonts w:ascii="Avenir Next LT Pro Light" w:hAnsi="Avenir Next LT Pro Light"/>
                      <w:sz w:val="20"/>
                      <w:szCs w:val="20"/>
                    </w:rPr>
                    <w:t>Corporate</w:t>
                  </w:r>
                </w:p>
                <w:tbl>
                  <w:tblPr>
                    <w:tblStyle w:val="TableGrid"/>
                    <w:tblW w:w="0" w:type="auto"/>
                    <w:tblLook w:val="04A0" w:firstRow="1" w:lastRow="0" w:firstColumn="1" w:lastColumn="0" w:noHBand="0" w:noVBand="1"/>
                  </w:tblPr>
                  <w:tblGrid>
                    <w:gridCol w:w="399"/>
                    <w:gridCol w:w="399"/>
                    <w:gridCol w:w="399"/>
                  </w:tblGrid>
                  <w:tr w:rsidR="00071202" w:rsidRPr="00DC4ED6" w14:paraId="23A6ECDF" w14:textId="77777777" w:rsidTr="007D64C6">
                    <w:tc>
                      <w:tcPr>
                        <w:tcW w:w="419" w:type="dxa"/>
                        <w:tcBorders>
                          <w:top w:val="nil"/>
                          <w:left w:val="nil"/>
                          <w:bottom w:val="nil"/>
                          <w:right w:val="single" w:sz="4" w:space="0" w:color="auto"/>
                        </w:tcBorders>
                      </w:tcPr>
                      <w:p w14:paraId="2D0072F5" w14:textId="77777777" w:rsidR="00071202" w:rsidRPr="00DC4ED6" w:rsidRDefault="00071202" w:rsidP="007D64C6">
                        <w:pPr>
                          <w:jc w:val="center"/>
                          <w:rPr>
                            <w:rFonts w:ascii="Avenir Next LT Pro Light" w:hAnsi="Avenir Next LT Pro Light"/>
                          </w:rPr>
                        </w:pPr>
                      </w:p>
                    </w:tc>
                    <w:tc>
                      <w:tcPr>
                        <w:tcW w:w="420" w:type="dxa"/>
                        <w:tcBorders>
                          <w:left w:val="single" w:sz="4" w:space="0" w:color="auto"/>
                          <w:right w:val="single" w:sz="4" w:space="0" w:color="auto"/>
                        </w:tcBorders>
                      </w:tcPr>
                      <w:p w14:paraId="0546EF9C" w14:textId="77777777" w:rsidR="00071202" w:rsidRPr="00DC4ED6" w:rsidRDefault="00071202" w:rsidP="007D64C6">
                        <w:pPr>
                          <w:jc w:val="center"/>
                          <w:rPr>
                            <w:rFonts w:ascii="Avenir Next LT Pro Light" w:hAnsi="Avenir Next LT Pro Light"/>
                          </w:rPr>
                        </w:pPr>
                      </w:p>
                    </w:tc>
                    <w:tc>
                      <w:tcPr>
                        <w:tcW w:w="420" w:type="dxa"/>
                        <w:tcBorders>
                          <w:top w:val="nil"/>
                          <w:left w:val="single" w:sz="4" w:space="0" w:color="auto"/>
                          <w:bottom w:val="nil"/>
                          <w:right w:val="nil"/>
                        </w:tcBorders>
                      </w:tcPr>
                      <w:p w14:paraId="0D62D58B" w14:textId="77777777" w:rsidR="00071202" w:rsidRPr="00DC4ED6" w:rsidRDefault="00071202" w:rsidP="007D64C6">
                        <w:pPr>
                          <w:jc w:val="center"/>
                          <w:rPr>
                            <w:rFonts w:ascii="Avenir Next LT Pro Light" w:hAnsi="Avenir Next LT Pro Light"/>
                          </w:rPr>
                        </w:pPr>
                      </w:p>
                    </w:tc>
                  </w:tr>
                </w:tbl>
                <w:p w14:paraId="55D9E367" w14:textId="77777777" w:rsidR="00071202" w:rsidRPr="00DC4ED6" w:rsidRDefault="00071202" w:rsidP="007D64C6">
                  <w:pPr>
                    <w:jc w:val="center"/>
                    <w:rPr>
                      <w:rFonts w:ascii="Avenir Next LT Pro Light" w:hAnsi="Avenir Next LT Pro Light"/>
                    </w:rPr>
                  </w:pPr>
                </w:p>
              </w:tc>
              <w:tc>
                <w:tcPr>
                  <w:tcW w:w="2354" w:type="dxa"/>
                  <w:gridSpan w:val="2"/>
                </w:tcPr>
                <w:p w14:paraId="0D7623D0" w14:textId="77777777" w:rsidR="00071202" w:rsidRPr="00071202" w:rsidRDefault="00071202" w:rsidP="00071202">
                  <w:pPr>
                    <w:jc w:val="center"/>
                    <w:rPr>
                      <w:rFonts w:ascii="Avenir Next LT Pro Light" w:hAnsi="Avenir Next LT Pro Light"/>
                      <w:sz w:val="20"/>
                      <w:szCs w:val="20"/>
                    </w:rPr>
                  </w:pPr>
                  <w:r w:rsidRPr="00071202">
                    <w:rPr>
                      <w:rFonts w:ascii="Avenir Next LT Pro Light" w:hAnsi="Avenir Next LT Pro Light"/>
                      <w:sz w:val="20"/>
                      <w:szCs w:val="20"/>
                    </w:rPr>
                    <w:t>Non-Resident</w:t>
                  </w:r>
                </w:p>
                <w:tbl>
                  <w:tblPr>
                    <w:tblStyle w:val="TableGrid"/>
                    <w:tblW w:w="0" w:type="auto"/>
                    <w:tblInd w:w="439" w:type="dxa"/>
                    <w:tblLook w:val="04A0" w:firstRow="1" w:lastRow="0" w:firstColumn="1" w:lastColumn="0" w:noHBand="0" w:noVBand="1"/>
                  </w:tblPr>
                  <w:tblGrid>
                    <w:gridCol w:w="419"/>
                    <w:gridCol w:w="420"/>
                    <w:gridCol w:w="420"/>
                  </w:tblGrid>
                  <w:tr w:rsidR="00071202" w:rsidRPr="00DC4ED6" w14:paraId="2A755DEB" w14:textId="77777777" w:rsidTr="00071202">
                    <w:tc>
                      <w:tcPr>
                        <w:tcW w:w="419" w:type="dxa"/>
                        <w:tcBorders>
                          <w:top w:val="nil"/>
                          <w:left w:val="nil"/>
                          <w:bottom w:val="nil"/>
                          <w:right w:val="single" w:sz="4" w:space="0" w:color="auto"/>
                        </w:tcBorders>
                      </w:tcPr>
                      <w:p w14:paraId="39E1815B" w14:textId="77777777" w:rsidR="00071202" w:rsidRPr="00DC4ED6" w:rsidRDefault="00071202" w:rsidP="00071202">
                        <w:pPr>
                          <w:jc w:val="center"/>
                          <w:rPr>
                            <w:rFonts w:ascii="Avenir Next LT Pro Light" w:hAnsi="Avenir Next LT Pro Light"/>
                          </w:rPr>
                        </w:pPr>
                      </w:p>
                    </w:tc>
                    <w:tc>
                      <w:tcPr>
                        <w:tcW w:w="420" w:type="dxa"/>
                        <w:tcBorders>
                          <w:left w:val="single" w:sz="4" w:space="0" w:color="auto"/>
                          <w:right w:val="single" w:sz="4" w:space="0" w:color="auto"/>
                        </w:tcBorders>
                      </w:tcPr>
                      <w:p w14:paraId="1B2C42F9" w14:textId="77777777" w:rsidR="00071202" w:rsidRPr="00DC4ED6" w:rsidRDefault="00071202" w:rsidP="00071202">
                        <w:pPr>
                          <w:jc w:val="center"/>
                          <w:rPr>
                            <w:rFonts w:ascii="Avenir Next LT Pro Light" w:hAnsi="Avenir Next LT Pro Light"/>
                          </w:rPr>
                        </w:pPr>
                      </w:p>
                    </w:tc>
                    <w:tc>
                      <w:tcPr>
                        <w:tcW w:w="420" w:type="dxa"/>
                        <w:tcBorders>
                          <w:top w:val="nil"/>
                          <w:left w:val="single" w:sz="4" w:space="0" w:color="auto"/>
                          <w:bottom w:val="nil"/>
                          <w:right w:val="nil"/>
                        </w:tcBorders>
                      </w:tcPr>
                      <w:p w14:paraId="0C1205CE" w14:textId="77777777" w:rsidR="00071202" w:rsidRPr="00DC4ED6" w:rsidRDefault="00071202" w:rsidP="00071202">
                        <w:pPr>
                          <w:jc w:val="center"/>
                          <w:rPr>
                            <w:rFonts w:ascii="Avenir Next LT Pro Light" w:hAnsi="Avenir Next LT Pro Light"/>
                          </w:rPr>
                        </w:pPr>
                      </w:p>
                    </w:tc>
                  </w:tr>
                </w:tbl>
                <w:p w14:paraId="39140953" w14:textId="54589C61" w:rsidR="00071202" w:rsidRPr="00DC4ED6" w:rsidRDefault="00071202" w:rsidP="007D64C6">
                  <w:pPr>
                    <w:jc w:val="center"/>
                    <w:rPr>
                      <w:rFonts w:ascii="Avenir Next LT Pro Light" w:hAnsi="Avenir Next LT Pro Light"/>
                    </w:rPr>
                  </w:pPr>
                </w:p>
              </w:tc>
            </w:tr>
          </w:tbl>
          <w:p w14:paraId="4B2D9B02" w14:textId="77777777" w:rsidR="00F37696" w:rsidRPr="00DC4ED6" w:rsidRDefault="00F37696" w:rsidP="007D64C6">
            <w:pPr>
              <w:jc w:val="center"/>
              <w:rPr>
                <w:rFonts w:ascii="Avenir Next LT Pro Light" w:hAnsi="Avenir Next LT Pro Light"/>
              </w:rPr>
            </w:pPr>
          </w:p>
        </w:tc>
      </w:tr>
      <w:tr w:rsidR="00F37696" w14:paraId="39FE2098" w14:textId="77777777" w:rsidTr="007D64C6">
        <w:tc>
          <w:tcPr>
            <w:tcW w:w="11155" w:type="dxa"/>
            <w:gridSpan w:val="6"/>
            <w:shd w:val="clear" w:color="auto" w:fill="D5DCE4" w:themeFill="text2" w:themeFillTint="33"/>
            <w:vAlign w:val="center"/>
          </w:tcPr>
          <w:p w14:paraId="38FC16A9" w14:textId="77777777" w:rsidR="00F37696" w:rsidRPr="00DC4ED6" w:rsidRDefault="00F37696" w:rsidP="007D64C6">
            <w:pPr>
              <w:rPr>
                <w:rFonts w:ascii="Avenir Next LT Pro Light" w:hAnsi="Avenir Next LT Pro Light"/>
              </w:rPr>
            </w:pPr>
          </w:p>
        </w:tc>
      </w:tr>
      <w:tr w:rsidR="00F37696" w14:paraId="2B78EED7" w14:textId="77777777" w:rsidTr="007D64C6">
        <w:trPr>
          <w:trHeight w:val="611"/>
        </w:trPr>
        <w:tc>
          <w:tcPr>
            <w:tcW w:w="1435" w:type="dxa"/>
            <w:vAlign w:val="center"/>
          </w:tcPr>
          <w:p w14:paraId="653540D5" w14:textId="77777777" w:rsidR="00F37696" w:rsidRPr="00DC4ED6" w:rsidRDefault="00F37696" w:rsidP="007D64C6">
            <w:pPr>
              <w:rPr>
                <w:rFonts w:ascii="Avenir Next LT Pro Light" w:hAnsi="Avenir Next LT Pro Light"/>
              </w:rPr>
            </w:pPr>
            <w:r w:rsidRPr="00DC4ED6">
              <w:rPr>
                <w:rFonts w:ascii="Avenir Next LT Pro Light" w:hAnsi="Avenir Next LT Pro Light"/>
              </w:rPr>
              <w:t>Credit Card</w:t>
            </w:r>
          </w:p>
        </w:tc>
        <w:tc>
          <w:tcPr>
            <w:tcW w:w="5760" w:type="dxa"/>
            <w:gridSpan w:val="3"/>
            <w:vAlign w:val="center"/>
          </w:tcPr>
          <w:p w14:paraId="47050E82" w14:textId="77777777" w:rsidR="00F37696" w:rsidRPr="00DC4ED6" w:rsidRDefault="00F37696" w:rsidP="007D64C6">
            <w:pPr>
              <w:rPr>
                <w:rFonts w:ascii="Avenir Next LT Pro Light" w:hAnsi="Avenir Next LT Pro Light"/>
              </w:rPr>
            </w:pPr>
            <w:r w:rsidRPr="00DC4ED6">
              <w:rPr>
                <w:rFonts w:ascii="Avenir Next LT Pro Light" w:hAnsi="Avenir Next LT Pro Light"/>
              </w:rPr>
              <w:t>Number:</w:t>
            </w:r>
          </w:p>
        </w:tc>
        <w:tc>
          <w:tcPr>
            <w:tcW w:w="1620" w:type="dxa"/>
            <w:vAlign w:val="center"/>
          </w:tcPr>
          <w:p w14:paraId="280A76FB" w14:textId="77777777" w:rsidR="00F37696" w:rsidRPr="00DC4ED6" w:rsidRDefault="00F37696" w:rsidP="007D64C6">
            <w:pPr>
              <w:rPr>
                <w:rFonts w:ascii="Avenir Next LT Pro Light" w:hAnsi="Avenir Next LT Pro Light"/>
              </w:rPr>
            </w:pPr>
            <w:r w:rsidRPr="00DC4ED6">
              <w:rPr>
                <w:rFonts w:ascii="Avenir Next LT Pro Light" w:hAnsi="Avenir Next LT Pro Light"/>
              </w:rPr>
              <w:t>Exp:</w:t>
            </w:r>
          </w:p>
        </w:tc>
        <w:tc>
          <w:tcPr>
            <w:tcW w:w="2340" w:type="dxa"/>
            <w:vAlign w:val="center"/>
          </w:tcPr>
          <w:p w14:paraId="34834849" w14:textId="77777777" w:rsidR="00F37696" w:rsidRPr="00DC4ED6" w:rsidRDefault="00F37696" w:rsidP="007D64C6">
            <w:pPr>
              <w:rPr>
                <w:rFonts w:ascii="Avenir Next LT Pro Light" w:hAnsi="Avenir Next LT Pro Light"/>
              </w:rPr>
            </w:pPr>
            <w:r w:rsidRPr="00DC4ED6">
              <w:rPr>
                <w:rFonts w:ascii="Avenir Next LT Pro Light" w:hAnsi="Avenir Next LT Pro Light"/>
              </w:rPr>
              <w:t>CVC Code:</w:t>
            </w:r>
          </w:p>
        </w:tc>
      </w:tr>
    </w:tbl>
    <w:p w14:paraId="596F6B2C" w14:textId="3D61AB14" w:rsidR="00F37696" w:rsidRDefault="00F37696" w:rsidP="00F37696"/>
    <w:p w14:paraId="4BA9DEBB" w14:textId="5C578F8C" w:rsidR="00F37696" w:rsidRPr="00F37696" w:rsidRDefault="00A21961" w:rsidP="00F37696">
      <w:r>
        <w:t xml:space="preserve">Signature </w:t>
      </w:r>
      <w:r w:rsidR="00F37696">
        <w:t>________________________________________________________ Date: ____________________________</w:t>
      </w:r>
    </w:p>
    <w:sectPr w:rsidR="00F37696" w:rsidRPr="00F37696" w:rsidSect="00587F2E">
      <w:pgSz w:w="12240" w:h="15840" w:code="1"/>
      <w:pgMar w:top="720" w:right="806"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4503F" w14:textId="77777777" w:rsidR="00263738" w:rsidRDefault="00263738" w:rsidP="00D6224E">
      <w:pPr>
        <w:spacing w:after="0" w:line="240" w:lineRule="auto"/>
      </w:pPr>
      <w:r>
        <w:separator/>
      </w:r>
    </w:p>
  </w:endnote>
  <w:endnote w:type="continuationSeparator" w:id="0">
    <w:p w14:paraId="728AE3F7" w14:textId="77777777" w:rsidR="00263738" w:rsidRDefault="00263738" w:rsidP="00D62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Baskerville Old Face">
    <w:panose1 w:val="02020602080505020303"/>
    <w:charset w:val="00"/>
    <w:family w:val="roman"/>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Avenir Next LT Pro Light">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E1BE6" w14:textId="77777777" w:rsidR="00263738" w:rsidRDefault="00263738" w:rsidP="00D6224E">
      <w:pPr>
        <w:spacing w:after="0" w:line="240" w:lineRule="auto"/>
      </w:pPr>
      <w:r>
        <w:separator/>
      </w:r>
    </w:p>
  </w:footnote>
  <w:footnote w:type="continuationSeparator" w:id="0">
    <w:p w14:paraId="7FE6F7DA" w14:textId="77777777" w:rsidR="00263738" w:rsidRDefault="00263738" w:rsidP="00D622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D0864"/>
    <w:multiLevelType w:val="hybridMultilevel"/>
    <w:tmpl w:val="1F88E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8345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24E"/>
    <w:rsid w:val="00006DAD"/>
    <w:rsid w:val="00015F1E"/>
    <w:rsid w:val="000307F7"/>
    <w:rsid w:val="000354C5"/>
    <w:rsid w:val="00062448"/>
    <w:rsid w:val="00071202"/>
    <w:rsid w:val="00080A8A"/>
    <w:rsid w:val="000948E7"/>
    <w:rsid w:val="00097194"/>
    <w:rsid w:val="000B2F45"/>
    <w:rsid w:val="000D77BF"/>
    <w:rsid w:val="000F5398"/>
    <w:rsid w:val="00121402"/>
    <w:rsid w:val="00123DC7"/>
    <w:rsid w:val="001472E8"/>
    <w:rsid w:val="00181A72"/>
    <w:rsid w:val="00182009"/>
    <w:rsid w:val="001844F0"/>
    <w:rsid w:val="001A44BB"/>
    <w:rsid w:val="001B74A6"/>
    <w:rsid w:val="001E5322"/>
    <w:rsid w:val="001F3F96"/>
    <w:rsid w:val="0021289A"/>
    <w:rsid w:val="00221830"/>
    <w:rsid w:val="002560A9"/>
    <w:rsid w:val="00263738"/>
    <w:rsid w:val="002647B8"/>
    <w:rsid w:val="002678EE"/>
    <w:rsid w:val="00276B99"/>
    <w:rsid w:val="00291450"/>
    <w:rsid w:val="002925C0"/>
    <w:rsid w:val="002A0357"/>
    <w:rsid w:val="002B1EF2"/>
    <w:rsid w:val="002B4BF8"/>
    <w:rsid w:val="002C5071"/>
    <w:rsid w:val="002E077D"/>
    <w:rsid w:val="00301BB5"/>
    <w:rsid w:val="00312F2F"/>
    <w:rsid w:val="003153C4"/>
    <w:rsid w:val="0032173D"/>
    <w:rsid w:val="0034008C"/>
    <w:rsid w:val="00372AA6"/>
    <w:rsid w:val="00381C4F"/>
    <w:rsid w:val="00392A98"/>
    <w:rsid w:val="003A235B"/>
    <w:rsid w:val="003A5BF7"/>
    <w:rsid w:val="003B45E6"/>
    <w:rsid w:val="003D3BBF"/>
    <w:rsid w:val="003F3FB6"/>
    <w:rsid w:val="0040748C"/>
    <w:rsid w:val="004222FC"/>
    <w:rsid w:val="00436CBD"/>
    <w:rsid w:val="00437F61"/>
    <w:rsid w:val="0046376D"/>
    <w:rsid w:val="00482E94"/>
    <w:rsid w:val="00486927"/>
    <w:rsid w:val="00490F80"/>
    <w:rsid w:val="004C3ECC"/>
    <w:rsid w:val="004C677A"/>
    <w:rsid w:val="004F79EE"/>
    <w:rsid w:val="005038E8"/>
    <w:rsid w:val="005443F9"/>
    <w:rsid w:val="005536C2"/>
    <w:rsid w:val="00576A19"/>
    <w:rsid w:val="005779C8"/>
    <w:rsid w:val="005868F9"/>
    <w:rsid w:val="00587F2E"/>
    <w:rsid w:val="005A4B96"/>
    <w:rsid w:val="005B0235"/>
    <w:rsid w:val="005E58FA"/>
    <w:rsid w:val="005F2B3F"/>
    <w:rsid w:val="006108AE"/>
    <w:rsid w:val="00611E9B"/>
    <w:rsid w:val="00612114"/>
    <w:rsid w:val="00632457"/>
    <w:rsid w:val="0065114D"/>
    <w:rsid w:val="00664EC6"/>
    <w:rsid w:val="006B5EB9"/>
    <w:rsid w:val="006D4752"/>
    <w:rsid w:val="00722AAB"/>
    <w:rsid w:val="00732531"/>
    <w:rsid w:val="00745264"/>
    <w:rsid w:val="007700BB"/>
    <w:rsid w:val="007709CC"/>
    <w:rsid w:val="007A703C"/>
    <w:rsid w:val="007C6952"/>
    <w:rsid w:val="007E4629"/>
    <w:rsid w:val="007F2588"/>
    <w:rsid w:val="008150B0"/>
    <w:rsid w:val="00850E6B"/>
    <w:rsid w:val="00885BC1"/>
    <w:rsid w:val="00895947"/>
    <w:rsid w:val="008E2977"/>
    <w:rsid w:val="008E799A"/>
    <w:rsid w:val="00933FF0"/>
    <w:rsid w:val="00940C93"/>
    <w:rsid w:val="009415A6"/>
    <w:rsid w:val="00943376"/>
    <w:rsid w:val="009459F1"/>
    <w:rsid w:val="00947021"/>
    <w:rsid w:val="00960F6C"/>
    <w:rsid w:val="0098621E"/>
    <w:rsid w:val="009920FB"/>
    <w:rsid w:val="009A14A4"/>
    <w:rsid w:val="009C53BE"/>
    <w:rsid w:val="009D6FB0"/>
    <w:rsid w:val="009E1890"/>
    <w:rsid w:val="009F4540"/>
    <w:rsid w:val="00A14713"/>
    <w:rsid w:val="00A14733"/>
    <w:rsid w:val="00A1606E"/>
    <w:rsid w:val="00A20E6B"/>
    <w:rsid w:val="00A21961"/>
    <w:rsid w:val="00A3140C"/>
    <w:rsid w:val="00A321A3"/>
    <w:rsid w:val="00A41B77"/>
    <w:rsid w:val="00A539A8"/>
    <w:rsid w:val="00A766D4"/>
    <w:rsid w:val="00A80F3E"/>
    <w:rsid w:val="00A95EDC"/>
    <w:rsid w:val="00AA5A6D"/>
    <w:rsid w:val="00AC593D"/>
    <w:rsid w:val="00AD16AD"/>
    <w:rsid w:val="00AD2AB5"/>
    <w:rsid w:val="00AE763B"/>
    <w:rsid w:val="00B44805"/>
    <w:rsid w:val="00B4575D"/>
    <w:rsid w:val="00B64E08"/>
    <w:rsid w:val="00B811C0"/>
    <w:rsid w:val="00B935A9"/>
    <w:rsid w:val="00BE3042"/>
    <w:rsid w:val="00BF299B"/>
    <w:rsid w:val="00C05287"/>
    <w:rsid w:val="00C1742A"/>
    <w:rsid w:val="00C35A28"/>
    <w:rsid w:val="00C35B3B"/>
    <w:rsid w:val="00C60CF3"/>
    <w:rsid w:val="00C62B92"/>
    <w:rsid w:val="00C64B86"/>
    <w:rsid w:val="00C77BAC"/>
    <w:rsid w:val="00C77E18"/>
    <w:rsid w:val="00C84D8C"/>
    <w:rsid w:val="00C9207D"/>
    <w:rsid w:val="00CB3F68"/>
    <w:rsid w:val="00CB467D"/>
    <w:rsid w:val="00CD22BA"/>
    <w:rsid w:val="00CD2B7D"/>
    <w:rsid w:val="00CF2BBB"/>
    <w:rsid w:val="00CF4E13"/>
    <w:rsid w:val="00CF7FB5"/>
    <w:rsid w:val="00D05FEF"/>
    <w:rsid w:val="00D471D7"/>
    <w:rsid w:val="00D61AB1"/>
    <w:rsid w:val="00D6224E"/>
    <w:rsid w:val="00D70BA0"/>
    <w:rsid w:val="00D85D51"/>
    <w:rsid w:val="00D94F83"/>
    <w:rsid w:val="00DA2C4A"/>
    <w:rsid w:val="00DA5F43"/>
    <w:rsid w:val="00DC048A"/>
    <w:rsid w:val="00DC42BB"/>
    <w:rsid w:val="00E04FD9"/>
    <w:rsid w:val="00E21E0E"/>
    <w:rsid w:val="00E22F13"/>
    <w:rsid w:val="00E5066E"/>
    <w:rsid w:val="00E7607E"/>
    <w:rsid w:val="00E7688C"/>
    <w:rsid w:val="00E86DBC"/>
    <w:rsid w:val="00EB5833"/>
    <w:rsid w:val="00F01EE3"/>
    <w:rsid w:val="00F12F03"/>
    <w:rsid w:val="00F13305"/>
    <w:rsid w:val="00F35DF4"/>
    <w:rsid w:val="00F37696"/>
    <w:rsid w:val="00F573F1"/>
    <w:rsid w:val="00F750E9"/>
    <w:rsid w:val="00F803D5"/>
    <w:rsid w:val="00FD2085"/>
    <w:rsid w:val="779C5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90104"/>
  <w15:chartTrackingRefBased/>
  <w15:docId w15:val="{BB3C44E9-AE7C-436D-B20B-5713629D6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5443F9"/>
    <w:pPr>
      <w:keepNext/>
      <w:spacing w:after="0" w:line="240" w:lineRule="auto"/>
      <w:outlineLvl w:val="1"/>
    </w:pPr>
    <w:rPr>
      <w:rFonts w:ascii="Times New Roman" w:eastAsia="Times New Roman" w:hAnsi="Times New Roman"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2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24E"/>
  </w:style>
  <w:style w:type="paragraph" w:styleId="Footer">
    <w:name w:val="footer"/>
    <w:basedOn w:val="Normal"/>
    <w:link w:val="FooterChar"/>
    <w:uiPriority w:val="99"/>
    <w:unhideWhenUsed/>
    <w:rsid w:val="00D622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24E"/>
  </w:style>
  <w:style w:type="paragraph" w:styleId="BalloonText">
    <w:name w:val="Balloon Text"/>
    <w:basedOn w:val="Normal"/>
    <w:link w:val="BalloonTextChar"/>
    <w:uiPriority w:val="99"/>
    <w:semiHidden/>
    <w:unhideWhenUsed/>
    <w:rsid w:val="007C69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952"/>
    <w:rPr>
      <w:rFonts w:ascii="Segoe UI" w:hAnsi="Segoe UI" w:cs="Segoe UI"/>
      <w:sz w:val="18"/>
      <w:szCs w:val="18"/>
    </w:rPr>
  </w:style>
  <w:style w:type="character" w:customStyle="1" w:styleId="Heading2Char">
    <w:name w:val="Heading 2 Char"/>
    <w:basedOn w:val="DefaultParagraphFont"/>
    <w:link w:val="Heading2"/>
    <w:rsid w:val="005443F9"/>
    <w:rPr>
      <w:rFonts w:ascii="Times New Roman" w:eastAsia="Times New Roman" w:hAnsi="Times New Roman" w:cs="Times New Roman"/>
      <w:sz w:val="24"/>
      <w:szCs w:val="20"/>
      <w:u w:val="single"/>
    </w:rPr>
  </w:style>
  <w:style w:type="paragraph" w:styleId="ListParagraph">
    <w:name w:val="List Paragraph"/>
    <w:basedOn w:val="Normal"/>
    <w:uiPriority w:val="34"/>
    <w:qFormat/>
    <w:rsid w:val="00F37696"/>
    <w:pPr>
      <w:ind w:left="720"/>
      <w:contextualSpacing/>
    </w:pPr>
  </w:style>
  <w:style w:type="table" w:styleId="TableGrid">
    <w:name w:val="Table Grid"/>
    <w:basedOn w:val="TableNormal"/>
    <w:uiPriority w:val="39"/>
    <w:rsid w:val="00F3769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4411">
      <w:bodyDiv w:val="1"/>
      <w:marLeft w:val="0"/>
      <w:marRight w:val="0"/>
      <w:marTop w:val="0"/>
      <w:marBottom w:val="0"/>
      <w:divBdr>
        <w:top w:val="none" w:sz="0" w:space="0" w:color="auto"/>
        <w:left w:val="none" w:sz="0" w:space="0" w:color="auto"/>
        <w:bottom w:val="none" w:sz="0" w:space="0" w:color="auto"/>
        <w:right w:val="none" w:sz="0" w:space="0" w:color="auto"/>
      </w:divBdr>
    </w:div>
    <w:div w:id="386875505">
      <w:bodyDiv w:val="1"/>
      <w:marLeft w:val="0"/>
      <w:marRight w:val="0"/>
      <w:marTop w:val="0"/>
      <w:marBottom w:val="0"/>
      <w:divBdr>
        <w:top w:val="none" w:sz="0" w:space="0" w:color="auto"/>
        <w:left w:val="none" w:sz="0" w:space="0" w:color="auto"/>
        <w:bottom w:val="none" w:sz="0" w:space="0" w:color="auto"/>
        <w:right w:val="none" w:sz="0" w:space="0" w:color="auto"/>
      </w:divBdr>
    </w:div>
    <w:div w:id="822084323">
      <w:bodyDiv w:val="1"/>
      <w:marLeft w:val="0"/>
      <w:marRight w:val="0"/>
      <w:marTop w:val="0"/>
      <w:marBottom w:val="0"/>
      <w:divBdr>
        <w:top w:val="none" w:sz="0" w:space="0" w:color="auto"/>
        <w:left w:val="none" w:sz="0" w:space="0" w:color="auto"/>
        <w:bottom w:val="none" w:sz="0" w:space="0" w:color="auto"/>
        <w:right w:val="none" w:sz="0" w:space="0" w:color="auto"/>
      </w:divBdr>
    </w:div>
    <w:div w:id="1556433348">
      <w:bodyDiv w:val="1"/>
      <w:marLeft w:val="0"/>
      <w:marRight w:val="0"/>
      <w:marTop w:val="0"/>
      <w:marBottom w:val="0"/>
      <w:divBdr>
        <w:top w:val="none" w:sz="0" w:space="0" w:color="auto"/>
        <w:left w:val="none" w:sz="0" w:space="0" w:color="auto"/>
        <w:bottom w:val="none" w:sz="0" w:space="0" w:color="auto"/>
        <w:right w:val="none" w:sz="0" w:space="0" w:color="auto"/>
      </w:divBdr>
    </w:div>
    <w:div w:id="199598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1926</Words>
  <Characters>10980</Characters>
  <Application>Microsoft Office Word</Application>
  <DocSecurity>0</DocSecurity>
  <Lines>91</Lines>
  <Paragraphs>25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
      <vt:lpstr>    /</vt:lpstr>
    </vt:vector>
  </TitlesOfParts>
  <Company/>
  <LinksUpToDate>false</LinksUpToDate>
  <CharactersWithSpaces>12881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Brock Burton;Abby Muehl</dc:creator>
  <cp:keywords/>
  <dc:description/>
  <cp:lastModifiedBy>Abby Muehl</cp:lastModifiedBy>
  <cp:revision>4</cp:revision>
  <cp:lastPrinted>2025-09-30T18:23:00Z</cp:lastPrinted>
  <dcterms:created xsi:type="dcterms:W3CDTF">2025-09-30T18:24:00Z</dcterms:created>
  <dcterms:modified xsi:type="dcterms:W3CDTF">2025-10-01T15:23:00Z</dcterms:modified>
</cp:coreProperties>
</file>